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45BC5" w14:textId="443B3BBF" w:rsidR="00CC3070" w:rsidRPr="002D251D" w:rsidRDefault="006A63FE">
      <w:pPr>
        <w:rPr>
          <w:sz w:val="20"/>
          <w:szCs w:val="20"/>
        </w:rPr>
      </w:pPr>
      <w:r>
        <w:rPr>
          <w:sz w:val="20"/>
          <w:szCs w:val="20"/>
        </w:rPr>
        <w:t>Nr sprawy: EP/44/2020</w:t>
      </w:r>
    </w:p>
    <w:tbl>
      <w:tblPr>
        <w:tblW w:w="9577" w:type="dxa"/>
        <w:tblLook w:val="04A0" w:firstRow="1" w:lastRow="0" w:firstColumn="1" w:lastColumn="0" w:noHBand="0" w:noVBand="1"/>
      </w:tblPr>
      <w:tblGrid>
        <w:gridCol w:w="5778"/>
        <w:gridCol w:w="3799"/>
      </w:tblGrid>
      <w:tr w:rsidR="008A36DB" w:rsidRPr="009F4795" w14:paraId="4133BB4C" w14:textId="77777777" w:rsidTr="004C6F95">
        <w:trPr>
          <w:trHeight w:val="726"/>
        </w:trPr>
        <w:tc>
          <w:tcPr>
            <w:tcW w:w="9577" w:type="dxa"/>
            <w:gridSpan w:val="2"/>
            <w:vAlign w:val="center"/>
          </w:tcPr>
          <w:p w14:paraId="04CCD5D3" w14:textId="77777777" w:rsidR="008A36DB" w:rsidRPr="009F4795" w:rsidRDefault="008A36DB" w:rsidP="004C6F95">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8A36DB" w:rsidRPr="009F4795" w14:paraId="7145A4DD" w14:textId="77777777" w:rsidTr="004C6F95">
        <w:tc>
          <w:tcPr>
            <w:tcW w:w="9577" w:type="dxa"/>
            <w:gridSpan w:val="2"/>
          </w:tcPr>
          <w:p w14:paraId="78A51C8F" w14:textId="77777777" w:rsidR="008A36DB" w:rsidRPr="009F4795" w:rsidRDefault="008A36DB" w:rsidP="004C6F95">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8A36DB" w:rsidRPr="009F4795" w14:paraId="07BD46AE" w14:textId="77777777" w:rsidTr="004C6F95">
        <w:tc>
          <w:tcPr>
            <w:tcW w:w="9577" w:type="dxa"/>
            <w:gridSpan w:val="2"/>
          </w:tcPr>
          <w:p w14:paraId="17D2A980" w14:textId="77777777" w:rsidR="008A36DB" w:rsidRPr="009F4795" w:rsidRDefault="008A36DB" w:rsidP="004C6F95">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8A36DB" w:rsidRPr="009F4795" w14:paraId="4444319A" w14:textId="77777777" w:rsidTr="004C6F95">
        <w:tc>
          <w:tcPr>
            <w:tcW w:w="9577" w:type="dxa"/>
            <w:gridSpan w:val="2"/>
          </w:tcPr>
          <w:p w14:paraId="034D3703" w14:textId="77777777" w:rsidR="008A36DB" w:rsidRPr="009F4795" w:rsidRDefault="008A36DB" w:rsidP="004C6F95">
            <w:pPr>
              <w:pStyle w:val="Tekstpodstawowy"/>
              <w:spacing w:after="40"/>
              <w:jc w:val="center"/>
              <w:rPr>
                <w:rFonts w:ascii="Calibri" w:hAnsi="Calibri" w:cs="Segoe UI"/>
                <w:szCs w:val="22"/>
              </w:rPr>
            </w:pPr>
            <w:r w:rsidRPr="009F4795">
              <w:rPr>
                <w:rFonts w:ascii="Calibri" w:hAnsi="Calibri" w:cs="Segoe UI"/>
                <w:szCs w:val="22"/>
              </w:rPr>
              <w:t>na</w:t>
            </w:r>
          </w:p>
        </w:tc>
      </w:tr>
      <w:tr w:rsidR="008A36DB" w:rsidRPr="009F4795" w14:paraId="4B269053" w14:textId="77777777" w:rsidTr="004C6F95">
        <w:tc>
          <w:tcPr>
            <w:tcW w:w="9577" w:type="dxa"/>
            <w:gridSpan w:val="2"/>
          </w:tcPr>
          <w:p w14:paraId="072FADAE" w14:textId="77777777" w:rsidR="008A36DB" w:rsidRPr="009F4795" w:rsidRDefault="008A36DB" w:rsidP="004C6F95">
            <w:pPr>
              <w:pStyle w:val="Tekstpodstawowy"/>
              <w:spacing w:after="40"/>
              <w:jc w:val="center"/>
              <w:rPr>
                <w:rFonts w:ascii="Calibri" w:hAnsi="Calibri" w:cs="Segoe UI"/>
                <w:szCs w:val="22"/>
              </w:rPr>
            </w:pPr>
          </w:p>
        </w:tc>
      </w:tr>
      <w:tr w:rsidR="008A36DB" w:rsidRPr="008445F8" w14:paraId="34A3A079" w14:textId="77777777" w:rsidTr="004C6F95">
        <w:tc>
          <w:tcPr>
            <w:tcW w:w="9577" w:type="dxa"/>
            <w:gridSpan w:val="2"/>
          </w:tcPr>
          <w:p w14:paraId="20FA127A" w14:textId="205C0FBF" w:rsidR="008A36DB" w:rsidRPr="008445F8" w:rsidRDefault="006A63FE" w:rsidP="004C6F95">
            <w:pPr>
              <w:spacing w:after="40"/>
              <w:jc w:val="center"/>
              <w:rPr>
                <w:rFonts w:ascii="Calibri" w:hAnsi="Calibri" w:cs="Segoe UI"/>
                <w:b/>
                <w:sz w:val="22"/>
                <w:szCs w:val="22"/>
              </w:rPr>
            </w:pPr>
            <w:r w:rsidRPr="006A63FE">
              <w:rPr>
                <w:rFonts w:ascii="Calibri" w:hAnsi="Calibri" w:cs="Segoe UI"/>
                <w:b/>
                <w:sz w:val="22"/>
                <w:szCs w:val="22"/>
              </w:rPr>
              <w:t>Dzierżawa napędów dla potrzeb Bloku Operacyjnego Ortopedycznego</w:t>
            </w:r>
          </w:p>
        </w:tc>
      </w:tr>
      <w:tr w:rsidR="008A36DB" w:rsidRPr="009F4795" w14:paraId="0D1F7720" w14:textId="77777777" w:rsidTr="004C6F95">
        <w:tc>
          <w:tcPr>
            <w:tcW w:w="9577" w:type="dxa"/>
            <w:gridSpan w:val="2"/>
          </w:tcPr>
          <w:p w14:paraId="045006BF" w14:textId="77777777" w:rsidR="008A36DB" w:rsidRPr="009F4795" w:rsidRDefault="008A36DB" w:rsidP="004C6F95">
            <w:pPr>
              <w:spacing w:after="40"/>
              <w:jc w:val="center"/>
              <w:rPr>
                <w:rFonts w:ascii="Calibri" w:hAnsi="Calibri" w:cs="Segoe UI"/>
                <w:b/>
                <w:sz w:val="22"/>
                <w:szCs w:val="22"/>
              </w:rPr>
            </w:pPr>
          </w:p>
        </w:tc>
      </w:tr>
      <w:tr w:rsidR="008A36DB" w:rsidRPr="009F4795" w14:paraId="5BD51D9B" w14:textId="77777777" w:rsidTr="004C6F95">
        <w:tc>
          <w:tcPr>
            <w:tcW w:w="9577" w:type="dxa"/>
            <w:gridSpan w:val="2"/>
          </w:tcPr>
          <w:p w14:paraId="0B29C0C6" w14:textId="4432529F" w:rsidR="008A36DB" w:rsidRPr="00EB7C04" w:rsidRDefault="008A36DB" w:rsidP="00EB7C04">
            <w:pPr>
              <w:pStyle w:val="Tekstpodstawowy"/>
              <w:spacing w:after="40"/>
              <w:jc w:val="center"/>
              <w:rPr>
                <w:rFonts w:asciiTheme="majorHAnsi" w:hAnsiTheme="majorHAnsi" w:cs="Segoe UI"/>
                <w:sz w:val="28"/>
                <w:szCs w:val="28"/>
                <w:u w:val="single"/>
              </w:rPr>
            </w:pPr>
          </w:p>
        </w:tc>
      </w:tr>
      <w:tr w:rsidR="008A36DB" w:rsidRPr="009F4795" w14:paraId="68581027" w14:textId="77777777" w:rsidTr="004C6F95">
        <w:tc>
          <w:tcPr>
            <w:tcW w:w="9577" w:type="dxa"/>
            <w:gridSpan w:val="2"/>
          </w:tcPr>
          <w:p w14:paraId="19DDAD8F"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1AE199C0" w14:textId="77777777" w:rsidTr="004C6F95">
        <w:tc>
          <w:tcPr>
            <w:tcW w:w="9577" w:type="dxa"/>
            <w:gridSpan w:val="2"/>
          </w:tcPr>
          <w:p w14:paraId="157093C5" w14:textId="77777777" w:rsidR="008A36DB" w:rsidRPr="009F4795" w:rsidRDefault="008A36DB" w:rsidP="004C6F95">
            <w:pPr>
              <w:pStyle w:val="Tekstpodstawowy"/>
              <w:spacing w:after="40"/>
              <w:jc w:val="center"/>
              <w:rPr>
                <w:rFonts w:ascii="Calibri" w:hAnsi="Calibri" w:cs="Segoe UI"/>
                <w:sz w:val="20"/>
                <w:u w:val="single"/>
              </w:rPr>
            </w:pPr>
          </w:p>
        </w:tc>
      </w:tr>
      <w:tr w:rsidR="008A36DB" w:rsidRPr="009D226A" w14:paraId="743D95B1" w14:textId="77777777" w:rsidTr="004C6F95">
        <w:tc>
          <w:tcPr>
            <w:tcW w:w="9577" w:type="dxa"/>
            <w:gridSpan w:val="2"/>
          </w:tcPr>
          <w:p w14:paraId="5BD42288" w14:textId="77777777" w:rsidR="008A36DB" w:rsidRPr="009D226A" w:rsidRDefault="008A36DB" w:rsidP="004C6F95">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8A36DB" w:rsidRPr="009D226A" w14:paraId="42B13F1F" w14:textId="77777777" w:rsidTr="004C6F95">
        <w:trPr>
          <w:trHeight w:val="193"/>
        </w:trPr>
        <w:tc>
          <w:tcPr>
            <w:tcW w:w="5778" w:type="dxa"/>
          </w:tcPr>
          <w:p w14:paraId="0F7C9CAC" w14:textId="77777777" w:rsidR="00937CD1" w:rsidRPr="00937CD1" w:rsidRDefault="00937CD1" w:rsidP="006A7A89">
            <w:pPr>
              <w:pStyle w:val="Tekstpodstawowy"/>
              <w:numPr>
                <w:ilvl w:val="0"/>
                <w:numId w:val="22"/>
              </w:numPr>
              <w:spacing w:after="40"/>
              <w:ind w:left="284" w:hanging="284"/>
              <w:jc w:val="left"/>
              <w:rPr>
                <w:rFonts w:ascii="Calibri" w:hAnsi="Calibri" w:cs="Segoe UI"/>
                <w:b w:val="0"/>
                <w:sz w:val="20"/>
                <w:u w:val="single"/>
              </w:rPr>
            </w:pPr>
            <w:r>
              <w:rPr>
                <w:rFonts w:ascii="Calibri" w:hAnsi="Calibri" w:cs="Segoe UI"/>
                <w:b w:val="0"/>
                <w:sz w:val="20"/>
              </w:rPr>
              <w:t>Formularz cenowy</w:t>
            </w:r>
            <w:r w:rsidRPr="009D226A">
              <w:rPr>
                <w:rFonts w:ascii="Calibri" w:hAnsi="Calibri" w:cs="Segoe UI"/>
                <w:b w:val="0"/>
                <w:sz w:val="20"/>
              </w:rPr>
              <w:t xml:space="preserve"> </w:t>
            </w:r>
          </w:p>
          <w:p w14:paraId="5490B8F9" w14:textId="4F15122E" w:rsidR="00970C36" w:rsidRPr="00970C36" w:rsidRDefault="00970C36" w:rsidP="006A7A89">
            <w:pPr>
              <w:pStyle w:val="Tekstpodstawowy"/>
              <w:numPr>
                <w:ilvl w:val="0"/>
                <w:numId w:val="22"/>
              </w:numPr>
              <w:spacing w:after="40"/>
              <w:ind w:left="284" w:hanging="284"/>
              <w:jc w:val="left"/>
              <w:rPr>
                <w:rFonts w:ascii="Calibri" w:hAnsi="Calibri" w:cs="Segoe UI"/>
                <w:b w:val="0"/>
                <w:sz w:val="20"/>
              </w:rPr>
            </w:pPr>
            <w:r w:rsidRPr="00970C36">
              <w:rPr>
                <w:rFonts w:ascii="Calibri" w:hAnsi="Calibri" w:cs="Segoe UI"/>
                <w:b w:val="0"/>
                <w:sz w:val="20"/>
              </w:rPr>
              <w:t>Szczegółowy opis przedmiotu zamówienia</w:t>
            </w:r>
          </w:p>
          <w:p w14:paraId="7ADAB18A" w14:textId="77777777" w:rsidR="008A36DB" w:rsidRPr="00937CD1" w:rsidRDefault="00D8395B" w:rsidP="006A7A89">
            <w:pPr>
              <w:pStyle w:val="Tekstpodstawowy"/>
              <w:numPr>
                <w:ilvl w:val="0"/>
                <w:numId w:val="22"/>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p w14:paraId="6AE45EEF" w14:textId="77777777" w:rsidR="00937CD1" w:rsidRPr="00937CD1" w:rsidRDefault="00937CD1" w:rsidP="006A7A89">
            <w:pPr>
              <w:pStyle w:val="Tekstpodstawowy"/>
              <w:numPr>
                <w:ilvl w:val="0"/>
                <w:numId w:val="22"/>
              </w:numPr>
              <w:spacing w:after="40"/>
              <w:ind w:left="284" w:hanging="284"/>
              <w:jc w:val="left"/>
              <w:rPr>
                <w:rFonts w:ascii="Calibri" w:hAnsi="Calibri" w:cs="Segoe UI"/>
                <w:b w:val="0"/>
                <w:sz w:val="20"/>
                <w:u w:val="single"/>
              </w:rPr>
            </w:pPr>
            <w:r w:rsidRPr="009D226A">
              <w:rPr>
                <w:rFonts w:ascii="Calibri" w:hAnsi="Calibri" w:cs="Segoe UI"/>
                <w:b w:val="0"/>
                <w:sz w:val="20"/>
              </w:rPr>
              <w:t>Oświadczenie</w:t>
            </w:r>
          </w:p>
          <w:p w14:paraId="4D8BDD60" w14:textId="77777777" w:rsidR="00937CD1" w:rsidRPr="002D251D" w:rsidRDefault="00937CD1" w:rsidP="006A7A89">
            <w:pPr>
              <w:pStyle w:val="Tekstpodstawowy"/>
              <w:numPr>
                <w:ilvl w:val="0"/>
                <w:numId w:val="22"/>
              </w:numPr>
              <w:spacing w:after="40"/>
              <w:ind w:left="284" w:hanging="284"/>
              <w:jc w:val="left"/>
              <w:rPr>
                <w:rFonts w:ascii="Calibri" w:hAnsi="Calibri" w:cs="Segoe UI"/>
                <w:b w:val="0"/>
                <w:sz w:val="20"/>
                <w:u w:val="single"/>
              </w:rPr>
            </w:pPr>
            <w:r>
              <w:rPr>
                <w:rFonts w:ascii="Calibri" w:hAnsi="Calibri" w:cs="Segoe UI"/>
                <w:b w:val="0"/>
                <w:sz w:val="20"/>
              </w:rPr>
              <w:t>Wzór umowy</w:t>
            </w:r>
          </w:p>
          <w:p w14:paraId="79A4A2C8" w14:textId="3B6519BD" w:rsidR="002D251D" w:rsidRPr="009D226A" w:rsidRDefault="002D251D" w:rsidP="00BC65FF">
            <w:pPr>
              <w:pStyle w:val="Tekstpodstawowy"/>
              <w:spacing w:after="40"/>
              <w:ind w:left="284"/>
              <w:jc w:val="left"/>
              <w:rPr>
                <w:rFonts w:ascii="Calibri" w:hAnsi="Calibri" w:cs="Segoe UI"/>
                <w:b w:val="0"/>
                <w:sz w:val="20"/>
                <w:u w:val="single"/>
              </w:rPr>
            </w:pPr>
          </w:p>
        </w:tc>
        <w:tc>
          <w:tcPr>
            <w:tcW w:w="3799" w:type="dxa"/>
            <w:vAlign w:val="center"/>
          </w:tcPr>
          <w:p w14:paraId="624C153B" w14:textId="77777777" w:rsidR="008A36DB" w:rsidRDefault="008A36DB" w:rsidP="006A7A89">
            <w:pPr>
              <w:pStyle w:val="Tekstpodstawowy"/>
              <w:numPr>
                <w:ilvl w:val="0"/>
                <w:numId w:val="23"/>
              </w:numPr>
              <w:spacing w:after="40"/>
              <w:ind w:left="317" w:hanging="284"/>
              <w:jc w:val="left"/>
              <w:rPr>
                <w:rFonts w:ascii="Calibri" w:hAnsi="Calibri" w:cs="Segoe UI"/>
                <w:b w:val="0"/>
                <w:sz w:val="20"/>
              </w:rPr>
            </w:pPr>
            <w:r w:rsidRPr="009D226A">
              <w:rPr>
                <w:rFonts w:ascii="Calibri" w:hAnsi="Calibri" w:cs="Segoe UI"/>
                <w:b w:val="0"/>
                <w:sz w:val="20"/>
              </w:rPr>
              <w:t>Załącznik nr 1</w:t>
            </w:r>
          </w:p>
          <w:p w14:paraId="3FD9B052" w14:textId="1D4E0133" w:rsidR="00970C36" w:rsidRDefault="00970C36" w:rsidP="006A7A89">
            <w:pPr>
              <w:pStyle w:val="Tekstpodstawowy"/>
              <w:numPr>
                <w:ilvl w:val="0"/>
                <w:numId w:val="23"/>
              </w:numPr>
              <w:spacing w:after="40"/>
              <w:ind w:left="317" w:hanging="284"/>
              <w:jc w:val="left"/>
              <w:rPr>
                <w:rFonts w:ascii="Calibri" w:hAnsi="Calibri" w:cs="Segoe UI"/>
                <w:b w:val="0"/>
                <w:sz w:val="20"/>
              </w:rPr>
            </w:pPr>
            <w:r>
              <w:rPr>
                <w:rFonts w:ascii="Calibri" w:hAnsi="Calibri" w:cs="Segoe UI"/>
                <w:b w:val="0"/>
                <w:sz w:val="20"/>
              </w:rPr>
              <w:t>Załącznik nr 1a</w:t>
            </w:r>
          </w:p>
          <w:p w14:paraId="58E45CCA" w14:textId="77777777" w:rsidR="004B5705" w:rsidRDefault="004B5705" w:rsidP="006A7A89">
            <w:pPr>
              <w:pStyle w:val="Tekstpodstawowy"/>
              <w:numPr>
                <w:ilvl w:val="0"/>
                <w:numId w:val="23"/>
              </w:numPr>
              <w:spacing w:after="40"/>
              <w:ind w:left="317" w:hanging="284"/>
              <w:jc w:val="left"/>
              <w:rPr>
                <w:rFonts w:ascii="Calibri" w:hAnsi="Calibri" w:cs="Segoe UI"/>
                <w:b w:val="0"/>
                <w:sz w:val="20"/>
              </w:rPr>
            </w:pPr>
            <w:r w:rsidRPr="009D226A">
              <w:rPr>
                <w:rFonts w:ascii="Calibri" w:hAnsi="Calibri" w:cs="Segoe UI"/>
                <w:b w:val="0"/>
                <w:sz w:val="20"/>
              </w:rPr>
              <w:t>Załącznik nr 2</w:t>
            </w:r>
          </w:p>
          <w:p w14:paraId="477D87E2" w14:textId="77777777" w:rsidR="00937CD1" w:rsidRDefault="00937CD1" w:rsidP="006A7A89">
            <w:pPr>
              <w:pStyle w:val="Tekstpodstawowy"/>
              <w:numPr>
                <w:ilvl w:val="0"/>
                <w:numId w:val="23"/>
              </w:numPr>
              <w:spacing w:after="40"/>
              <w:ind w:left="317" w:hanging="284"/>
              <w:jc w:val="left"/>
              <w:rPr>
                <w:rFonts w:ascii="Calibri" w:hAnsi="Calibri" w:cs="Segoe UI"/>
                <w:b w:val="0"/>
                <w:sz w:val="20"/>
              </w:rPr>
            </w:pPr>
            <w:r>
              <w:rPr>
                <w:rFonts w:ascii="Calibri" w:hAnsi="Calibri" w:cs="Segoe UI"/>
                <w:b w:val="0"/>
                <w:sz w:val="20"/>
              </w:rPr>
              <w:t>Załącznik nr 3</w:t>
            </w:r>
          </w:p>
          <w:p w14:paraId="5BE84525" w14:textId="77777777" w:rsidR="00937CD1" w:rsidRDefault="00937CD1" w:rsidP="006A7A89">
            <w:pPr>
              <w:pStyle w:val="Tekstpodstawowy"/>
              <w:numPr>
                <w:ilvl w:val="0"/>
                <w:numId w:val="23"/>
              </w:numPr>
              <w:spacing w:after="40"/>
              <w:ind w:left="317" w:hanging="284"/>
              <w:jc w:val="left"/>
              <w:rPr>
                <w:rFonts w:ascii="Calibri" w:hAnsi="Calibri" w:cs="Segoe UI"/>
                <w:b w:val="0"/>
                <w:sz w:val="20"/>
              </w:rPr>
            </w:pPr>
            <w:r>
              <w:rPr>
                <w:rFonts w:ascii="Calibri" w:hAnsi="Calibri" w:cs="Segoe UI"/>
                <w:b w:val="0"/>
                <w:sz w:val="20"/>
              </w:rPr>
              <w:t>Załącznik nr 4</w:t>
            </w:r>
          </w:p>
          <w:p w14:paraId="3C05B9AF" w14:textId="30992A59" w:rsidR="002D251D" w:rsidRPr="009D226A" w:rsidRDefault="002D251D" w:rsidP="00BC65FF">
            <w:pPr>
              <w:pStyle w:val="Tekstpodstawowy"/>
              <w:spacing w:after="40"/>
              <w:ind w:left="317"/>
              <w:jc w:val="left"/>
              <w:rPr>
                <w:rFonts w:ascii="Calibri" w:hAnsi="Calibri" w:cs="Segoe UI"/>
                <w:b w:val="0"/>
                <w:sz w:val="20"/>
              </w:rPr>
            </w:pPr>
          </w:p>
        </w:tc>
      </w:tr>
      <w:tr w:rsidR="008A36DB" w:rsidRPr="009D226A" w14:paraId="2944957C" w14:textId="77777777" w:rsidTr="004C6F95">
        <w:tc>
          <w:tcPr>
            <w:tcW w:w="5778" w:type="dxa"/>
          </w:tcPr>
          <w:p w14:paraId="5B3C11A3" w14:textId="3FA1E44A" w:rsidR="00EB7C04" w:rsidRPr="009D226A" w:rsidRDefault="00EB7C04" w:rsidP="00937CD1">
            <w:pPr>
              <w:spacing w:after="40"/>
              <w:rPr>
                <w:rFonts w:ascii="Calibri" w:hAnsi="Calibri" w:cs="Segoe UI"/>
                <w:sz w:val="20"/>
                <w:szCs w:val="20"/>
              </w:rPr>
            </w:pPr>
          </w:p>
        </w:tc>
        <w:tc>
          <w:tcPr>
            <w:tcW w:w="3799" w:type="dxa"/>
            <w:vAlign w:val="center"/>
          </w:tcPr>
          <w:p w14:paraId="2A7D7029" w14:textId="40BFB86F" w:rsidR="00EB7C04" w:rsidRPr="009D226A" w:rsidRDefault="00EB7C04" w:rsidP="00937CD1">
            <w:pPr>
              <w:spacing w:after="40"/>
              <w:rPr>
                <w:rFonts w:ascii="Calibri" w:hAnsi="Calibri" w:cs="Segoe UI"/>
                <w:sz w:val="20"/>
                <w:szCs w:val="20"/>
              </w:rPr>
            </w:pPr>
          </w:p>
        </w:tc>
      </w:tr>
      <w:tr w:rsidR="008A36DB" w:rsidRPr="009F4795" w14:paraId="4A85F0F0" w14:textId="77777777" w:rsidTr="004C6F95">
        <w:tc>
          <w:tcPr>
            <w:tcW w:w="5778" w:type="dxa"/>
          </w:tcPr>
          <w:p w14:paraId="47277F8D" w14:textId="77777777" w:rsidR="008A36DB" w:rsidRPr="009F4795" w:rsidRDefault="008A36DB" w:rsidP="004C6F95">
            <w:pPr>
              <w:pStyle w:val="Tekstpodstawowy"/>
              <w:spacing w:after="40"/>
              <w:jc w:val="left"/>
              <w:rPr>
                <w:rFonts w:ascii="Calibri" w:hAnsi="Calibri" w:cs="Segoe UI"/>
                <w:sz w:val="20"/>
                <w:u w:val="single"/>
              </w:rPr>
            </w:pPr>
          </w:p>
        </w:tc>
        <w:tc>
          <w:tcPr>
            <w:tcW w:w="3799" w:type="dxa"/>
            <w:vAlign w:val="center"/>
          </w:tcPr>
          <w:p w14:paraId="51552554" w14:textId="77777777" w:rsidR="008A36DB" w:rsidRPr="009F4795" w:rsidRDefault="008A36DB" w:rsidP="004C6F95">
            <w:pPr>
              <w:pStyle w:val="Tekstpodstawowy"/>
              <w:spacing w:after="40"/>
              <w:ind w:left="33"/>
              <w:jc w:val="left"/>
              <w:rPr>
                <w:rFonts w:ascii="Calibri" w:hAnsi="Calibri" w:cs="Segoe UI"/>
                <w:sz w:val="20"/>
              </w:rPr>
            </w:pPr>
          </w:p>
        </w:tc>
      </w:tr>
      <w:tr w:rsidR="008A36DB" w:rsidRPr="009F4795" w14:paraId="12DBE48E" w14:textId="77777777" w:rsidTr="004C6F95">
        <w:tc>
          <w:tcPr>
            <w:tcW w:w="5778" w:type="dxa"/>
          </w:tcPr>
          <w:p w14:paraId="0F7916D5" w14:textId="77777777" w:rsidR="008A36DB" w:rsidRPr="009F4795" w:rsidRDefault="008A36DB" w:rsidP="004C6F95">
            <w:pPr>
              <w:pStyle w:val="Tekstpodstawowy"/>
              <w:spacing w:after="40"/>
              <w:jc w:val="center"/>
              <w:rPr>
                <w:rFonts w:ascii="Calibri" w:hAnsi="Calibri" w:cs="Segoe UI"/>
                <w:sz w:val="20"/>
                <w:u w:val="single"/>
              </w:rPr>
            </w:pPr>
          </w:p>
        </w:tc>
        <w:tc>
          <w:tcPr>
            <w:tcW w:w="3799" w:type="dxa"/>
          </w:tcPr>
          <w:p w14:paraId="336DB595" w14:textId="77777777" w:rsidR="008A36DB" w:rsidRPr="009F4795" w:rsidRDefault="008A36DB" w:rsidP="004C6F95">
            <w:pPr>
              <w:pStyle w:val="Tekstpodstawowy"/>
              <w:spacing w:after="40"/>
              <w:jc w:val="center"/>
              <w:rPr>
                <w:rFonts w:ascii="Calibri" w:hAnsi="Calibri" w:cs="Segoe UI"/>
                <w:sz w:val="20"/>
                <w:u w:val="single"/>
              </w:rPr>
            </w:pPr>
          </w:p>
        </w:tc>
      </w:tr>
      <w:tr w:rsidR="008A36DB" w:rsidRPr="009F4795" w14:paraId="53231A42" w14:textId="77777777" w:rsidTr="004C6F95">
        <w:tc>
          <w:tcPr>
            <w:tcW w:w="5778" w:type="dxa"/>
          </w:tcPr>
          <w:p w14:paraId="18DBE3BF"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46BCC6CA"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280A88FF" w14:textId="77777777" w:rsidTr="004C6F95">
        <w:tc>
          <w:tcPr>
            <w:tcW w:w="5778" w:type="dxa"/>
          </w:tcPr>
          <w:p w14:paraId="04B33EE1"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6B7FFC9A"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14421179" w14:textId="77777777" w:rsidTr="004C6F95">
        <w:trPr>
          <w:trHeight w:val="281"/>
        </w:trPr>
        <w:tc>
          <w:tcPr>
            <w:tcW w:w="5778" w:type="dxa"/>
          </w:tcPr>
          <w:p w14:paraId="37366B97"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vAlign w:val="center"/>
          </w:tcPr>
          <w:p w14:paraId="3DCA483D" w14:textId="77777777" w:rsidR="008A36DB" w:rsidRPr="009F4795" w:rsidRDefault="008A36DB" w:rsidP="004C6F95">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8A36DB" w:rsidRPr="009F4795" w14:paraId="337A220B" w14:textId="77777777" w:rsidTr="004C6F95">
        <w:tc>
          <w:tcPr>
            <w:tcW w:w="5778" w:type="dxa"/>
          </w:tcPr>
          <w:p w14:paraId="45A5031B"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66750CD5"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66F313EC" w14:textId="77777777" w:rsidTr="004C6F95">
        <w:trPr>
          <w:trHeight w:val="273"/>
        </w:trPr>
        <w:tc>
          <w:tcPr>
            <w:tcW w:w="5778" w:type="dxa"/>
          </w:tcPr>
          <w:p w14:paraId="6F78D197"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090D86A5"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19BA086A" w14:textId="77777777" w:rsidTr="004C6F95">
        <w:trPr>
          <w:trHeight w:val="273"/>
        </w:trPr>
        <w:tc>
          <w:tcPr>
            <w:tcW w:w="5778" w:type="dxa"/>
          </w:tcPr>
          <w:p w14:paraId="1650367A"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vAlign w:val="center"/>
          </w:tcPr>
          <w:p w14:paraId="1E46B5D2" w14:textId="75F11849" w:rsidR="006B155C" w:rsidRPr="009F4795" w:rsidRDefault="008A36DB" w:rsidP="006B155C">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8A36DB" w:rsidRPr="009F4795" w14:paraId="2E539640" w14:textId="77777777" w:rsidTr="004C6F95">
        <w:trPr>
          <w:trHeight w:val="273"/>
        </w:trPr>
        <w:tc>
          <w:tcPr>
            <w:tcW w:w="5778" w:type="dxa"/>
          </w:tcPr>
          <w:p w14:paraId="10E19D28"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vAlign w:val="center"/>
          </w:tcPr>
          <w:p w14:paraId="3A56C86B" w14:textId="5A164FF9" w:rsidR="008A36DB" w:rsidRPr="009F4795" w:rsidRDefault="008A36DB" w:rsidP="006A63FE">
            <w:pPr>
              <w:spacing w:after="40"/>
              <w:jc w:val="center"/>
              <w:rPr>
                <w:rFonts w:ascii="Calibri" w:hAnsi="Calibri" w:cs="Segoe UI"/>
                <w:sz w:val="16"/>
                <w:szCs w:val="16"/>
              </w:rPr>
            </w:pPr>
            <w:r w:rsidRPr="009F4795">
              <w:rPr>
                <w:rFonts w:ascii="Calibri" w:hAnsi="Calibri" w:cs="Segoe UI"/>
                <w:sz w:val="16"/>
                <w:szCs w:val="16"/>
              </w:rPr>
              <w:t xml:space="preserve">dnia </w:t>
            </w:r>
            <w:r w:rsidR="0087789F">
              <w:rPr>
                <w:rFonts w:ascii="Calibri" w:hAnsi="Calibri" w:cs="Segoe UI"/>
                <w:sz w:val="16"/>
                <w:szCs w:val="16"/>
              </w:rPr>
              <w:t>12</w:t>
            </w:r>
            <w:r w:rsidR="006A63FE">
              <w:rPr>
                <w:rFonts w:ascii="Calibri" w:hAnsi="Calibri" w:cs="Segoe UI"/>
                <w:sz w:val="16"/>
                <w:szCs w:val="16"/>
              </w:rPr>
              <w:t>.10.2020</w:t>
            </w:r>
            <w:r w:rsidRPr="009F4795">
              <w:rPr>
                <w:rFonts w:ascii="Calibri" w:hAnsi="Calibri" w:cs="Segoe UI"/>
                <w:sz w:val="16"/>
                <w:szCs w:val="16"/>
              </w:rPr>
              <w:t xml:space="preserve"> r.</w:t>
            </w:r>
          </w:p>
        </w:tc>
      </w:tr>
      <w:tr w:rsidR="008A36DB" w:rsidRPr="009F4795" w14:paraId="5A176061" w14:textId="77777777" w:rsidTr="004C6F95">
        <w:tc>
          <w:tcPr>
            <w:tcW w:w="5778" w:type="dxa"/>
          </w:tcPr>
          <w:p w14:paraId="57B7E5DF" w14:textId="77777777" w:rsidR="008A36DB" w:rsidRPr="009F4795" w:rsidRDefault="008A36DB" w:rsidP="004C6F95">
            <w:pPr>
              <w:pStyle w:val="Tekstpodstawowy"/>
              <w:spacing w:after="40"/>
              <w:jc w:val="center"/>
              <w:rPr>
                <w:rFonts w:ascii="Calibri" w:hAnsi="Calibri" w:cs="Segoe UI"/>
                <w:sz w:val="28"/>
                <w:szCs w:val="28"/>
                <w:u w:val="single"/>
              </w:rPr>
            </w:pPr>
          </w:p>
        </w:tc>
        <w:tc>
          <w:tcPr>
            <w:tcW w:w="3799" w:type="dxa"/>
          </w:tcPr>
          <w:p w14:paraId="44FA86EF"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9F4795" w14:paraId="35B90BCE" w14:textId="77777777" w:rsidTr="004C6F95">
        <w:tc>
          <w:tcPr>
            <w:tcW w:w="5778" w:type="dxa"/>
          </w:tcPr>
          <w:p w14:paraId="4DD9561C" w14:textId="77777777" w:rsidR="008A36DB" w:rsidRPr="009F4795" w:rsidRDefault="008A36DB" w:rsidP="004C6F95">
            <w:pPr>
              <w:pStyle w:val="Tekstpodstawowy"/>
              <w:spacing w:after="40"/>
              <w:rPr>
                <w:rFonts w:ascii="Calibri" w:hAnsi="Calibri" w:cs="Segoe UI"/>
                <w:sz w:val="28"/>
                <w:szCs w:val="28"/>
                <w:u w:val="single"/>
              </w:rPr>
            </w:pPr>
          </w:p>
        </w:tc>
        <w:tc>
          <w:tcPr>
            <w:tcW w:w="3799" w:type="dxa"/>
          </w:tcPr>
          <w:p w14:paraId="25C94717" w14:textId="77777777" w:rsidR="008A36DB" w:rsidRPr="009F4795" w:rsidRDefault="008A36DB" w:rsidP="004C6F95">
            <w:pPr>
              <w:pStyle w:val="Tekstpodstawowy"/>
              <w:spacing w:after="40"/>
              <w:jc w:val="center"/>
              <w:rPr>
                <w:rFonts w:ascii="Calibri" w:hAnsi="Calibri" w:cs="Segoe UI"/>
                <w:sz w:val="28"/>
                <w:szCs w:val="28"/>
                <w:u w:val="single"/>
              </w:rPr>
            </w:pPr>
          </w:p>
        </w:tc>
      </w:tr>
      <w:tr w:rsidR="008A36DB" w:rsidRPr="008A36DB" w14:paraId="62481AD4" w14:textId="77777777" w:rsidTr="004C6F95">
        <w:tc>
          <w:tcPr>
            <w:tcW w:w="9577" w:type="dxa"/>
            <w:gridSpan w:val="2"/>
          </w:tcPr>
          <w:p w14:paraId="1706BE7F" w14:textId="0FA04617" w:rsidR="008A36DB" w:rsidRDefault="008A36DB" w:rsidP="004C6F95">
            <w:pPr>
              <w:pStyle w:val="Tytu"/>
              <w:spacing w:after="40"/>
              <w:rPr>
                <w:rFonts w:ascii="Calibri" w:hAnsi="Calibri" w:cs="Segoe UI"/>
                <w:b w:val="0"/>
                <w:sz w:val="16"/>
                <w:szCs w:val="16"/>
              </w:rPr>
            </w:pPr>
          </w:p>
          <w:p w14:paraId="78C6CDBF" w14:textId="77777777" w:rsidR="008A36DB" w:rsidRDefault="008A36DB" w:rsidP="004C6F95">
            <w:pPr>
              <w:pStyle w:val="Tytu"/>
              <w:spacing w:after="40"/>
              <w:rPr>
                <w:rFonts w:ascii="Calibri" w:hAnsi="Calibri" w:cs="Segoe UI"/>
                <w:b w:val="0"/>
                <w:sz w:val="16"/>
                <w:szCs w:val="16"/>
              </w:rPr>
            </w:pPr>
          </w:p>
          <w:p w14:paraId="7DD020C1" w14:textId="77777777" w:rsidR="008A36DB" w:rsidRDefault="008A36DB" w:rsidP="004C6F95">
            <w:pPr>
              <w:pStyle w:val="Tytu"/>
              <w:spacing w:after="40"/>
              <w:rPr>
                <w:rFonts w:ascii="Calibri" w:hAnsi="Calibri" w:cs="Segoe UI"/>
                <w:b w:val="0"/>
                <w:sz w:val="16"/>
                <w:szCs w:val="16"/>
              </w:rPr>
            </w:pPr>
          </w:p>
          <w:p w14:paraId="00036C98" w14:textId="77777777" w:rsidR="008A36DB" w:rsidRDefault="008A36DB" w:rsidP="00970C36">
            <w:pPr>
              <w:pStyle w:val="Tytu"/>
              <w:spacing w:after="40"/>
              <w:jc w:val="left"/>
              <w:rPr>
                <w:rFonts w:ascii="Calibri" w:hAnsi="Calibri" w:cs="Segoe UI"/>
                <w:b w:val="0"/>
                <w:sz w:val="16"/>
                <w:szCs w:val="16"/>
              </w:rPr>
            </w:pPr>
          </w:p>
          <w:p w14:paraId="583F4016" w14:textId="77777777" w:rsidR="008A36DB" w:rsidRDefault="008A36DB" w:rsidP="004C6F95">
            <w:pPr>
              <w:pStyle w:val="Tytu"/>
              <w:spacing w:after="40"/>
              <w:rPr>
                <w:rFonts w:ascii="Calibri" w:hAnsi="Calibri" w:cs="Segoe UI"/>
                <w:b w:val="0"/>
                <w:sz w:val="16"/>
                <w:szCs w:val="16"/>
              </w:rPr>
            </w:pPr>
          </w:p>
          <w:p w14:paraId="0D8A77A1" w14:textId="77777777" w:rsidR="008A36DB" w:rsidRDefault="008A36DB" w:rsidP="004C6F95">
            <w:pPr>
              <w:pStyle w:val="Tytu"/>
              <w:spacing w:after="40"/>
              <w:rPr>
                <w:rFonts w:ascii="Calibri" w:hAnsi="Calibri" w:cs="Segoe UI"/>
                <w:b w:val="0"/>
                <w:sz w:val="16"/>
                <w:szCs w:val="16"/>
              </w:rPr>
            </w:pPr>
          </w:p>
          <w:p w14:paraId="141C1F60" w14:textId="77777777" w:rsidR="008A36DB" w:rsidRDefault="008A36DB" w:rsidP="004C6F95">
            <w:pPr>
              <w:pStyle w:val="Tytu"/>
              <w:spacing w:after="40"/>
              <w:rPr>
                <w:rFonts w:ascii="Calibri" w:hAnsi="Calibri" w:cs="Segoe UI"/>
                <w:b w:val="0"/>
                <w:sz w:val="16"/>
                <w:szCs w:val="16"/>
              </w:rPr>
            </w:pPr>
          </w:p>
          <w:p w14:paraId="15EC6F15" w14:textId="77777777" w:rsidR="008A36DB" w:rsidRDefault="008A36DB" w:rsidP="004C6F95">
            <w:pPr>
              <w:pStyle w:val="Tytu"/>
              <w:spacing w:after="40"/>
              <w:rPr>
                <w:rFonts w:ascii="Calibri" w:hAnsi="Calibri" w:cs="Segoe UI"/>
                <w:b w:val="0"/>
                <w:sz w:val="16"/>
                <w:szCs w:val="16"/>
              </w:rPr>
            </w:pPr>
          </w:p>
          <w:p w14:paraId="2A6E3DDD" w14:textId="77777777" w:rsidR="008A36DB" w:rsidRPr="008A36DB" w:rsidRDefault="008A36DB" w:rsidP="004C6F95">
            <w:pPr>
              <w:pStyle w:val="Tytu"/>
              <w:spacing w:after="40"/>
              <w:rPr>
                <w:rFonts w:ascii="Calibri" w:hAnsi="Calibri" w:cs="Segoe UI"/>
                <w:b w:val="0"/>
                <w:sz w:val="16"/>
                <w:szCs w:val="16"/>
              </w:rPr>
            </w:pPr>
            <w:r w:rsidRPr="008A36DB">
              <w:rPr>
                <w:rFonts w:ascii="Calibri" w:hAnsi="Calibri" w:cs="Segoe UI"/>
                <w:b w:val="0"/>
                <w:sz w:val="16"/>
                <w:szCs w:val="16"/>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7F06C5C" w14:textId="77777777" w:rsidR="00EF4D12" w:rsidRDefault="00EF4D12" w:rsidP="000A4D1B">
      <w:pPr>
        <w:jc w:val="center"/>
        <w:rPr>
          <w:rFonts w:ascii="Calibri" w:hAnsi="Calibri"/>
          <w:sz w:val="36"/>
          <w:szCs w:val="36"/>
        </w:rPr>
      </w:pPr>
    </w:p>
    <w:p w14:paraId="12A9F9F2" w14:textId="77777777" w:rsidR="00E37F70" w:rsidRPr="00BC5A75" w:rsidRDefault="00E37F70" w:rsidP="00BC5A75">
      <w:pPr>
        <w:sectPr w:rsidR="00E37F70" w:rsidRPr="00BC5A75">
          <w:headerReference w:type="default" r:id="rId9"/>
          <w:footerReference w:type="default" r:id="rId10"/>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55C3731A" w14:textId="53F5C4FA" w:rsidR="00E37F70" w:rsidRPr="009F4795" w:rsidRDefault="00BC349D" w:rsidP="00427453">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46237E58" w14:textId="2D792572" w:rsidR="00E37F70" w:rsidRPr="009F4795" w:rsidRDefault="00E37F70" w:rsidP="00427453">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sidR="00BC349D">
        <w:rPr>
          <w:rFonts w:ascii="Calibri" w:hAnsi="Calibri" w:cs="Segoe UI"/>
          <w:sz w:val="20"/>
          <w:szCs w:val="20"/>
        </w:rPr>
        <w:t>Łopuskiego 31-33</w:t>
      </w:r>
      <w:r>
        <w:rPr>
          <w:rFonts w:ascii="Calibri" w:hAnsi="Calibri" w:cs="Segoe UI"/>
          <w:sz w:val="20"/>
          <w:szCs w:val="20"/>
        </w:rPr>
        <w:t xml:space="preserve">, </w:t>
      </w:r>
      <w:r w:rsidR="00BC349D">
        <w:rPr>
          <w:rFonts w:ascii="Calibri" w:hAnsi="Calibri" w:cs="Segoe UI"/>
          <w:sz w:val="20"/>
          <w:szCs w:val="20"/>
        </w:rPr>
        <w:t>78-100 Kołobrzeg</w:t>
      </w:r>
    </w:p>
    <w:p w14:paraId="5AB2BDE6" w14:textId="0A127B94" w:rsidR="00E37F70" w:rsidRPr="009F4795" w:rsidRDefault="00E37F70" w:rsidP="00427453">
      <w:pPr>
        <w:tabs>
          <w:tab w:val="left" w:pos="540"/>
        </w:tabs>
        <w:spacing w:after="40"/>
        <w:rPr>
          <w:rFonts w:ascii="Calibri" w:hAnsi="Calibri" w:cs="Segoe UI"/>
          <w:sz w:val="20"/>
          <w:szCs w:val="20"/>
        </w:rPr>
      </w:pPr>
      <w:r>
        <w:rPr>
          <w:rFonts w:ascii="Calibri" w:hAnsi="Calibri" w:cs="Segoe UI"/>
          <w:sz w:val="20"/>
          <w:szCs w:val="20"/>
        </w:rPr>
        <w:t>tel.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35 30 262</w:t>
      </w:r>
      <w:r w:rsidRPr="009F4795">
        <w:rPr>
          <w:rFonts w:ascii="Calibri" w:hAnsi="Calibri" w:cs="Segoe UI"/>
          <w:sz w:val="20"/>
          <w:szCs w:val="20"/>
        </w:rPr>
        <w:t>, fax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35 544 08</w:t>
      </w:r>
    </w:p>
    <w:p w14:paraId="162C08C8" w14:textId="4E15FBEB"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sidR="00BC349D">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sidR="00BC349D">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3563222F" w14:textId="3ACB010A"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1" w:history="1">
        <w:r w:rsidR="00BC349D"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54F34A28" w14:textId="3F9F623B" w:rsidR="00E83B79" w:rsidRPr="00E83B79" w:rsidRDefault="00E83B79" w:rsidP="00E83B79">
      <w:pPr>
        <w:pStyle w:val="pkt"/>
        <w:spacing w:after="40"/>
        <w:ind w:left="0" w:firstLine="0"/>
        <w:rPr>
          <w:rFonts w:ascii="Calibri" w:hAnsi="Calibri" w:cs="Segoe UI"/>
          <w:sz w:val="20"/>
        </w:rPr>
      </w:pPr>
      <w:r w:rsidRPr="00E83B79">
        <w:rPr>
          <w:rFonts w:ascii="Calibri" w:hAnsi="Calibri" w:cs="Segoe UI"/>
          <w:sz w:val="20"/>
        </w:rPr>
        <w:t>Zgodnie z art. 13 ogólnego rozporządzenia o ochronie danych osobowych z dni</w:t>
      </w:r>
      <w:r>
        <w:rPr>
          <w:rFonts w:ascii="Calibri" w:hAnsi="Calibri" w:cs="Segoe UI"/>
          <w:sz w:val="20"/>
        </w:rPr>
        <w:t xml:space="preserve">a 27 kwietnia 2016 r. (Dz. Urz. </w:t>
      </w:r>
      <w:r w:rsidRPr="00E83B79">
        <w:rPr>
          <w:rFonts w:ascii="Calibri" w:hAnsi="Calibri" w:cs="Segoe UI"/>
          <w:sz w:val="20"/>
        </w:rPr>
        <w:t>UE L 119 z 04.05.2016) informuję, iż:</w:t>
      </w:r>
    </w:p>
    <w:p w14:paraId="1470BDD2" w14:textId="77777777" w:rsidR="00E83B79" w:rsidRPr="00E83B79" w:rsidRDefault="00E83B79" w:rsidP="00E83B79">
      <w:pPr>
        <w:pStyle w:val="pkt"/>
        <w:spacing w:after="40"/>
        <w:ind w:left="0" w:firstLine="0"/>
        <w:rPr>
          <w:rFonts w:ascii="Calibri" w:hAnsi="Calibri" w:cs="Segoe UI"/>
          <w:sz w:val="20"/>
        </w:rPr>
      </w:pPr>
      <w:r w:rsidRPr="00E83B79">
        <w:rPr>
          <w:rFonts w:ascii="Calibri" w:hAnsi="Calibri" w:cs="Segoe UI"/>
          <w:sz w:val="20"/>
        </w:rPr>
        <w:t>Administratorem danych osobowych jest Regionalny Szpital w Kołobrzegu, ul. Łopuskiego 31-33, 78-100 Kołobrzeg.</w:t>
      </w:r>
    </w:p>
    <w:p w14:paraId="37232E81" w14:textId="112C786F" w:rsidR="00E37F70" w:rsidRDefault="00E83B79" w:rsidP="00E83B79">
      <w:pPr>
        <w:pStyle w:val="pkt"/>
        <w:spacing w:before="0" w:after="40"/>
        <w:ind w:left="0" w:firstLine="0"/>
        <w:rPr>
          <w:rFonts w:ascii="Calibri" w:hAnsi="Calibri" w:cs="Segoe UI"/>
          <w:sz w:val="20"/>
        </w:rPr>
      </w:pPr>
      <w:r w:rsidRPr="00E83B79">
        <w:rPr>
          <w:rFonts w:ascii="Calibri" w:hAnsi="Calibri" w:cs="Segoe UI"/>
          <w:sz w:val="20"/>
        </w:rPr>
        <w:t xml:space="preserve">Dokładne informacje dot. zasad przetwarzania danych osobowych znajdują się na stronie Regionalnego Szpitala w Kołobrzegu pod adresem: </w:t>
      </w:r>
      <w:hyperlink r:id="rId12" w:history="1">
        <w:r w:rsidRPr="005A2249">
          <w:rPr>
            <w:rStyle w:val="Hipercze"/>
            <w:rFonts w:ascii="Calibri" w:hAnsi="Calibri" w:cs="Segoe UI"/>
            <w:sz w:val="20"/>
          </w:rPr>
          <w:t>http://przetargi.szpital.kolobrzeg.pl/</w:t>
        </w:r>
      </w:hyperlink>
      <w:r w:rsidRPr="00E83B79">
        <w:rPr>
          <w:rFonts w:ascii="Calibri" w:hAnsi="Calibri" w:cs="Segoe UI"/>
          <w:sz w:val="20"/>
        </w:rPr>
        <w:t>.</w:t>
      </w:r>
    </w:p>
    <w:p w14:paraId="608848B9" w14:textId="77777777" w:rsidR="00E83B79" w:rsidRPr="00E83B79" w:rsidRDefault="00E83B79" w:rsidP="00E83B79">
      <w:pPr>
        <w:pStyle w:val="pkt"/>
        <w:spacing w:before="0" w:after="40"/>
        <w:ind w:left="0" w:firstLine="0"/>
        <w:rPr>
          <w:rFonts w:ascii="Calibri" w:hAnsi="Calibri" w:cs="Segoe U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91293ED" w14:textId="519BC5DC" w:rsidR="00E37F70" w:rsidRPr="009F4795" w:rsidRDefault="00E37F70" w:rsidP="006A7A89">
      <w:pPr>
        <w:pStyle w:val="pkt"/>
        <w:numPr>
          <w:ilvl w:val="0"/>
          <w:numId w:val="18"/>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08C1CF21" w14:textId="77777777" w:rsidR="00E37F70" w:rsidRPr="009F4795" w:rsidRDefault="00E37F70" w:rsidP="006A7A89">
      <w:pPr>
        <w:pStyle w:val="pkt"/>
        <w:numPr>
          <w:ilvl w:val="0"/>
          <w:numId w:val="18"/>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E33EB46" w14:textId="421B5246" w:rsidR="00E37F70" w:rsidRDefault="00E37F70" w:rsidP="006A7A89">
      <w:pPr>
        <w:pStyle w:val="pkt"/>
        <w:numPr>
          <w:ilvl w:val="0"/>
          <w:numId w:val="18"/>
        </w:numPr>
        <w:tabs>
          <w:tab w:val="clear" w:pos="519"/>
          <w:tab w:val="num" w:pos="426"/>
        </w:tabs>
        <w:spacing w:before="0" w:after="40"/>
        <w:ind w:left="426" w:hanging="426"/>
        <w:rPr>
          <w:rFonts w:ascii="Calibri" w:hAnsi="Calibri" w:cs="Segoe UI"/>
          <w:sz w:val="20"/>
        </w:rPr>
      </w:pPr>
      <w:r>
        <w:rPr>
          <w:rFonts w:ascii="Calibri" w:hAnsi="Calibri" w:cs="Segoe UI"/>
          <w:sz w:val="20"/>
        </w:rPr>
        <w:t xml:space="preserve">Wartości zamówienia </w:t>
      </w:r>
      <w:r w:rsidRPr="00BC5A75">
        <w:rPr>
          <w:rFonts w:ascii="Calibri" w:hAnsi="Calibri" w:cs="Segoe UI"/>
          <w:sz w:val="20"/>
        </w:rPr>
        <w:t>nie przekracza</w:t>
      </w:r>
      <w:r w:rsidRPr="00D52E0C">
        <w:rPr>
          <w:rFonts w:ascii="Calibri" w:hAnsi="Calibri" w:cs="Segoe UI"/>
          <w:b/>
          <w:sz w:val="20"/>
        </w:rPr>
        <w:t xml:space="preserve"> </w:t>
      </w:r>
      <w:r w:rsidRPr="009F4795">
        <w:rPr>
          <w:rFonts w:ascii="Calibri" w:hAnsi="Calibri" w:cs="Segoe UI"/>
          <w:sz w:val="20"/>
        </w:rPr>
        <w:t xml:space="preserve">równowartości kwoty określonej w przepisach wykonawczych wydanych na podstawie art. 11 ust. 8 ustawy PZP. </w:t>
      </w:r>
    </w:p>
    <w:p w14:paraId="279F73C3" w14:textId="45FC38C7" w:rsidR="006A63FE" w:rsidRPr="006A63FE" w:rsidRDefault="006A63FE" w:rsidP="006A63FE">
      <w:pPr>
        <w:pStyle w:val="Akapitzlist"/>
        <w:numPr>
          <w:ilvl w:val="0"/>
          <w:numId w:val="18"/>
        </w:numPr>
        <w:tabs>
          <w:tab w:val="clear" w:pos="519"/>
          <w:tab w:val="num" w:pos="426"/>
        </w:tabs>
        <w:ind w:left="426" w:hanging="426"/>
        <w:rPr>
          <w:rFonts w:ascii="Calibri" w:hAnsi="Calibri" w:cs="Segoe UI"/>
          <w:sz w:val="20"/>
          <w:szCs w:val="20"/>
        </w:rPr>
      </w:pPr>
      <w:r w:rsidRPr="006A63FE">
        <w:rPr>
          <w:rFonts w:ascii="Calibri" w:hAnsi="Calibri" w:cs="Segoe UI"/>
          <w:sz w:val="20"/>
          <w:szCs w:val="20"/>
        </w:rPr>
        <w:t>Zamawiający może najpierw dokonać oceny ofert, a następnie zbadać, czy Wykonawca, którego oferta zostanie oceniona jako najkorzystniejsza, nie podlega wykluczeniu oraz spełnia warunki udziału w postępowaniu (art. 24aa ust. 1 ustawy PZP).</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017EC281" w14:textId="37B0566D" w:rsidR="00D07DE2" w:rsidRPr="00937CD1" w:rsidRDefault="00E37F70" w:rsidP="006A63FE">
      <w:pPr>
        <w:pStyle w:val="Akapitzlist"/>
        <w:numPr>
          <w:ilvl w:val="0"/>
          <w:numId w:val="41"/>
        </w:numPr>
        <w:ind w:left="284" w:hanging="284"/>
        <w:jc w:val="both"/>
        <w:rPr>
          <w:rFonts w:asciiTheme="majorHAnsi" w:hAnsiTheme="majorHAnsi"/>
          <w:sz w:val="20"/>
          <w:szCs w:val="20"/>
        </w:rPr>
      </w:pPr>
      <w:r w:rsidRPr="00D54954">
        <w:rPr>
          <w:rFonts w:asciiTheme="majorHAnsi" w:hAnsiTheme="majorHAnsi"/>
          <w:sz w:val="20"/>
          <w:szCs w:val="20"/>
        </w:rPr>
        <w:t xml:space="preserve">Przedmiotem zamówienia jest </w:t>
      </w:r>
      <w:r w:rsidR="006A63FE" w:rsidRPr="006A63FE">
        <w:rPr>
          <w:rFonts w:asciiTheme="majorHAnsi" w:hAnsiTheme="majorHAnsi"/>
          <w:b/>
          <w:sz w:val="20"/>
          <w:szCs w:val="20"/>
        </w:rPr>
        <w:t>Dzierżawa napędów dla potrzeb Bloku Operacyjnego Ortopedycznego</w:t>
      </w:r>
      <w:r w:rsidR="004E6C3A" w:rsidRPr="0059738D">
        <w:rPr>
          <w:rFonts w:asciiTheme="majorHAnsi" w:hAnsiTheme="majorHAnsi"/>
          <w:b/>
          <w:sz w:val="20"/>
          <w:szCs w:val="20"/>
        </w:rPr>
        <w:t>.</w:t>
      </w:r>
      <w:r w:rsidR="009E1DB0">
        <w:rPr>
          <w:rFonts w:asciiTheme="majorHAnsi" w:hAnsiTheme="majorHAnsi"/>
          <w:b/>
          <w:sz w:val="20"/>
          <w:szCs w:val="20"/>
        </w:rPr>
        <w:t xml:space="preserve"> </w:t>
      </w:r>
    </w:p>
    <w:p w14:paraId="5BC04CFE" w14:textId="62CED106" w:rsidR="00856346" w:rsidRPr="00EC0BB1" w:rsidRDefault="00856346" w:rsidP="006A7A89">
      <w:pPr>
        <w:pStyle w:val="Akapitzlist"/>
        <w:numPr>
          <w:ilvl w:val="0"/>
          <w:numId w:val="41"/>
        </w:numPr>
        <w:ind w:left="284" w:hanging="284"/>
        <w:jc w:val="both"/>
        <w:rPr>
          <w:rFonts w:asciiTheme="majorHAnsi" w:hAnsiTheme="majorHAnsi"/>
          <w:sz w:val="20"/>
          <w:szCs w:val="20"/>
        </w:rPr>
      </w:pPr>
      <w:r w:rsidRPr="00EC0BB1">
        <w:rPr>
          <w:rFonts w:ascii="Calibri" w:hAnsi="Calibri" w:cs="Segoe UI"/>
          <w:sz w:val="20"/>
          <w:szCs w:val="20"/>
        </w:rPr>
        <w:t xml:space="preserve">Szczegółowy opis  przedmiotu zamówienia stanowi </w:t>
      </w:r>
      <w:r w:rsidRPr="00EC0BB1">
        <w:rPr>
          <w:rFonts w:ascii="Calibri" w:hAnsi="Calibri" w:cs="Segoe UI"/>
          <w:b/>
          <w:sz w:val="20"/>
          <w:szCs w:val="20"/>
        </w:rPr>
        <w:t>Załącznik nr 1</w:t>
      </w:r>
      <w:r w:rsidR="00EC0BB1" w:rsidRPr="00EC0BB1">
        <w:rPr>
          <w:rFonts w:ascii="Calibri" w:hAnsi="Calibri" w:cs="Segoe UI"/>
          <w:sz w:val="20"/>
          <w:szCs w:val="20"/>
        </w:rPr>
        <w:t xml:space="preserve"> –</w:t>
      </w:r>
      <w:r w:rsidR="00D8395B">
        <w:rPr>
          <w:rFonts w:ascii="Calibri" w:hAnsi="Calibri" w:cs="Segoe UI"/>
          <w:sz w:val="20"/>
          <w:szCs w:val="20"/>
        </w:rPr>
        <w:t xml:space="preserve"> formularz cenowy </w:t>
      </w:r>
      <w:r w:rsidR="0059738D">
        <w:rPr>
          <w:rFonts w:ascii="Calibri" w:hAnsi="Calibri" w:cs="Segoe UI"/>
          <w:sz w:val="20"/>
          <w:szCs w:val="20"/>
        </w:rPr>
        <w:t>do SIWZ</w:t>
      </w:r>
      <w:r w:rsidRPr="00EC0BB1">
        <w:rPr>
          <w:rFonts w:ascii="Calibri" w:hAnsi="Calibri" w:cs="Segoe UI"/>
          <w:sz w:val="20"/>
          <w:szCs w:val="20"/>
        </w:rPr>
        <w:t>.</w:t>
      </w:r>
      <w:r w:rsidRPr="00EC0BB1">
        <w:rPr>
          <w:rFonts w:ascii="Calibri" w:hAnsi="Calibri"/>
          <w:sz w:val="20"/>
          <w:szCs w:val="20"/>
        </w:rPr>
        <w:t xml:space="preserve"> </w:t>
      </w:r>
    </w:p>
    <w:p w14:paraId="33D42A1C" w14:textId="66E202D7" w:rsidR="00E37F70" w:rsidRPr="00EC0BB1" w:rsidRDefault="00E37F70" w:rsidP="006A7A89">
      <w:pPr>
        <w:pStyle w:val="Akapitzlist"/>
        <w:numPr>
          <w:ilvl w:val="0"/>
          <w:numId w:val="41"/>
        </w:numPr>
        <w:ind w:left="284" w:hanging="284"/>
        <w:jc w:val="both"/>
        <w:rPr>
          <w:rFonts w:asciiTheme="majorHAnsi" w:hAnsiTheme="majorHAnsi"/>
          <w:sz w:val="20"/>
          <w:szCs w:val="20"/>
        </w:rPr>
      </w:pPr>
      <w:r w:rsidRPr="00EC0BB1">
        <w:rPr>
          <w:rFonts w:ascii="Calibri" w:hAnsi="Calibri" w:cs="Segoe UI"/>
          <w:sz w:val="20"/>
          <w:szCs w:val="20"/>
        </w:rPr>
        <w:t xml:space="preserve">Wykonawca zobowiązany jest zrealizować zamówienie na zasadach i warunkach opisanych we wzorze umowy stanowiącym </w:t>
      </w:r>
      <w:r w:rsidRPr="00EC0BB1">
        <w:rPr>
          <w:rFonts w:ascii="Calibri" w:hAnsi="Calibri" w:cs="Segoe UI"/>
          <w:b/>
          <w:sz w:val="20"/>
          <w:szCs w:val="20"/>
        </w:rPr>
        <w:t xml:space="preserve">Załącznik nr </w:t>
      </w:r>
      <w:r w:rsidR="002D251D">
        <w:rPr>
          <w:rFonts w:ascii="Calibri" w:hAnsi="Calibri" w:cs="Segoe UI"/>
          <w:b/>
          <w:sz w:val="20"/>
          <w:szCs w:val="20"/>
        </w:rPr>
        <w:t>4</w:t>
      </w:r>
      <w:r w:rsidRPr="00EC0BB1">
        <w:rPr>
          <w:rFonts w:ascii="Calibri" w:hAnsi="Calibri" w:cs="Segoe UI"/>
          <w:sz w:val="20"/>
          <w:szCs w:val="20"/>
        </w:rPr>
        <w:t xml:space="preserve"> do SIWZ.</w:t>
      </w:r>
    </w:p>
    <w:p w14:paraId="6FF649C0" w14:textId="77777777" w:rsidR="00407CE1" w:rsidRPr="00407CE1" w:rsidRDefault="00E37F70" w:rsidP="006A7A89">
      <w:pPr>
        <w:pStyle w:val="Akapitzlist"/>
        <w:numPr>
          <w:ilvl w:val="0"/>
          <w:numId w:val="41"/>
        </w:numPr>
        <w:ind w:left="284" w:hanging="284"/>
        <w:jc w:val="both"/>
        <w:rPr>
          <w:rFonts w:asciiTheme="majorHAnsi" w:hAnsiTheme="majorHAnsi"/>
          <w:sz w:val="20"/>
          <w:szCs w:val="20"/>
        </w:rPr>
      </w:pPr>
      <w:r w:rsidRPr="00EC0BB1">
        <w:rPr>
          <w:rFonts w:ascii="Calibri" w:hAnsi="Calibri" w:cs="Segoe UI"/>
          <w:sz w:val="20"/>
          <w:szCs w:val="20"/>
        </w:rPr>
        <w:t xml:space="preserve">Wspólny Słownik Zamówień CPV: </w:t>
      </w:r>
    </w:p>
    <w:p w14:paraId="448BF01E" w14:textId="77777777" w:rsidR="006A63FE" w:rsidRPr="006A63FE" w:rsidRDefault="006A63FE" w:rsidP="006A63FE">
      <w:pPr>
        <w:ind w:firstLine="284"/>
        <w:jc w:val="both"/>
        <w:rPr>
          <w:rFonts w:asciiTheme="majorHAnsi" w:hAnsiTheme="majorHAnsi"/>
          <w:sz w:val="20"/>
          <w:szCs w:val="20"/>
        </w:rPr>
      </w:pPr>
      <w:r w:rsidRPr="006A63FE">
        <w:rPr>
          <w:rFonts w:asciiTheme="majorHAnsi" w:hAnsiTheme="majorHAnsi"/>
          <w:sz w:val="20"/>
          <w:szCs w:val="20"/>
        </w:rPr>
        <w:t>33.16.20.00 - Urządzenia i przyrządy używane na salach operacyjnych</w:t>
      </w:r>
    </w:p>
    <w:p w14:paraId="227DFC30" w14:textId="5B886A33" w:rsidR="00E37F70" w:rsidRPr="00D8395B" w:rsidRDefault="00E37F70" w:rsidP="006A63FE">
      <w:pPr>
        <w:pStyle w:val="Akapitzlist"/>
        <w:numPr>
          <w:ilvl w:val="0"/>
          <w:numId w:val="43"/>
        </w:numPr>
        <w:ind w:left="284" w:hanging="284"/>
        <w:jc w:val="both"/>
        <w:rPr>
          <w:rFonts w:asciiTheme="majorHAnsi" w:hAnsiTheme="majorHAnsi"/>
          <w:sz w:val="20"/>
          <w:szCs w:val="20"/>
        </w:rPr>
      </w:pPr>
      <w:r w:rsidRPr="00D8395B">
        <w:rPr>
          <w:rFonts w:ascii="Calibri" w:hAnsi="Calibri" w:cs="Segoe UI"/>
          <w:sz w:val="20"/>
          <w:szCs w:val="20"/>
        </w:rPr>
        <w:t xml:space="preserve">Zamawiający </w:t>
      </w:r>
      <w:r w:rsidR="006A63FE">
        <w:rPr>
          <w:rFonts w:ascii="Calibri" w:hAnsi="Calibri" w:cs="Segoe UI"/>
          <w:sz w:val="20"/>
          <w:szCs w:val="20"/>
        </w:rPr>
        <w:t xml:space="preserve">nie </w:t>
      </w:r>
      <w:r w:rsidRPr="00D8395B">
        <w:rPr>
          <w:rFonts w:ascii="Calibri" w:hAnsi="Calibri" w:cs="Segoe UI"/>
          <w:sz w:val="20"/>
          <w:szCs w:val="20"/>
        </w:rPr>
        <w:t>dopuszcza</w:t>
      </w:r>
      <w:r w:rsidRPr="00D8395B">
        <w:rPr>
          <w:rFonts w:ascii="Calibri" w:hAnsi="Calibri" w:cs="Segoe UI"/>
          <w:b/>
          <w:sz w:val="20"/>
          <w:szCs w:val="20"/>
        </w:rPr>
        <w:t xml:space="preserve"> </w:t>
      </w:r>
      <w:r w:rsidR="006A63FE">
        <w:rPr>
          <w:rFonts w:ascii="Calibri" w:hAnsi="Calibri" w:cs="Segoe UI"/>
          <w:sz w:val="20"/>
          <w:szCs w:val="20"/>
        </w:rPr>
        <w:t>możliwości</w:t>
      </w:r>
      <w:r w:rsidRPr="00D8395B">
        <w:rPr>
          <w:rFonts w:ascii="Calibri" w:hAnsi="Calibri" w:cs="Segoe UI"/>
          <w:sz w:val="20"/>
          <w:szCs w:val="20"/>
        </w:rPr>
        <w:t xml:space="preserve"> składania ofert częściowych.</w:t>
      </w:r>
    </w:p>
    <w:p w14:paraId="37C3AB95" w14:textId="675BE2F0" w:rsidR="00FB05DF" w:rsidRPr="00EC0BB1" w:rsidRDefault="00FB05DF" w:rsidP="006A7A89">
      <w:pPr>
        <w:pStyle w:val="Akapitzlist"/>
        <w:numPr>
          <w:ilvl w:val="0"/>
          <w:numId w:val="41"/>
        </w:numPr>
        <w:ind w:left="284" w:hanging="284"/>
        <w:jc w:val="both"/>
        <w:rPr>
          <w:rFonts w:asciiTheme="majorHAnsi" w:hAnsiTheme="majorHAnsi"/>
          <w:sz w:val="20"/>
          <w:szCs w:val="20"/>
        </w:rPr>
      </w:pPr>
      <w:r w:rsidRPr="00EC0BB1">
        <w:rPr>
          <w:rFonts w:ascii="Calibri" w:hAnsi="Calibri" w:cs="Segoe UI"/>
          <w:sz w:val="20"/>
          <w:szCs w:val="20"/>
        </w:rPr>
        <w:t>Zamawiający nie dopuszcza</w:t>
      </w:r>
      <w:r w:rsidRPr="00EC0BB1">
        <w:rPr>
          <w:rFonts w:ascii="Calibri" w:hAnsi="Calibri" w:cs="Segoe UI"/>
          <w:b/>
          <w:sz w:val="20"/>
          <w:szCs w:val="20"/>
        </w:rPr>
        <w:t xml:space="preserve"> </w:t>
      </w:r>
      <w:r w:rsidRPr="00EC0BB1">
        <w:rPr>
          <w:rFonts w:ascii="Calibri" w:hAnsi="Calibri" w:cs="Segoe UI"/>
          <w:sz w:val="20"/>
          <w:szCs w:val="20"/>
        </w:rPr>
        <w:t>możliwości składania ofert wariantowych.</w:t>
      </w:r>
    </w:p>
    <w:p w14:paraId="5A945CFA" w14:textId="427A5AF9" w:rsidR="00E37F70" w:rsidRPr="00BC65FF" w:rsidRDefault="00E37F70" w:rsidP="00BC65FF">
      <w:pPr>
        <w:pStyle w:val="Akapitzlist"/>
        <w:numPr>
          <w:ilvl w:val="0"/>
          <w:numId w:val="41"/>
        </w:numPr>
        <w:ind w:left="284" w:hanging="284"/>
        <w:jc w:val="both"/>
        <w:rPr>
          <w:rFonts w:asciiTheme="majorHAnsi" w:hAnsiTheme="majorHAnsi"/>
          <w:sz w:val="20"/>
          <w:szCs w:val="20"/>
        </w:rPr>
      </w:pPr>
      <w:r w:rsidRPr="00EC0BB1">
        <w:rPr>
          <w:rFonts w:ascii="Calibri" w:hAnsi="Calibri" w:cs="Segoe UI"/>
          <w:sz w:val="20"/>
          <w:szCs w:val="20"/>
        </w:rPr>
        <w:t xml:space="preserve">Zamawiający </w:t>
      </w:r>
      <w:r w:rsidR="00BC65FF">
        <w:rPr>
          <w:rFonts w:ascii="Calibri" w:hAnsi="Calibri" w:cs="Segoe UI"/>
          <w:sz w:val="20"/>
          <w:szCs w:val="20"/>
        </w:rPr>
        <w:t xml:space="preserve">nie </w:t>
      </w:r>
      <w:r w:rsidRPr="00EC0BB1">
        <w:rPr>
          <w:rFonts w:ascii="Calibri" w:hAnsi="Calibri" w:cs="Segoe UI"/>
          <w:sz w:val="20"/>
          <w:szCs w:val="20"/>
        </w:rPr>
        <w:t>przewiduje</w:t>
      </w:r>
      <w:r w:rsidRPr="00EC0BB1">
        <w:rPr>
          <w:rFonts w:ascii="Calibri" w:hAnsi="Calibri" w:cs="Segoe UI"/>
          <w:b/>
          <w:sz w:val="20"/>
          <w:szCs w:val="20"/>
        </w:rPr>
        <w:t xml:space="preserve"> </w:t>
      </w:r>
      <w:r w:rsidR="00BC65FF">
        <w:rPr>
          <w:rFonts w:ascii="Calibri" w:hAnsi="Calibri" w:cs="Segoe UI"/>
          <w:sz w:val="20"/>
          <w:szCs w:val="20"/>
        </w:rPr>
        <w:t>możliwości</w:t>
      </w:r>
      <w:r w:rsidR="002D251D">
        <w:rPr>
          <w:rFonts w:ascii="Calibri" w:hAnsi="Calibri" w:cs="Segoe UI"/>
          <w:sz w:val="20"/>
          <w:szCs w:val="20"/>
        </w:rPr>
        <w:t xml:space="preserve"> udzielenia</w:t>
      </w:r>
      <w:r w:rsidRPr="00EC0BB1">
        <w:rPr>
          <w:rFonts w:ascii="Calibri" w:hAnsi="Calibri" w:cs="Segoe UI"/>
          <w:sz w:val="20"/>
          <w:szCs w:val="20"/>
        </w:rPr>
        <w:t xml:space="preserve"> zamówień</w:t>
      </w:r>
      <w:r w:rsidR="00B011C3" w:rsidRPr="00EC0BB1">
        <w:rPr>
          <w:rFonts w:ascii="Calibri" w:hAnsi="Calibri"/>
          <w:color w:val="000000"/>
          <w:sz w:val="20"/>
          <w:szCs w:val="20"/>
        </w:rPr>
        <w:t xml:space="preserve">, o których mowa w </w:t>
      </w:r>
      <w:r w:rsidR="00BD11A4" w:rsidRPr="00EC0BB1">
        <w:rPr>
          <w:rFonts w:ascii="Calibri" w:hAnsi="Calibri"/>
          <w:color w:val="000000"/>
          <w:sz w:val="20"/>
          <w:szCs w:val="20"/>
        </w:rPr>
        <w:t>art</w:t>
      </w:r>
      <w:r w:rsidR="00B011C3" w:rsidRPr="00EC0BB1">
        <w:rPr>
          <w:rFonts w:ascii="Calibri" w:hAnsi="Calibri"/>
          <w:color w:val="000000"/>
          <w:sz w:val="20"/>
          <w:szCs w:val="20"/>
        </w:rPr>
        <w:t xml:space="preserve">. 67 ust. 1 pkt </w:t>
      </w:r>
      <w:r w:rsidR="00B011C3" w:rsidRPr="00EC0BB1">
        <w:rPr>
          <w:rFonts w:ascii="Calibri" w:hAnsi="Calibri"/>
          <w:sz w:val="20"/>
          <w:szCs w:val="20"/>
        </w:rPr>
        <w:t>7</w:t>
      </w:r>
      <w:r w:rsidR="00BC65FF">
        <w:rPr>
          <w:rFonts w:ascii="Calibri" w:hAnsi="Calibri" w:cs="Segoe UI"/>
          <w:sz w:val="20"/>
          <w:szCs w:val="20"/>
        </w:rPr>
        <w:t>.</w:t>
      </w:r>
    </w:p>
    <w:p w14:paraId="434829DA" w14:textId="77777777" w:rsidR="00BC65FF" w:rsidRPr="00BC65FF" w:rsidRDefault="00BC65FF" w:rsidP="00BC65FF">
      <w:pPr>
        <w:pStyle w:val="Akapitzlist"/>
        <w:ind w:left="284"/>
        <w:jc w:val="both"/>
        <w:rPr>
          <w:rFonts w:asciiTheme="majorHAnsi" w:hAnsiTheme="majorHAnsi"/>
          <w:sz w:val="20"/>
          <w:szCs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23013920" w14:textId="29DCA272"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6A63FE">
        <w:rPr>
          <w:rFonts w:ascii="Calibri" w:hAnsi="Calibri"/>
          <w:b/>
          <w:sz w:val="20"/>
          <w:lang w:val="pl-PL"/>
        </w:rPr>
        <w:t>48 miesięcy</w:t>
      </w:r>
      <w:r w:rsidR="0078466C">
        <w:rPr>
          <w:rFonts w:ascii="Calibri" w:hAnsi="Calibri"/>
          <w:sz w:val="20"/>
          <w:lang w:val="pl-PL"/>
        </w:rPr>
        <w:t xml:space="preserve"> </w:t>
      </w:r>
      <w:r w:rsidR="00785604">
        <w:rPr>
          <w:rFonts w:ascii="Calibri" w:hAnsi="Calibri"/>
          <w:b/>
          <w:sz w:val="20"/>
          <w:lang w:val="pl-PL"/>
        </w:rPr>
        <w:t>od daty zawarcia umowy</w:t>
      </w:r>
      <w:r>
        <w:rPr>
          <w:rFonts w:ascii="Calibri" w:hAnsi="Calibri"/>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6885C270" w14:textId="77777777" w:rsidR="00E37F70" w:rsidRPr="007A4E10" w:rsidRDefault="00E37F70" w:rsidP="006A7A89">
      <w:pPr>
        <w:numPr>
          <w:ilvl w:val="3"/>
          <w:numId w:val="20"/>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427453">
      <w:pPr>
        <w:numPr>
          <w:ilvl w:val="0"/>
          <w:numId w:val="8"/>
        </w:numPr>
        <w:tabs>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0F4428" w:rsidRDefault="007A4E10" w:rsidP="00427453">
      <w:pPr>
        <w:numPr>
          <w:ilvl w:val="0"/>
          <w:numId w:val="8"/>
        </w:numPr>
        <w:tabs>
          <w:tab w:val="left" w:pos="851"/>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63FEA95E" w14:textId="75C60AD5" w:rsidR="00207D0F" w:rsidRPr="00207D0F" w:rsidRDefault="00207D0F" w:rsidP="006A7A89">
      <w:pPr>
        <w:pStyle w:val="Akapitzlist"/>
        <w:numPr>
          <w:ilvl w:val="0"/>
          <w:numId w:val="40"/>
        </w:numPr>
        <w:tabs>
          <w:tab w:val="left" w:pos="851"/>
        </w:tabs>
        <w:spacing w:after="40"/>
        <w:jc w:val="both"/>
        <w:rPr>
          <w:rFonts w:ascii="Calibri" w:hAnsi="Calibri" w:cs="Segoe UI"/>
          <w:sz w:val="20"/>
          <w:szCs w:val="20"/>
        </w:rPr>
      </w:pPr>
      <w:r w:rsidRPr="00207D0F">
        <w:rPr>
          <w:rFonts w:ascii="Calibri" w:hAnsi="Calibri"/>
          <w:sz w:val="20"/>
          <w:szCs w:val="20"/>
        </w:rPr>
        <w:t xml:space="preserve">zdolności technicznej lub zawodowej. </w:t>
      </w:r>
      <w:r w:rsidRPr="00207D0F">
        <w:rPr>
          <w:rFonts w:ascii="Calibri" w:hAnsi="Calibri" w:cs="Segoe UI"/>
          <w:sz w:val="20"/>
          <w:szCs w:val="20"/>
        </w:rPr>
        <w:t xml:space="preserve">Wykonawca spełni warunek jeżeli wykaże, że </w:t>
      </w:r>
      <w:r w:rsidR="004165D6">
        <w:rPr>
          <w:rFonts w:ascii="Calibri" w:hAnsi="Calibri" w:cs="Segoe UI"/>
          <w:sz w:val="20"/>
          <w:szCs w:val="20"/>
        </w:rPr>
        <w:t>zrealizował</w:t>
      </w:r>
      <w:r w:rsidRPr="00207D0F">
        <w:rPr>
          <w:rFonts w:ascii="Calibri" w:hAnsi="Calibri" w:cs="Segoe UI"/>
          <w:sz w:val="20"/>
          <w:szCs w:val="20"/>
        </w:rPr>
        <w:t xml:space="preserve"> co najmniej 2 dostaw</w:t>
      </w:r>
      <w:r w:rsidR="004165D6">
        <w:rPr>
          <w:rFonts w:ascii="Calibri" w:hAnsi="Calibri" w:cs="Segoe UI"/>
          <w:sz w:val="20"/>
          <w:szCs w:val="20"/>
        </w:rPr>
        <w:t>y</w:t>
      </w:r>
      <w:r w:rsidRPr="00207D0F">
        <w:rPr>
          <w:rFonts w:ascii="Calibri" w:hAnsi="Calibri" w:cs="Segoe UI"/>
          <w:sz w:val="20"/>
          <w:szCs w:val="20"/>
        </w:rPr>
        <w:t xml:space="preserve"> w zakresie przedmiotu zamówienia</w:t>
      </w:r>
      <w:r w:rsidR="005F21AE">
        <w:rPr>
          <w:rFonts w:ascii="Calibri" w:hAnsi="Calibri" w:cs="Segoe UI"/>
          <w:sz w:val="20"/>
          <w:szCs w:val="20"/>
        </w:rPr>
        <w:t xml:space="preserve"> </w:t>
      </w:r>
      <w:r w:rsidRPr="00207D0F">
        <w:rPr>
          <w:rFonts w:ascii="Calibri" w:hAnsi="Calibri" w:cs="Segoe UI"/>
          <w:sz w:val="20"/>
          <w:szCs w:val="20"/>
        </w:rPr>
        <w:t>w okresie ostatnich trzech lat przed upływem terminu składania ofert, a jeżeli okres prowadzenia działalności</w:t>
      </w:r>
      <w:r w:rsidR="00692E58">
        <w:rPr>
          <w:rFonts w:ascii="Calibri" w:hAnsi="Calibri" w:cs="Segoe UI"/>
          <w:sz w:val="20"/>
          <w:szCs w:val="20"/>
        </w:rPr>
        <w:t xml:space="preserve"> jest krótszy - w tym okresie</w:t>
      </w:r>
      <w:r w:rsidRPr="00207D0F">
        <w:rPr>
          <w:rFonts w:ascii="Calibri" w:hAnsi="Calibri" w:cs="Segoe UI"/>
          <w:sz w:val="20"/>
          <w:szCs w:val="20"/>
        </w:rPr>
        <w:t xml:space="preserve">, z podaniem ich wartości, przedmiotu, dat wykonania i odbiorców, oraz załączeniem dokumentu potwierdzającego, że dostawy </w:t>
      </w:r>
      <w:r w:rsidR="00692E58" w:rsidRPr="00207D0F">
        <w:rPr>
          <w:rFonts w:ascii="Calibri" w:hAnsi="Calibri" w:cs="Segoe UI"/>
          <w:sz w:val="20"/>
          <w:szCs w:val="20"/>
        </w:rPr>
        <w:t xml:space="preserve">te </w:t>
      </w:r>
      <w:r w:rsidRPr="00207D0F">
        <w:rPr>
          <w:rFonts w:ascii="Calibri" w:hAnsi="Calibri" w:cs="Segoe UI"/>
          <w:sz w:val="20"/>
          <w:szCs w:val="20"/>
        </w:rPr>
        <w:t>zostały wykonane lub są wykonywane należycie</w:t>
      </w:r>
      <w:r w:rsidR="00692E58">
        <w:rPr>
          <w:rFonts w:ascii="Calibri" w:hAnsi="Calibri" w:cs="Segoe UI"/>
          <w:sz w:val="20"/>
          <w:szCs w:val="20"/>
        </w:rPr>
        <w:t xml:space="preserve">, przy czym dowodami, o których mowa są referencję bądź inne dokumenty wystawione przez </w:t>
      </w:r>
      <w:r w:rsidR="00692E58">
        <w:rPr>
          <w:rFonts w:ascii="Calibri" w:hAnsi="Calibri" w:cs="Segoe UI"/>
          <w:sz w:val="20"/>
          <w:szCs w:val="20"/>
        </w:rPr>
        <w:lastRenderedPageBreak/>
        <w:t xml:space="preserve">podmiot, na rzecz którego dostawy były wykonywane, a jeżeli z uzasadnionej przyczyny </w:t>
      </w:r>
      <w:r w:rsidR="00EB7C04">
        <w:rPr>
          <w:rFonts w:ascii="Calibri" w:hAnsi="Calibri" w:cs="Segoe UI"/>
          <w:sz w:val="20"/>
          <w:szCs w:val="20"/>
        </w:rPr>
        <w:br/>
      </w:r>
      <w:r w:rsidR="00692E58">
        <w:rPr>
          <w:rFonts w:ascii="Calibri" w:hAnsi="Calibri" w:cs="Segoe UI"/>
          <w:sz w:val="20"/>
          <w:szCs w:val="20"/>
        </w:rPr>
        <w:t>o obiektywnym charakterze wykonawca nie jest w stanie uzyskać tych dokumentów – oświadczenie wykonawcy</w:t>
      </w:r>
      <w:r w:rsidRPr="00207D0F">
        <w:rPr>
          <w:rFonts w:ascii="Calibri" w:hAnsi="Calibri" w:cs="Segoe UI"/>
          <w:sz w:val="20"/>
          <w:szCs w:val="20"/>
        </w:rPr>
        <w:t xml:space="preserve">. </w:t>
      </w:r>
    </w:p>
    <w:p w14:paraId="77437771" w14:textId="17550087" w:rsidR="009B2BE1" w:rsidRPr="000F4428" w:rsidRDefault="00523A86" w:rsidP="00427453">
      <w:pPr>
        <w:pStyle w:val="Akapitzlist"/>
        <w:numPr>
          <w:ilvl w:val="1"/>
          <w:numId w:val="8"/>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499A857D" w:rsidR="009B2BE1" w:rsidRPr="000F4428" w:rsidRDefault="00523A86" w:rsidP="00427453">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Wykonawc</w:t>
      </w:r>
      <w:r w:rsidR="009B2BE1" w:rsidRPr="000F4428">
        <w:rPr>
          <w:rFonts w:ascii="Calibri" w:hAnsi="Calibri"/>
          <w:iCs/>
          <w:sz w:val="20"/>
          <w:szCs w:val="20"/>
        </w:rPr>
        <w:t xml:space="preserve">a </w:t>
      </w:r>
      <w:r w:rsidR="009B2BE1" w:rsidRPr="000F4428">
        <w:rPr>
          <w:rFonts w:ascii="Calibri" w:hAnsi="Calibri"/>
          <w:sz w:val="20"/>
          <w:szCs w:val="20"/>
        </w:rPr>
        <w:t>może w celu potwierdzenia spełniania warunków, o których mowa w rozdz. V</w:t>
      </w:r>
      <w:r w:rsidR="00491F35" w:rsidRPr="000F4428">
        <w:rPr>
          <w:rFonts w:ascii="Calibri" w:hAnsi="Calibri"/>
          <w:sz w:val="20"/>
          <w:szCs w:val="20"/>
        </w:rPr>
        <w:t xml:space="preserve">. 1. </w:t>
      </w:r>
      <w:r w:rsidR="009B2BE1" w:rsidRPr="000F4428">
        <w:rPr>
          <w:rFonts w:ascii="Calibri" w:hAnsi="Calibri"/>
          <w:sz w:val="20"/>
          <w:szCs w:val="20"/>
        </w:rPr>
        <w:t>2)</w:t>
      </w:r>
      <w:r w:rsidR="00491F35" w:rsidRPr="000F4428">
        <w:rPr>
          <w:rFonts w:ascii="Calibri" w:hAnsi="Calibri"/>
          <w:sz w:val="20"/>
          <w:szCs w:val="20"/>
        </w:rPr>
        <w:t xml:space="preserve"> lit. </w:t>
      </w:r>
      <w:r w:rsidR="00EB7C04">
        <w:rPr>
          <w:rFonts w:ascii="Calibri" w:hAnsi="Calibri"/>
          <w:sz w:val="20"/>
          <w:szCs w:val="20"/>
        </w:rPr>
        <w:br/>
      </w:r>
      <w:r w:rsidR="000F4428" w:rsidRPr="000F4428">
        <w:rPr>
          <w:rFonts w:ascii="Calibri" w:hAnsi="Calibri"/>
          <w:sz w:val="20"/>
          <w:szCs w:val="20"/>
        </w:rPr>
        <w:t>a</w:t>
      </w:r>
      <w:r w:rsidR="009B2BE1" w:rsidRPr="000F4428">
        <w:rPr>
          <w:rFonts w:ascii="Calibri" w:hAnsi="Calibri"/>
          <w:sz w:val="20"/>
          <w:szCs w:val="20"/>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0F4428">
        <w:rPr>
          <w:rFonts w:ascii="Calibri" w:hAnsi="Calibri"/>
          <w:iCs/>
          <w:sz w:val="20"/>
          <w:szCs w:val="20"/>
        </w:rPr>
        <w:t xml:space="preserve">, </w:t>
      </w:r>
    </w:p>
    <w:p w14:paraId="0F5900AB" w14:textId="4AAC955C" w:rsidR="009B2BE1" w:rsidRPr="000F4428" w:rsidRDefault="009B2BE1" w:rsidP="00427453">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00491F35" w:rsidRPr="000F4428">
        <w:rPr>
          <w:rFonts w:ascii="Calibri" w:hAnsi="Calibri"/>
          <w:sz w:val="20"/>
          <w:szCs w:val="20"/>
        </w:rPr>
        <w:t xml:space="preserve">rozdz. V. </w:t>
      </w:r>
      <w:r w:rsidR="00817224" w:rsidRPr="000F4428">
        <w:rPr>
          <w:rFonts w:ascii="Calibri" w:hAnsi="Calibri"/>
          <w:sz w:val="20"/>
          <w:szCs w:val="20"/>
        </w:rPr>
        <w:t>4</w:t>
      </w:r>
      <w:r w:rsidR="00523A86" w:rsidRPr="000F4428">
        <w:rPr>
          <w:rFonts w:ascii="Calibri" w:hAnsi="Calibri"/>
          <w:sz w:val="20"/>
          <w:szCs w:val="20"/>
        </w:rPr>
        <w:t xml:space="preserve">) niniejszej SIWZ </w:t>
      </w:r>
      <w:r w:rsidRPr="000F4428">
        <w:rPr>
          <w:rFonts w:ascii="Calibri" w:hAnsi="Calibri"/>
          <w:sz w:val="20"/>
          <w:szCs w:val="20"/>
        </w:rPr>
        <w:t xml:space="preserve">wystąpi </w:t>
      </w:r>
      <w:r w:rsidR="00523A86" w:rsidRPr="000F4428">
        <w:rPr>
          <w:rFonts w:ascii="Calibri" w:hAnsi="Calibri"/>
          <w:sz w:val="20"/>
          <w:szCs w:val="20"/>
        </w:rPr>
        <w:t xml:space="preserve">wyłącznie </w:t>
      </w:r>
      <w:r w:rsidRPr="000F4428">
        <w:rPr>
          <w:rFonts w:ascii="Calibri" w:hAnsi="Calibri"/>
          <w:sz w:val="20"/>
          <w:szCs w:val="20"/>
        </w:rPr>
        <w:t>w przypadku kiedy</w:t>
      </w:r>
      <w:r w:rsidR="00523A86" w:rsidRPr="000F4428">
        <w:rPr>
          <w:rFonts w:ascii="Calibri" w:hAnsi="Calibri"/>
          <w:sz w:val="20"/>
          <w:szCs w:val="20"/>
        </w:rPr>
        <w:t>:</w:t>
      </w:r>
    </w:p>
    <w:p w14:paraId="70C85226" w14:textId="77777777" w:rsidR="009B2BE1" w:rsidRPr="000F4428" w:rsidRDefault="009B2BE1" w:rsidP="006A7A89">
      <w:pPr>
        <w:pStyle w:val="Akapitzlist"/>
        <w:numPr>
          <w:ilvl w:val="0"/>
          <w:numId w:val="34"/>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E361A83" w14:textId="6A35195C" w:rsidR="001F2392" w:rsidRPr="000F4428" w:rsidRDefault="009B2BE1" w:rsidP="006A7A89">
      <w:pPr>
        <w:pStyle w:val="Akapitzlist"/>
        <w:numPr>
          <w:ilvl w:val="0"/>
          <w:numId w:val="34"/>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w:t>
      </w:r>
      <w:r w:rsidR="00D05F80" w:rsidRPr="000F4428">
        <w:rPr>
          <w:rFonts w:ascii="Calibri" w:hAnsi="Calibri"/>
          <w:sz w:val="20"/>
          <w:szCs w:val="20"/>
        </w:rPr>
        <w:t>2</w:t>
      </w:r>
      <w:r w:rsidRPr="000F4428">
        <w:rPr>
          <w:rFonts w:ascii="Calibri" w:hAnsi="Calibri"/>
          <w:sz w:val="20"/>
          <w:szCs w:val="20"/>
        </w:rPr>
        <w:t xml:space="preserve"> i ust. 5.</w:t>
      </w:r>
    </w:p>
    <w:p w14:paraId="1D0C3E95" w14:textId="74D74DBC" w:rsidR="00627978" w:rsidRDefault="009B2BE1" w:rsidP="006A7A89">
      <w:pPr>
        <w:pStyle w:val="Akapitzlist"/>
        <w:numPr>
          <w:ilvl w:val="0"/>
          <w:numId w:val="34"/>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w:t>
      </w:r>
      <w:r w:rsidR="00552FBA" w:rsidRPr="000F4428">
        <w:rPr>
          <w:rFonts w:ascii="Calibri" w:hAnsi="Calibri"/>
          <w:sz w:val="20"/>
          <w:szCs w:val="20"/>
        </w:rPr>
        <w:t>tórych te zdolności są wymagane.</w:t>
      </w:r>
    </w:p>
    <w:p w14:paraId="02CE2295" w14:textId="77777777" w:rsidR="00785604" w:rsidRPr="00785604" w:rsidRDefault="00785604" w:rsidP="00785604">
      <w:pPr>
        <w:pStyle w:val="Akapitzlist"/>
        <w:spacing w:after="40"/>
        <w:ind w:left="720"/>
        <w:jc w:val="both"/>
        <w:rPr>
          <w:rFonts w:ascii="Calibri" w:hAnsi="Calibri"/>
          <w:sz w:val="20"/>
          <w:szCs w:val="20"/>
        </w:rPr>
      </w:pPr>
    </w:p>
    <w:p w14:paraId="1B859057" w14:textId="06DFD39C" w:rsidR="00552FBA" w:rsidRPr="00080477" w:rsidRDefault="00080477" w:rsidP="00427453">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sidR="00DF3869">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46F1B702" w14:textId="77777777" w:rsidR="00080477" w:rsidRPr="009F4795" w:rsidRDefault="00080477" w:rsidP="00427453">
      <w:pPr>
        <w:keepNext/>
        <w:tabs>
          <w:tab w:val="left" w:pos="0"/>
          <w:tab w:val="num" w:pos="480"/>
        </w:tabs>
        <w:suppressAutoHyphens/>
        <w:spacing w:after="40"/>
        <w:jc w:val="both"/>
        <w:rPr>
          <w:rFonts w:ascii="Calibri" w:hAnsi="Calibri" w:cs="Segoe UI"/>
          <w:sz w:val="20"/>
          <w:szCs w:val="20"/>
        </w:rPr>
      </w:pPr>
    </w:p>
    <w:p w14:paraId="27FFC290" w14:textId="69255CA3" w:rsidR="003D5D82" w:rsidRPr="003D5D82" w:rsidRDefault="00552FBA" w:rsidP="006A7A89">
      <w:pPr>
        <w:numPr>
          <w:ilvl w:val="0"/>
          <w:numId w:val="16"/>
        </w:numPr>
        <w:tabs>
          <w:tab w:val="num" w:pos="426"/>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w:t>
      </w:r>
      <w:r w:rsidR="00692E58">
        <w:rPr>
          <w:rFonts w:ascii="Calibri" w:hAnsi="Calibri"/>
          <w:color w:val="000000"/>
          <w:sz w:val="20"/>
          <w:szCs w:val="20"/>
        </w:rPr>
        <w:t xml:space="preserve">esie wskazanym w załączniku nr </w:t>
      </w:r>
      <w:r w:rsidR="00785604">
        <w:rPr>
          <w:rFonts w:ascii="Calibri" w:hAnsi="Calibri"/>
          <w:color w:val="000000"/>
          <w:sz w:val="20"/>
          <w:szCs w:val="20"/>
        </w:rPr>
        <w:t>3</w:t>
      </w:r>
      <w:r w:rsidRPr="00C012D1">
        <w:rPr>
          <w:rFonts w:ascii="Calibri" w:hAnsi="Calibri"/>
          <w:color w:val="000000"/>
          <w:sz w:val="20"/>
          <w:szCs w:val="20"/>
        </w:rPr>
        <w:t xml:space="preserve"> do SIWZ</w:t>
      </w:r>
      <w:r w:rsidR="00FD1755" w:rsidRPr="00C012D1">
        <w:rPr>
          <w:rFonts w:ascii="Calibri" w:hAnsi="Calibri"/>
          <w:color w:val="000000"/>
          <w:sz w:val="20"/>
          <w:szCs w:val="20"/>
        </w:rPr>
        <w:t xml:space="preserve"> </w:t>
      </w:r>
      <w:r w:rsidRPr="00C012D1">
        <w:rPr>
          <w:rFonts w:ascii="Calibri" w:hAnsi="Calibri"/>
          <w:color w:val="000000"/>
          <w:sz w:val="20"/>
          <w:szCs w:val="20"/>
        </w:rPr>
        <w:t xml:space="preserve">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p>
    <w:p w14:paraId="70AAC200" w14:textId="47FFECD8" w:rsidR="00552FBA" w:rsidRPr="00D54CB9" w:rsidRDefault="00552FBA" w:rsidP="006A7A89">
      <w:pPr>
        <w:numPr>
          <w:ilvl w:val="0"/>
          <w:numId w:val="16"/>
        </w:numPr>
        <w:tabs>
          <w:tab w:val="num" w:pos="426"/>
        </w:tabs>
        <w:spacing w:after="40"/>
        <w:ind w:left="425" w:hanging="425"/>
        <w:jc w:val="both"/>
        <w:rPr>
          <w:rFonts w:ascii="Calibri" w:hAnsi="Calibri" w:cs="Segoe UI"/>
          <w:sz w:val="20"/>
          <w:szCs w:val="20"/>
        </w:rPr>
      </w:pPr>
      <w:r w:rsidRPr="00D54CB9">
        <w:rPr>
          <w:rFonts w:ascii="Calibri" w:hAnsi="Calibri"/>
          <w:color w:val="000000"/>
          <w:sz w:val="20"/>
          <w:szCs w:val="20"/>
        </w:rPr>
        <w:t xml:space="preserve">W przypadku wspólnego ubiegania się o zamówienie przez wykonawców oświadczenie o którym mowa </w:t>
      </w:r>
      <w:r w:rsidR="00EB7C04">
        <w:rPr>
          <w:rFonts w:ascii="Calibri" w:hAnsi="Calibri"/>
          <w:color w:val="000000"/>
          <w:sz w:val="20"/>
          <w:szCs w:val="20"/>
        </w:rPr>
        <w:br/>
      </w:r>
      <w:r w:rsidRPr="00D54CB9">
        <w:rPr>
          <w:rFonts w:ascii="Calibri" w:hAnsi="Calibri"/>
          <w:color w:val="000000"/>
          <w:sz w:val="20"/>
          <w:szCs w:val="20"/>
        </w:rPr>
        <w:t>w rozdz. VI. 1 niniejszej SIWZ składa każdy z wykonawców wspólnie ubiegających się o zamówienie. Oświadczenie te ma potwierdzać spełnianie warunków udziału w postępowa</w:t>
      </w:r>
      <w:r w:rsidR="00817224">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61E16838" w14:textId="402DEB8B" w:rsidR="00552FBA" w:rsidRPr="00896005" w:rsidRDefault="00FF09BE" w:rsidP="006A7A89">
      <w:pPr>
        <w:numPr>
          <w:ilvl w:val="0"/>
          <w:numId w:val="16"/>
        </w:numPr>
        <w:tabs>
          <w:tab w:val="num" w:pos="426"/>
        </w:tabs>
        <w:spacing w:after="40"/>
        <w:ind w:left="425" w:hanging="425"/>
        <w:jc w:val="both"/>
        <w:rPr>
          <w:rFonts w:ascii="Calibri" w:hAnsi="Calibri" w:cs="Segoe UI"/>
          <w:sz w:val="20"/>
          <w:szCs w:val="20"/>
        </w:rPr>
      </w:pPr>
      <w:r>
        <w:rPr>
          <w:rFonts w:ascii="Calibri" w:hAnsi="Calibri"/>
          <w:color w:val="000000"/>
          <w:sz w:val="20"/>
          <w:szCs w:val="20"/>
        </w:rPr>
        <w:t>Z</w:t>
      </w:r>
      <w:r w:rsidR="00552FBA"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00552FBA"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t>
      </w:r>
      <w:r w:rsidR="00EB7C04">
        <w:rPr>
          <w:rFonts w:ascii="Calibri" w:hAnsi="Calibri"/>
          <w:color w:val="000000"/>
          <w:sz w:val="20"/>
          <w:szCs w:val="20"/>
        </w:rPr>
        <w:br/>
      </w:r>
      <w:r w:rsidR="00552FBA" w:rsidRPr="00D54CB9">
        <w:rPr>
          <w:rFonts w:ascii="Calibri" w:hAnsi="Calibri"/>
          <w:color w:val="000000"/>
          <w:sz w:val="20"/>
          <w:szCs w:val="20"/>
        </w:rPr>
        <w:t xml:space="preserve">w postępowaniu </w:t>
      </w:r>
      <w:r w:rsidR="00552FBA" w:rsidRPr="00896005">
        <w:rPr>
          <w:rFonts w:ascii="Calibri" w:hAnsi="Calibri"/>
          <w:bCs/>
          <w:sz w:val="20"/>
          <w:szCs w:val="20"/>
        </w:rPr>
        <w:t xml:space="preserve">zamieszcza informacje o podwykonawcach w oświadczeniu, o którym mowa w </w:t>
      </w:r>
      <w:r w:rsidR="00552FBA" w:rsidRPr="00896005">
        <w:rPr>
          <w:rFonts w:ascii="Calibri" w:hAnsi="Calibri"/>
          <w:sz w:val="20"/>
          <w:szCs w:val="20"/>
        </w:rPr>
        <w:t>rozdz. VI. 1 niniejszej SIWZ.</w:t>
      </w:r>
    </w:p>
    <w:p w14:paraId="318A7BD3" w14:textId="3CB1FB81" w:rsidR="00F30409" w:rsidRPr="00896005" w:rsidRDefault="00DF3869" w:rsidP="006A7A89">
      <w:pPr>
        <w:numPr>
          <w:ilvl w:val="0"/>
          <w:numId w:val="16"/>
        </w:numPr>
        <w:tabs>
          <w:tab w:val="num" w:pos="426"/>
        </w:tabs>
        <w:spacing w:after="40"/>
        <w:ind w:left="425" w:hanging="425"/>
        <w:jc w:val="both"/>
        <w:rPr>
          <w:rFonts w:ascii="Calibri" w:hAnsi="Calibri"/>
          <w:sz w:val="20"/>
          <w:szCs w:val="20"/>
        </w:rPr>
      </w:pPr>
      <w:r w:rsidRPr="00DF3869">
        <w:rPr>
          <w:rFonts w:ascii="Calibri" w:hAnsi="Calibri"/>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009008F0" w:rsidRPr="00896005">
        <w:rPr>
          <w:rFonts w:ascii="Calibri" w:hAnsi="Calibri"/>
          <w:sz w:val="20"/>
          <w:szCs w:val="20"/>
        </w:rPr>
        <w:t xml:space="preserve">zamieszcza informacje o tych podmiotach w oświadczeniu, o którym mowa </w:t>
      </w:r>
      <w:r w:rsidR="00EB7C04">
        <w:rPr>
          <w:rFonts w:ascii="Calibri" w:hAnsi="Calibri"/>
          <w:sz w:val="20"/>
          <w:szCs w:val="20"/>
        </w:rPr>
        <w:br/>
      </w:r>
      <w:r w:rsidR="009008F0" w:rsidRPr="00896005">
        <w:rPr>
          <w:rFonts w:ascii="Calibri" w:hAnsi="Calibri"/>
          <w:sz w:val="20"/>
          <w:szCs w:val="20"/>
        </w:rPr>
        <w:t xml:space="preserve">w </w:t>
      </w:r>
      <w:r w:rsidRPr="00896005">
        <w:rPr>
          <w:rFonts w:ascii="Calibri" w:hAnsi="Calibri"/>
          <w:sz w:val="20"/>
          <w:szCs w:val="20"/>
        </w:rPr>
        <w:t>rozdz. VI. 1 niniejszej SIWZ</w:t>
      </w:r>
      <w:r w:rsidR="009008F0" w:rsidRPr="00896005">
        <w:rPr>
          <w:rFonts w:ascii="Calibri" w:hAnsi="Calibri"/>
          <w:sz w:val="20"/>
          <w:szCs w:val="20"/>
        </w:rPr>
        <w:t>.</w:t>
      </w:r>
    </w:p>
    <w:p w14:paraId="1F680DAE" w14:textId="365A0EC1" w:rsidR="00552FBA" w:rsidRPr="00D54CB9" w:rsidRDefault="00552FBA" w:rsidP="006A7A89">
      <w:pPr>
        <w:numPr>
          <w:ilvl w:val="0"/>
          <w:numId w:val="16"/>
        </w:numPr>
        <w:tabs>
          <w:tab w:val="num" w:pos="426"/>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896005">
        <w:rPr>
          <w:rFonts w:ascii="Calibri" w:hAnsi="Calibri"/>
          <w:sz w:val="20"/>
          <w:szCs w:val="20"/>
        </w:rPr>
        <w:t>5</w:t>
      </w:r>
      <w:r w:rsidRPr="00896005">
        <w:rPr>
          <w:rFonts w:ascii="Calibri" w:hAnsi="Calibri"/>
          <w:b/>
          <w:sz w:val="20"/>
          <w:szCs w:val="20"/>
        </w:rPr>
        <w:t xml:space="preserve"> </w:t>
      </w:r>
      <w:r w:rsidRPr="00D54CB9">
        <w:rPr>
          <w:rFonts w:ascii="Calibri" w:hAnsi="Calibri"/>
          <w:sz w:val="20"/>
          <w:szCs w:val="20"/>
        </w:rPr>
        <w:t>dni, terminie aktualnych na dzień złożenia następujących oświadczeń lub dokumentów</w:t>
      </w:r>
      <w:r w:rsidRPr="00D54CB9">
        <w:rPr>
          <w:rFonts w:ascii="Calibri" w:hAnsi="Calibri" w:cs="Segoe UI"/>
          <w:sz w:val="20"/>
          <w:szCs w:val="20"/>
        </w:rPr>
        <w:t>:</w:t>
      </w:r>
    </w:p>
    <w:p w14:paraId="06DF593A" w14:textId="474F9416" w:rsidR="00FC366F" w:rsidRPr="003D5D82" w:rsidRDefault="00FC366F" w:rsidP="006A7A89">
      <w:pPr>
        <w:pStyle w:val="Akapitzlist"/>
        <w:numPr>
          <w:ilvl w:val="0"/>
          <w:numId w:val="29"/>
        </w:numPr>
        <w:tabs>
          <w:tab w:val="left" w:pos="3855"/>
        </w:tabs>
        <w:spacing w:after="40"/>
        <w:jc w:val="both"/>
        <w:rPr>
          <w:rFonts w:ascii="Calibri" w:hAnsi="Calibri" w:cs="Segoe UI"/>
          <w:sz w:val="20"/>
          <w:szCs w:val="20"/>
        </w:rPr>
      </w:pPr>
      <w:r w:rsidRPr="003D5D82">
        <w:rPr>
          <w:rFonts w:ascii="Calibri" w:hAnsi="Calibri" w:cs="Segoe UI"/>
          <w:sz w:val="20"/>
          <w:szCs w:val="20"/>
        </w:rPr>
        <w:t xml:space="preserve">W celu potwierdzenia spełniania warunku udziału dotyczącego zdolności technicznej lub zawodowej wymagane jest wykazanie przez wykonawcę realizacji </w:t>
      </w:r>
      <w:r w:rsidR="003D5D82" w:rsidRPr="003D5D82">
        <w:rPr>
          <w:rFonts w:ascii="Calibri" w:hAnsi="Calibri" w:cs="Segoe UI"/>
          <w:sz w:val="20"/>
          <w:szCs w:val="20"/>
        </w:rPr>
        <w:t>co najmniej 2 dostaw w zakresie przedmiotu zamówienia w okresie ostatnich trzech lat przed upływem terminu składania ofert, a jeżeli okres prowadzenia działalności jest króts</w:t>
      </w:r>
      <w:r w:rsidR="00785604">
        <w:rPr>
          <w:rFonts w:ascii="Calibri" w:hAnsi="Calibri" w:cs="Segoe UI"/>
          <w:sz w:val="20"/>
          <w:szCs w:val="20"/>
        </w:rPr>
        <w:t>zy - w tym okresie -</w:t>
      </w:r>
      <w:r w:rsidR="003D5D82" w:rsidRPr="003D5D82">
        <w:rPr>
          <w:rFonts w:ascii="Calibri" w:hAnsi="Calibri" w:cs="Segoe UI"/>
          <w:sz w:val="20"/>
          <w:szCs w:val="20"/>
        </w:rPr>
        <w:t xml:space="preserve"> </w:t>
      </w:r>
      <w:r w:rsidR="00785604"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t>
      </w:r>
      <w:r w:rsidR="00785604" w:rsidRPr="00FC366F">
        <w:rPr>
          <w:rFonts w:ascii="Calibri" w:hAnsi="Calibri" w:cs="Segoe UI"/>
          <w:sz w:val="20"/>
          <w:szCs w:val="20"/>
        </w:rPr>
        <w:lastRenderedPageBreak/>
        <w:t xml:space="preserve">wykonania i odbiorców, oraz załączeniem dokumentu </w:t>
      </w:r>
      <w:r w:rsidR="00785604" w:rsidRPr="00E00825">
        <w:rPr>
          <w:rFonts w:ascii="Calibri" w:hAnsi="Calibri" w:cs="Segoe UI"/>
          <w:sz w:val="20"/>
          <w:szCs w:val="20"/>
        </w:rPr>
        <w:t xml:space="preserve">(zgodnych z Rozporządzeniem Ministra Rozwoju z dnia 26 lipca 2016r. DZ. U. z dnia 27 lipca 2016r. poz. 1126) potwierdzających, że </w:t>
      </w:r>
      <w:r w:rsidR="00785604">
        <w:rPr>
          <w:rFonts w:ascii="Calibri" w:hAnsi="Calibri" w:cs="Segoe UI"/>
          <w:sz w:val="20"/>
          <w:szCs w:val="20"/>
        </w:rPr>
        <w:t>dostawy</w:t>
      </w:r>
      <w:r w:rsidR="00785604" w:rsidRPr="00E00825">
        <w:rPr>
          <w:rFonts w:ascii="Calibri" w:hAnsi="Calibri" w:cs="Segoe UI"/>
          <w:sz w:val="20"/>
          <w:szCs w:val="20"/>
        </w:rPr>
        <w:t xml:space="preserve"> zostały </w:t>
      </w:r>
      <w:r w:rsidR="00785604">
        <w:rPr>
          <w:rFonts w:ascii="Calibri" w:hAnsi="Calibri" w:cs="Segoe UI"/>
          <w:sz w:val="20"/>
          <w:szCs w:val="20"/>
        </w:rPr>
        <w:t>zrealizowane</w:t>
      </w:r>
      <w:r w:rsidR="00785604" w:rsidRPr="00E00825">
        <w:rPr>
          <w:rFonts w:ascii="Calibri" w:hAnsi="Calibri" w:cs="Segoe UI"/>
          <w:sz w:val="20"/>
          <w:szCs w:val="20"/>
        </w:rPr>
        <w:t xml:space="preserve"> należycie</w:t>
      </w:r>
      <w:r w:rsidR="003D5D82" w:rsidRPr="003D5D82">
        <w:rPr>
          <w:rFonts w:ascii="Calibri" w:hAnsi="Calibri" w:cs="Segoe UI"/>
          <w:sz w:val="20"/>
          <w:szCs w:val="20"/>
        </w:rPr>
        <w:t xml:space="preserve">. </w:t>
      </w:r>
      <w:r w:rsidRPr="003D5D82">
        <w:rPr>
          <w:rFonts w:ascii="Calibri" w:hAnsi="Calibri" w:cs="Segoe UI"/>
          <w:sz w:val="20"/>
          <w:szCs w:val="20"/>
        </w:rPr>
        <w:t xml:space="preserve"> </w:t>
      </w:r>
    </w:p>
    <w:p w14:paraId="7AF544D6" w14:textId="130A4CB2" w:rsidR="00552FBA" w:rsidRPr="009B7B93" w:rsidRDefault="00552FBA" w:rsidP="006A7A89">
      <w:pPr>
        <w:pStyle w:val="Akapitzlist"/>
        <w:numPr>
          <w:ilvl w:val="0"/>
          <w:numId w:val="16"/>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w terminie 3 dni od dnia zamieszczenia na stronie internetowej informacji</w:t>
      </w:r>
      <w:r w:rsidR="00817224">
        <w:rPr>
          <w:rFonts w:ascii="Calibri" w:hAnsi="Calibri"/>
          <w:bCs/>
          <w:sz w:val="20"/>
          <w:szCs w:val="20"/>
        </w:rPr>
        <w:t xml:space="preserve">, o której mowa </w:t>
      </w:r>
      <w:r w:rsidR="00EB7C04">
        <w:rPr>
          <w:rFonts w:ascii="Calibri" w:hAnsi="Calibri"/>
          <w:bCs/>
          <w:sz w:val="20"/>
          <w:szCs w:val="20"/>
        </w:rPr>
        <w:br/>
      </w:r>
      <w:r w:rsidR="00817224">
        <w:rPr>
          <w:rFonts w:ascii="Calibri" w:hAnsi="Calibri"/>
          <w:bCs/>
          <w:sz w:val="20"/>
          <w:szCs w:val="20"/>
        </w:rPr>
        <w:t>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2E5EBF0D" w14:textId="0D2D116C" w:rsidR="00552FBA" w:rsidRDefault="00552FBA" w:rsidP="006A7A89">
      <w:pPr>
        <w:pStyle w:val="Akapitzlist"/>
        <w:numPr>
          <w:ilvl w:val="0"/>
          <w:numId w:val="16"/>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 zakresie nie uregulowanym SIWZ, zastosowanie mają przepisy rozporządzenia </w:t>
      </w:r>
      <w:r w:rsidR="00817224">
        <w:rPr>
          <w:rFonts w:ascii="Calibri" w:hAnsi="Calibri" w:cs="Segoe UI"/>
          <w:sz w:val="20"/>
          <w:szCs w:val="20"/>
        </w:rPr>
        <w:t xml:space="preserve">Ministra Rozwoju </w:t>
      </w:r>
      <w:r w:rsidRPr="009B7B93">
        <w:rPr>
          <w:rFonts w:ascii="Calibri" w:hAnsi="Calibri" w:cs="Segoe UI"/>
          <w:sz w:val="20"/>
          <w:szCs w:val="20"/>
        </w:rPr>
        <w:t xml:space="preserve">z dnia </w:t>
      </w:r>
      <w:r w:rsidR="00817224">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sidR="00817224">
        <w:rPr>
          <w:rFonts w:ascii="Calibri" w:hAnsi="Calibri" w:cs="Segoe UI"/>
          <w:sz w:val="20"/>
          <w:szCs w:val="20"/>
        </w:rPr>
        <w:t xml:space="preserve"> </w:t>
      </w:r>
      <w:r w:rsidR="00EB7C04">
        <w:rPr>
          <w:rFonts w:ascii="Calibri" w:hAnsi="Calibri" w:cs="Segoe UI"/>
          <w:sz w:val="20"/>
          <w:szCs w:val="20"/>
        </w:rPr>
        <w:br/>
      </w:r>
      <w:r w:rsidR="00817224">
        <w:rPr>
          <w:rFonts w:ascii="Calibri" w:hAnsi="Calibri" w:cs="Segoe UI"/>
          <w:sz w:val="20"/>
          <w:szCs w:val="20"/>
        </w:rPr>
        <w:t>w postępowaniu o udzielenie zamówienia (Dz. U. z 2016</w:t>
      </w:r>
      <w:r w:rsidRPr="009B7B93">
        <w:rPr>
          <w:rFonts w:ascii="Calibri" w:hAnsi="Calibri" w:cs="Segoe UI"/>
          <w:sz w:val="20"/>
          <w:szCs w:val="20"/>
        </w:rPr>
        <w:t xml:space="preserve"> r., poz. </w:t>
      </w:r>
      <w:r w:rsidR="00817224">
        <w:rPr>
          <w:rFonts w:ascii="Calibri" w:hAnsi="Calibri" w:cs="Segoe UI"/>
          <w:sz w:val="20"/>
          <w:szCs w:val="20"/>
        </w:rPr>
        <w:t>1126</w:t>
      </w:r>
      <w:r w:rsidRPr="009B7B93">
        <w:rPr>
          <w:rFonts w:ascii="Calibri" w:hAnsi="Calibri" w:cs="Segoe UI"/>
          <w:sz w:val="20"/>
          <w:szCs w:val="20"/>
        </w:rPr>
        <w:t>).</w:t>
      </w:r>
    </w:p>
    <w:p w14:paraId="03D43290" w14:textId="77777777" w:rsidR="00552FBA" w:rsidRPr="00694D31" w:rsidRDefault="00552FBA" w:rsidP="006A7A89">
      <w:pPr>
        <w:pStyle w:val="Akapitzlist"/>
        <w:numPr>
          <w:ilvl w:val="0"/>
          <w:numId w:val="16"/>
        </w:numPr>
        <w:tabs>
          <w:tab w:val="num" w:pos="426"/>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3340516" w14:textId="77777777" w:rsidR="00810C96" w:rsidRPr="009F4795" w:rsidRDefault="00810C96" w:rsidP="00785604">
      <w:pPr>
        <w:tabs>
          <w:tab w:val="left" w:pos="1418"/>
        </w:tabs>
        <w:spacing w:after="40"/>
        <w:ind w:right="92"/>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15F4CFCD"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w:t>
      </w:r>
      <w:r w:rsidR="003D5D82">
        <w:rPr>
          <w:rFonts w:ascii="Calibri" w:hAnsi="Calibri" w:cs="Segoe UI"/>
          <w:sz w:val="20"/>
          <w:szCs w:val="20"/>
        </w:rPr>
        <w:br/>
      </w:r>
      <w:r>
        <w:rPr>
          <w:rFonts w:ascii="Calibri" w:hAnsi="Calibri" w:cs="Segoe UI"/>
          <w:sz w:val="20"/>
          <w:szCs w:val="20"/>
        </w:rPr>
        <w:t xml:space="preserve">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54F9657E"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C012D1">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614101F4"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3" w:history="1">
        <w:r w:rsidR="003D5D82" w:rsidRPr="00AB63AE">
          <w:rPr>
            <w:rStyle w:val="Hipercze"/>
            <w:rFonts w:ascii="Calibri" w:hAnsi="Calibri" w:cs="Segoe UI"/>
            <w:sz w:val="20"/>
            <w:szCs w:val="20"/>
          </w:rPr>
          <w:t>Monika.Derwisz@szpital.kolobrzeg.pl</w:t>
        </w:r>
      </w:hyperlink>
      <w:r w:rsidRPr="00AA680A">
        <w:rPr>
          <w:rFonts w:ascii="Calibri" w:hAnsi="Calibri" w:cs="Segoe UI"/>
          <w:sz w:val="20"/>
          <w:szCs w:val="20"/>
        </w:rPr>
        <w:t>, a faksem na nr (</w:t>
      </w:r>
      <w:r w:rsidR="00C012D1">
        <w:rPr>
          <w:rFonts w:ascii="Calibri" w:hAnsi="Calibri" w:cs="Segoe UI"/>
          <w:sz w:val="20"/>
          <w:szCs w:val="20"/>
        </w:rPr>
        <w:t>94</w:t>
      </w:r>
      <w:r w:rsidRPr="00AA680A">
        <w:rPr>
          <w:rFonts w:ascii="Calibri" w:hAnsi="Calibri" w:cs="Segoe UI"/>
          <w:sz w:val="20"/>
          <w:szCs w:val="20"/>
        </w:rPr>
        <w:t>)</w:t>
      </w:r>
      <w:r w:rsidR="00C012D1">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6BD49CFF"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SIWZ wpłynie do Zamawiającego nie później niż do końca dnia, w którym upływa połowa terminu składania ofert, Zamawiający udzieli wyjaśnień niezwłocznie, jednak nie później niż na </w:t>
      </w:r>
      <w:r w:rsidR="00C012D1">
        <w:rPr>
          <w:rFonts w:ascii="Calibri" w:hAnsi="Calibri" w:cs="Segoe UI"/>
          <w:b/>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5697E550"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 xml:space="preserve">adania wniosku, o którym mowa </w:t>
      </w:r>
      <w:r w:rsidR="003D5D82">
        <w:rPr>
          <w:rFonts w:ascii="Calibri" w:hAnsi="Calibri" w:cs="Segoe UI"/>
          <w:sz w:val="20"/>
          <w:szCs w:val="20"/>
        </w:rPr>
        <w:br/>
      </w:r>
      <w:r>
        <w:rPr>
          <w:rFonts w:ascii="Calibri" w:hAnsi="Calibri" w:cs="Segoe UI"/>
          <w:sz w:val="20"/>
          <w:szCs w:val="20"/>
        </w:rPr>
        <w:t>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57E21892" w14:textId="79C52AC8" w:rsidR="00552FBA" w:rsidRPr="00713D75" w:rsidRDefault="00552FBA" w:rsidP="006A7A89">
      <w:pPr>
        <w:numPr>
          <w:ilvl w:val="0"/>
          <w:numId w:val="28"/>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sidR="00C012D1" w:rsidRPr="00C012D1">
        <w:rPr>
          <w:rFonts w:ascii="Calibri" w:hAnsi="Calibri" w:cs="Segoe UI"/>
          <w:sz w:val="20"/>
          <w:szCs w:val="20"/>
        </w:rPr>
        <w:t>i</w:t>
      </w:r>
      <w:r w:rsidR="00C012D1">
        <w:rPr>
          <w:rFonts w:ascii="Calibri" w:hAnsi="Calibri" w:cs="Segoe UI"/>
          <w:b/>
          <w:sz w:val="20"/>
          <w:szCs w:val="20"/>
        </w:rPr>
        <w:t xml:space="preserve"> </w:t>
      </w:r>
      <w:r w:rsidR="0059738D">
        <w:rPr>
          <w:rFonts w:ascii="Calibri" w:hAnsi="Calibri" w:cs="Segoe UI"/>
          <w:b/>
          <w:sz w:val="20"/>
          <w:szCs w:val="20"/>
        </w:rPr>
        <w:t>Monika Derwisz</w:t>
      </w:r>
      <w:r w:rsidR="00F53CCA">
        <w:rPr>
          <w:rFonts w:ascii="Calibri" w:hAnsi="Calibri" w:cs="Segoe UI"/>
          <w:b/>
          <w:sz w:val="20"/>
          <w:szCs w:val="20"/>
        </w:rPr>
        <w:t xml:space="preserve">, </w:t>
      </w:r>
      <w:hyperlink r:id="rId14" w:history="1">
        <w:r w:rsidR="0059738D" w:rsidRPr="004C7E71">
          <w:rPr>
            <w:rStyle w:val="Hipercze"/>
            <w:rFonts w:ascii="Calibri" w:hAnsi="Calibri" w:cs="Segoe UI"/>
            <w:b/>
            <w:sz w:val="20"/>
            <w:szCs w:val="20"/>
          </w:rPr>
          <w:t>Monika.Derwisz@szpital.kolobrzeg.pl</w:t>
        </w:r>
      </w:hyperlink>
      <w:r w:rsidR="00F53CCA">
        <w:rPr>
          <w:rFonts w:ascii="Calibri" w:hAnsi="Calibri" w:cs="Segoe UI"/>
          <w:b/>
          <w:sz w:val="20"/>
          <w:szCs w:val="20"/>
        </w:rPr>
        <w:t>, tel. 94 35 30 262</w:t>
      </w:r>
      <w:r>
        <w:rPr>
          <w:rFonts w:ascii="Calibri" w:hAnsi="Calibri" w:cs="Segoe UI"/>
          <w:sz w:val="20"/>
          <w:szCs w:val="20"/>
        </w:rPr>
        <w:t>;</w:t>
      </w:r>
    </w:p>
    <w:p w14:paraId="17D5877C" w14:textId="1392A5D1" w:rsidR="00552FBA" w:rsidRDefault="00552FBA" w:rsidP="006A7A89">
      <w:pPr>
        <w:numPr>
          <w:ilvl w:val="0"/>
          <w:numId w:val="28"/>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003D5D82">
        <w:rPr>
          <w:rFonts w:ascii="Calibri" w:hAnsi="Calibri" w:cs="Segoe UI"/>
          <w:sz w:val="20"/>
          <w:szCs w:val="20"/>
        </w:rPr>
        <w:t>Pan</w:t>
      </w:r>
      <w:r w:rsidRPr="00AA680A">
        <w:rPr>
          <w:rFonts w:ascii="Calibri" w:hAnsi="Calibri" w:cs="Segoe UI"/>
          <w:sz w:val="20"/>
          <w:szCs w:val="20"/>
        </w:rPr>
        <w:t xml:space="preserve"> </w:t>
      </w:r>
      <w:r w:rsidR="002D251D">
        <w:rPr>
          <w:rFonts w:ascii="Calibri" w:hAnsi="Calibri" w:cs="Segoe UI"/>
          <w:b/>
          <w:sz w:val="20"/>
          <w:szCs w:val="20"/>
        </w:rPr>
        <w:t>Marcin Andrusieczko</w:t>
      </w:r>
      <w:r w:rsidR="003D5D82">
        <w:rPr>
          <w:rFonts w:ascii="Calibri" w:hAnsi="Calibri" w:cs="Segoe UI"/>
          <w:b/>
          <w:sz w:val="20"/>
          <w:szCs w:val="20"/>
        </w:rPr>
        <w:t xml:space="preserve"> tel. 94 35 30 </w:t>
      </w:r>
      <w:r w:rsidR="002D251D">
        <w:rPr>
          <w:rFonts w:ascii="Calibri" w:hAnsi="Calibri" w:cs="Segoe UI"/>
          <w:b/>
          <w:sz w:val="20"/>
          <w:szCs w:val="20"/>
        </w:rPr>
        <w:t>306</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 xml:space="preserve">Jednocześnie Zamawiający informuje, że przepisy ustawy PZP nie pozwalają na jakikolwiek inny kontakt - zarówno z Zamawiającym  jak i osobami uprawnionymi do porozumiewania się z Wykonawcami - niż wskazany </w:t>
      </w:r>
      <w:r>
        <w:rPr>
          <w:rFonts w:ascii="Calibri" w:hAnsi="Calibri" w:cs="Segoe UI"/>
          <w:sz w:val="20"/>
          <w:szCs w:val="20"/>
        </w:rPr>
        <w:lastRenderedPageBreak/>
        <w:t>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F4795"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9F4795">
        <w:rPr>
          <w:rFonts w:ascii="Calibri" w:hAnsi="Calibri" w:cs="Segoe UI"/>
          <w:b/>
          <w:sz w:val="20"/>
        </w:rPr>
        <w:t>Wymagania dotyczące wadium</w:t>
      </w:r>
      <w:r w:rsidRPr="009F4795">
        <w:rPr>
          <w:rFonts w:ascii="Calibri" w:hAnsi="Calibri" w:cs="Segoe UI"/>
          <w:b/>
          <w:sz w:val="20"/>
          <w:lang w:val="en-US"/>
        </w:rPr>
        <w:t>.</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1A0EDF9E" w14:textId="7327B3B2" w:rsidR="00552FBA" w:rsidRDefault="00EB7C04" w:rsidP="00427453">
      <w:pPr>
        <w:numPr>
          <w:ilvl w:val="3"/>
          <w:numId w:val="7"/>
        </w:numPr>
        <w:tabs>
          <w:tab w:val="clear" w:pos="2880"/>
        </w:tabs>
        <w:spacing w:after="40"/>
        <w:ind w:left="426" w:hanging="426"/>
        <w:jc w:val="both"/>
        <w:rPr>
          <w:rFonts w:ascii="Calibri" w:hAnsi="Calibri" w:cs="Segoe UI"/>
          <w:sz w:val="20"/>
          <w:szCs w:val="20"/>
        </w:rPr>
      </w:pPr>
      <w:r>
        <w:rPr>
          <w:rFonts w:ascii="Calibri" w:hAnsi="Calibri" w:cs="Segoe UI"/>
          <w:sz w:val="20"/>
          <w:szCs w:val="20"/>
        </w:rPr>
        <w:t>Zamawiający nie wymaga wniesienia wadium</w:t>
      </w:r>
      <w:r w:rsidR="00552FBA" w:rsidRPr="00737F05">
        <w:rPr>
          <w:rFonts w:ascii="Calibri" w:hAnsi="Calibri" w:cs="Segoe UI"/>
          <w:sz w:val="20"/>
          <w:szCs w:val="20"/>
        </w:rPr>
        <w:t>.</w:t>
      </w:r>
    </w:p>
    <w:p w14:paraId="0F59F58C" w14:textId="77777777" w:rsidR="002271F8" w:rsidRDefault="002271F8" w:rsidP="00427453">
      <w:pPr>
        <w:tabs>
          <w:tab w:val="num" w:pos="480"/>
        </w:tabs>
        <w:spacing w:after="40"/>
        <w:jc w:val="both"/>
        <w:rPr>
          <w:rFonts w:ascii="Calibri" w:hAnsi="Calibri" w:cs="Segoe UI"/>
          <w:b/>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6E0663DE"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3C15FC">
        <w:rPr>
          <w:rFonts w:ascii="Calibri" w:hAnsi="Calibri" w:cs="Segoe UI"/>
          <w:b/>
          <w:sz w:val="20"/>
          <w:szCs w:val="20"/>
        </w:rPr>
        <w:t xml:space="preserve">30 </w:t>
      </w:r>
      <w:r w:rsidRPr="00737F05">
        <w:rPr>
          <w:rFonts w:ascii="Calibri" w:hAnsi="Calibri" w:cs="Segoe UI"/>
          <w:b/>
          <w:sz w:val="20"/>
          <w:szCs w:val="20"/>
        </w:rPr>
        <w:t>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566C0A58"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7A5D246" w14:textId="77777777" w:rsidR="00080477" w:rsidRDefault="00080477" w:rsidP="00427453">
      <w:pPr>
        <w:spacing w:after="40"/>
        <w:jc w:val="both"/>
        <w:rPr>
          <w:rFonts w:ascii="Calibri" w:hAnsi="Calibri" w:cs="Segoe UI"/>
          <w:b/>
          <w:sz w:val="20"/>
          <w:szCs w:val="20"/>
        </w:rPr>
      </w:pPr>
    </w:p>
    <w:p w14:paraId="2467CA63" w14:textId="34D77E16" w:rsidR="00552FBA" w:rsidRPr="006B155C" w:rsidRDefault="00080477" w:rsidP="006B155C">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3CCBEED0" w14:textId="77777777" w:rsidR="00552FBA" w:rsidRPr="00A21F94" w:rsidRDefault="00552FBA" w:rsidP="00427453">
      <w:pPr>
        <w:numPr>
          <w:ilvl w:val="0"/>
          <w:numId w:val="10"/>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30D1391F" w14:textId="1A95A642" w:rsidR="0059738D" w:rsidRPr="00980D2C" w:rsidRDefault="003D5D82" w:rsidP="00980D2C">
      <w:pPr>
        <w:numPr>
          <w:ilvl w:val="2"/>
          <w:numId w:val="21"/>
        </w:numPr>
        <w:tabs>
          <w:tab w:val="clear" w:pos="2340"/>
          <w:tab w:val="left" w:pos="851"/>
        </w:tabs>
        <w:spacing w:after="40"/>
        <w:ind w:left="851" w:hanging="425"/>
        <w:jc w:val="both"/>
        <w:rPr>
          <w:rFonts w:ascii="Calibri" w:hAnsi="Calibri" w:cs="Segoe UI"/>
          <w:b/>
          <w:sz w:val="20"/>
          <w:szCs w:val="20"/>
        </w:rPr>
      </w:pPr>
      <w:r>
        <w:rPr>
          <w:rFonts w:ascii="Calibri" w:hAnsi="Calibri" w:cs="Segoe UI"/>
          <w:b/>
          <w:sz w:val="20"/>
          <w:szCs w:val="20"/>
        </w:rPr>
        <w:t xml:space="preserve">Wypełniony załącznik nr 1 </w:t>
      </w:r>
      <w:r w:rsidR="0059738D" w:rsidRPr="00980D2C">
        <w:rPr>
          <w:rFonts w:ascii="Calibri" w:hAnsi="Calibri" w:cs="Segoe UI"/>
          <w:b/>
          <w:sz w:val="20"/>
          <w:szCs w:val="20"/>
        </w:rPr>
        <w:t xml:space="preserve"> –</w:t>
      </w:r>
      <w:r w:rsidR="00D8395B" w:rsidRPr="00980D2C">
        <w:rPr>
          <w:rFonts w:ascii="Calibri" w:hAnsi="Calibri" w:cs="Segoe UI"/>
          <w:b/>
          <w:sz w:val="20"/>
          <w:szCs w:val="20"/>
        </w:rPr>
        <w:t xml:space="preserve"> formularz cenowy</w:t>
      </w:r>
      <w:r w:rsidR="0059738D" w:rsidRPr="00980D2C">
        <w:rPr>
          <w:rFonts w:ascii="Calibri" w:hAnsi="Calibri" w:cs="Segoe UI"/>
          <w:b/>
          <w:sz w:val="20"/>
          <w:szCs w:val="20"/>
        </w:rPr>
        <w:t xml:space="preserve"> </w:t>
      </w:r>
    </w:p>
    <w:p w14:paraId="769579E6" w14:textId="016E68F4" w:rsidR="00552FBA" w:rsidRPr="0045589E" w:rsidRDefault="00552FBA" w:rsidP="006A7A89">
      <w:pPr>
        <w:numPr>
          <w:ilvl w:val="2"/>
          <w:numId w:val="21"/>
        </w:numPr>
        <w:tabs>
          <w:tab w:val="clear" w:pos="2340"/>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w:t>
      </w:r>
      <w:r w:rsidR="00980D2C">
        <w:rPr>
          <w:rFonts w:ascii="Calibri" w:hAnsi="Calibri" w:cs="Segoe UI"/>
          <w:b/>
          <w:sz w:val="20"/>
          <w:szCs w:val="20"/>
        </w:rPr>
        <w:t>2</w:t>
      </w:r>
      <w:r w:rsidRPr="00A21F94">
        <w:rPr>
          <w:rFonts w:ascii="Calibri" w:hAnsi="Calibri" w:cs="Segoe UI"/>
          <w:b/>
          <w:sz w:val="20"/>
          <w:szCs w:val="20"/>
        </w:rPr>
        <w:t xml:space="preserve">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08FF1020" w:rsidR="0045589E" w:rsidRDefault="0045589E" w:rsidP="006A7A89">
      <w:pPr>
        <w:numPr>
          <w:ilvl w:val="2"/>
          <w:numId w:val="21"/>
        </w:numPr>
        <w:tabs>
          <w:tab w:val="clear" w:pos="2340"/>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552FBA" w:rsidRPr="0045589E">
        <w:rPr>
          <w:rFonts w:ascii="Calibri" w:hAnsi="Calibri" w:cs="Segoe UI"/>
          <w:sz w:val="20"/>
          <w:szCs w:val="20"/>
        </w:rPr>
        <w:t xml:space="preserve"> niniejszej SIWZ</w:t>
      </w:r>
      <w:r w:rsidR="00CE6DB9">
        <w:rPr>
          <w:rFonts w:ascii="Calibri" w:hAnsi="Calibri" w:cs="Segoe UI"/>
          <w:sz w:val="20"/>
          <w:szCs w:val="20"/>
        </w:rPr>
        <w:t xml:space="preserve"> – </w:t>
      </w:r>
      <w:r w:rsidR="003D5D82">
        <w:rPr>
          <w:rFonts w:ascii="Calibri" w:hAnsi="Calibri" w:cs="Segoe UI"/>
          <w:b/>
          <w:sz w:val="20"/>
          <w:szCs w:val="20"/>
        </w:rPr>
        <w:t xml:space="preserve">załącznik nr </w:t>
      </w:r>
      <w:r w:rsidR="00980D2C">
        <w:rPr>
          <w:rFonts w:ascii="Calibri" w:hAnsi="Calibri" w:cs="Segoe UI"/>
          <w:b/>
          <w:sz w:val="20"/>
          <w:szCs w:val="20"/>
        </w:rPr>
        <w:t>3</w:t>
      </w:r>
      <w:r w:rsidR="00552FBA" w:rsidRPr="0045589E">
        <w:rPr>
          <w:rFonts w:ascii="Calibri" w:hAnsi="Calibri" w:cs="Segoe UI"/>
          <w:sz w:val="20"/>
          <w:szCs w:val="20"/>
        </w:rPr>
        <w:t>;</w:t>
      </w:r>
    </w:p>
    <w:p w14:paraId="3F6FCB0D" w14:textId="1C96FA82" w:rsidR="009E2460" w:rsidRPr="009E2460" w:rsidRDefault="00BC5A75" w:rsidP="006A7A89">
      <w:pPr>
        <w:numPr>
          <w:ilvl w:val="2"/>
          <w:numId w:val="21"/>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d</w:t>
      </w:r>
      <w:r w:rsidR="009E2460" w:rsidRPr="009E2460">
        <w:rPr>
          <w:rFonts w:ascii="Calibri" w:hAnsi="Calibri" w:cs="Segoe UI"/>
          <w:sz w:val="20"/>
          <w:szCs w:val="20"/>
        </w:rPr>
        <w:t>okumenty potwierdzające posiadanie uprawnień / pełnomocnictw osób składających ofertę, o ile nie wynikają z przepisów prawa lub z przedstawionych dokumentów rejestrowych.</w:t>
      </w:r>
    </w:p>
    <w:p w14:paraId="3775984C" w14:textId="365C3A4B" w:rsidR="00552FBA" w:rsidRPr="0045589E" w:rsidRDefault="00552FBA" w:rsidP="00427453">
      <w:pPr>
        <w:numPr>
          <w:ilvl w:val="0"/>
          <w:numId w:val="10"/>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1E8334AF" w:rsidR="00552FBA" w:rsidRPr="00302547"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CC5E5A">
        <w:rPr>
          <w:rFonts w:ascii="Calibri" w:hAnsi="Calibri" w:cs="Segoe UI"/>
          <w:sz w:val="20"/>
          <w:szCs w:val="20"/>
        </w:rPr>
        <w:t>poniesie wszelkie koszty związane</w:t>
      </w:r>
      <w:r w:rsidRPr="00CC5E5A">
        <w:rPr>
          <w:rFonts w:ascii="Calibri" w:hAnsi="Calibri" w:cs="Segoe UI"/>
          <w:b/>
          <w:sz w:val="20"/>
          <w:szCs w:val="20"/>
        </w:rPr>
        <w:t xml:space="preserve"> </w:t>
      </w:r>
      <w:r w:rsidRPr="009F4795">
        <w:rPr>
          <w:rFonts w:ascii="Calibri" w:hAnsi="Calibri" w:cs="Segoe UI"/>
          <w:sz w:val="20"/>
          <w:szCs w:val="20"/>
        </w:rPr>
        <w:t xml:space="preserve">z przygotowaniem i złożeniem oferty. </w:t>
      </w:r>
    </w:p>
    <w:p w14:paraId="69011E4E" w14:textId="02BA221B"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03F55B9F" w14:textId="0AC2E5D9" w:rsidR="00552FBA" w:rsidRPr="009F4795" w:rsidRDefault="009928F7" w:rsidP="00427453">
      <w:pPr>
        <w:spacing w:after="40"/>
        <w:jc w:val="center"/>
        <w:rPr>
          <w:rFonts w:ascii="Calibri" w:hAnsi="Calibri" w:cs="Segoe UI"/>
          <w:b/>
          <w:sz w:val="20"/>
          <w:szCs w:val="20"/>
        </w:rPr>
      </w:pPr>
      <w:r>
        <w:rPr>
          <w:rFonts w:ascii="Calibri" w:hAnsi="Calibri" w:cs="Segoe UI"/>
          <w:b/>
          <w:sz w:val="20"/>
          <w:szCs w:val="20"/>
        </w:rPr>
        <w:t>Regionalny Szpital</w:t>
      </w:r>
    </w:p>
    <w:p w14:paraId="76C88B5F" w14:textId="56BE08AF" w:rsidR="00552FBA" w:rsidRPr="009F4795" w:rsidRDefault="00552FBA" w:rsidP="00427453">
      <w:pPr>
        <w:spacing w:after="40"/>
        <w:jc w:val="center"/>
        <w:rPr>
          <w:rFonts w:ascii="Calibri" w:hAnsi="Calibri" w:cs="Segoe UI"/>
          <w:b/>
          <w:sz w:val="20"/>
          <w:szCs w:val="20"/>
        </w:rPr>
      </w:pPr>
      <w:r>
        <w:rPr>
          <w:rFonts w:ascii="Calibri" w:hAnsi="Calibri" w:cs="Segoe UI"/>
          <w:b/>
          <w:sz w:val="20"/>
          <w:szCs w:val="20"/>
        </w:rPr>
        <w:t xml:space="preserve">ul. </w:t>
      </w:r>
      <w:r w:rsidR="009928F7">
        <w:rPr>
          <w:rFonts w:ascii="Calibri" w:hAnsi="Calibri" w:cs="Segoe UI"/>
          <w:b/>
          <w:sz w:val="20"/>
          <w:szCs w:val="20"/>
        </w:rPr>
        <w:t>Łopuskiego 31-33</w:t>
      </w:r>
      <w:r>
        <w:rPr>
          <w:rFonts w:ascii="Calibri" w:hAnsi="Calibri" w:cs="Segoe UI"/>
          <w:b/>
          <w:sz w:val="20"/>
          <w:szCs w:val="20"/>
        </w:rPr>
        <w:t xml:space="preserve">, </w:t>
      </w:r>
      <w:r w:rsidR="009928F7">
        <w:rPr>
          <w:rFonts w:ascii="Calibri" w:hAnsi="Calibri" w:cs="Segoe UI"/>
          <w:b/>
          <w:sz w:val="20"/>
          <w:szCs w:val="20"/>
        </w:rPr>
        <w:t>78-100 Kołobrzeg</w:t>
      </w:r>
    </w:p>
    <w:p w14:paraId="0697A697" w14:textId="3B051140" w:rsidR="00552FBA" w:rsidRPr="00127EE1" w:rsidRDefault="00552FBA" w:rsidP="0087789F">
      <w:pPr>
        <w:spacing w:after="40"/>
        <w:jc w:val="center"/>
        <w:rPr>
          <w:rFonts w:ascii="Calibri" w:hAnsi="Calibri"/>
          <w:b/>
          <w:sz w:val="20"/>
          <w:szCs w:val="20"/>
        </w:rPr>
      </w:pPr>
      <w:r w:rsidRPr="009F4795">
        <w:rPr>
          <w:rFonts w:ascii="Calibri" w:hAnsi="Calibri" w:cs="Segoe UI"/>
          <w:b/>
          <w:sz w:val="20"/>
          <w:szCs w:val="20"/>
        </w:rPr>
        <w:t xml:space="preserve"> „ Oferta w postępowaniu na</w:t>
      </w:r>
      <w:r w:rsidR="007E6BAE">
        <w:rPr>
          <w:rFonts w:ascii="Calibri" w:hAnsi="Calibri" w:cs="Segoe UI"/>
          <w:b/>
          <w:sz w:val="20"/>
          <w:szCs w:val="20"/>
        </w:rPr>
        <w:t xml:space="preserve"> </w:t>
      </w:r>
      <w:r w:rsidR="0087789F">
        <w:rPr>
          <w:rFonts w:ascii="Calibri" w:hAnsi="Calibri" w:cs="Segoe UI"/>
          <w:b/>
          <w:sz w:val="20"/>
          <w:szCs w:val="20"/>
        </w:rPr>
        <w:t>Dzierżawę</w:t>
      </w:r>
      <w:r w:rsidR="0087789F" w:rsidRPr="0087789F">
        <w:rPr>
          <w:rFonts w:ascii="Calibri" w:hAnsi="Calibri" w:cs="Segoe UI"/>
          <w:b/>
          <w:sz w:val="20"/>
          <w:szCs w:val="20"/>
        </w:rPr>
        <w:t xml:space="preserve"> napędów dla potrzeb Bloku Operacyjnego Ortopedycznego</w:t>
      </w:r>
      <w:r w:rsidRPr="009F4795">
        <w:rPr>
          <w:rFonts w:ascii="Calibri" w:hAnsi="Calibri" w:cs="Segoe UI"/>
          <w:b/>
          <w:sz w:val="20"/>
          <w:szCs w:val="20"/>
        </w:rPr>
        <w:t xml:space="preserve">” </w:t>
      </w:r>
    </w:p>
    <w:p w14:paraId="02DE91B4" w14:textId="07502C8D" w:rsidR="00552FBA" w:rsidRDefault="00552FBA" w:rsidP="00427453">
      <w:pPr>
        <w:spacing w:after="40"/>
        <w:ind w:left="360"/>
        <w:jc w:val="center"/>
        <w:rPr>
          <w:rFonts w:ascii="Calibri" w:hAnsi="Calibri" w:cs="Segoe UI"/>
          <w:b/>
          <w:sz w:val="20"/>
          <w:szCs w:val="20"/>
        </w:rPr>
      </w:pPr>
      <w:r w:rsidRPr="009F4795">
        <w:rPr>
          <w:rFonts w:ascii="Calibri" w:hAnsi="Calibri" w:cs="Segoe UI"/>
          <w:b/>
          <w:sz w:val="20"/>
          <w:szCs w:val="20"/>
        </w:rPr>
        <w:t xml:space="preserve">Otworzyć na jawnym otwarciu ofert w dniu </w:t>
      </w:r>
      <w:r w:rsidR="0048143A">
        <w:rPr>
          <w:rFonts w:ascii="Calibri" w:hAnsi="Calibri" w:cs="Segoe UI"/>
          <w:b/>
          <w:sz w:val="20"/>
          <w:szCs w:val="20"/>
        </w:rPr>
        <w:t>21</w:t>
      </w:r>
      <w:r w:rsidR="0087789F">
        <w:rPr>
          <w:rFonts w:ascii="Calibri" w:hAnsi="Calibri" w:cs="Segoe UI"/>
          <w:b/>
          <w:sz w:val="20"/>
          <w:szCs w:val="20"/>
        </w:rPr>
        <w:t>.10.2020</w:t>
      </w:r>
      <w:r w:rsidR="00CC5E5A">
        <w:rPr>
          <w:rFonts w:ascii="Calibri" w:hAnsi="Calibri" w:cs="Segoe UI"/>
          <w:b/>
          <w:sz w:val="20"/>
          <w:szCs w:val="20"/>
        </w:rPr>
        <w:t xml:space="preserve"> r. </w:t>
      </w:r>
      <w:r w:rsidRPr="009F4795">
        <w:rPr>
          <w:rFonts w:ascii="Calibri" w:hAnsi="Calibri" w:cs="Segoe UI"/>
          <w:b/>
          <w:sz w:val="20"/>
          <w:szCs w:val="20"/>
        </w:rPr>
        <w:t xml:space="preserve">o godz. </w:t>
      </w:r>
      <w:r w:rsidR="007E6BAE">
        <w:rPr>
          <w:rFonts w:ascii="Calibri" w:hAnsi="Calibri" w:cs="Segoe UI"/>
          <w:b/>
          <w:sz w:val="20"/>
          <w:szCs w:val="20"/>
        </w:rPr>
        <w:t>10:0</w:t>
      </w:r>
      <w:r w:rsidR="00CC5E5A">
        <w:rPr>
          <w:rFonts w:ascii="Calibri" w:hAnsi="Calibri" w:cs="Segoe UI"/>
          <w:b/>
          <w:sz w:val="20"/>
          <w:szCs w:val="20"/>
        </w:rPr>
        <w:t>0</w:t>
      </w:r>
      <w:r w:rsidRPr="009F4795">
        <w:rPr>
          <w:rFonts w:ascii="Calibri" w:hAnsi="Calibri" w:cs="Segoe UI"/>
          <w:b/>
          <w:sz w:val="20"/>
          <w:szCs w:val="20"/>
        </w:rPr>
        <w:t xml:space="preserve">" </w:t>
      </w:r>
    </w:p>
    <w:p w14:paraId="2F884543" w14:textId="77777777" w:rsidR="00552FBA" w:rsidRDefault="00552FBA" w:rsidP="00D70041">
      <w:pPr>
        <w:spacing w:after="40"/>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późn.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7E44A0B2" w:rsidR="00552FBA" w:rsidRPr="00302547" w:rsidRDefault="00552FBA" w:rsidP="006A7A89">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CC5E5A">
        <w:rPr>
          <w:rFonts w:ascii="Calibri" w:hAnsi="Calibri" w:cs="Segoe UI"/>
          <w:sz w:val="20"/>
          <w:szCs w:val="20"/>
        </w:rPr>
        <w:t>Łopuskiego 31-33</w:t>
      </w:r>
      <w:r w:rsidRPr="00302547">
        <w:rPr>
          <w:rFonts w:ascii="Calibri" w:hAnsi="Calibri" w:cs="Segoe UI"/>
          <w:sz w:val="20"/>
          <w:szCs w:val="20"/>
        </w:rPr>
        <w:t xml:space="preserve">  w </w:t>
      </w:r>
      <w:r w:rsidR="00CC5E5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CC5E5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48143A">
        <w:rPr>
          <w:rFonts w:ascii="Calibri" w:hAnsi="Calibri" w:cs="Segoe UI"/>
          <w:b/>
          <w:sz w:val="20"/>
          <w:szCs w:val="20"/>
        </w:rPr>
        <w:t>21</w:t>
      </w:r>
      <w:r w:rsidR="0087789F">
        <w:rPr>
          <w:rFonts w:ascii="Calibri" w:hAnsi="Calibri" w:cs="Segoe UI"/>
          <w:b/>
          <w:sz w:val="20"/>
          <w:szCs w:val="20"/>
        </w:rPr>
        <w:t>.10.2020</w:t>
      </w:r>
      <w:r w:rsidRPr="00CC5E5A">
        <w:rPr>
          <w:rFonts w:ascii="Calibri" w:hAnsi="Calibri" w:cs="Segoe UI"/>
          <w:b/>
          <w:sz w:val="20"/>
          <w:szCs w:val="20"/>
        </w:rPr>
        <w:t xml:space="preserve"> r., do godziny </w:t>
      </w:r>
      <w:r w:rsidR="00CC5E5A" w:rsidRPr="00CC5E5A">
        <w:rPr>
          <w:rFonts w:ascii="Calibri" w:hAnsi="Calibri" w:cs="Segoe UI"/>
          <w:b/>
          <w:sz w:val="20"/>
          <w:szCs w:val="20"/>
        </w:rPr>
        <w:t>09:00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6A7A89">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6A7A89">
      <w:pPr>
        <w:numPr>
          <w:ilvl w:val="0"/>
          <w:numId w:val="17"/>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lastRenderedPageBreak/>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2CBA4148" w:rsidR="00552FBA" w:rsidRPr="00302547" w:rsidRDefault="00552FBA" w:rsidP="006A7A89">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Pr="00CC5E5A">
        <w:rPr>
          <w:rFonts w:ascii="Calibri" w:hAnsi="Calibri" w:cs="Segoe UI"/>
          <w:b/>
          <w:sz w:val="20"/>
          <w:szCs w:val="20"/>
        </w:rPr>
        <w:t>pok. </w:t>
      </w:r>
      <w:r w:rsidR="00CC5E5A" w:rsidRPr="00CC5E5A">
        <w:rPr>
          <w:rFonts w:ascii="Calibri" w:hAnsi="Calibri" w:cs="Segoe UI"/>
          <w:b/>
          <w:sz w:val="20"/>
          <w:szCs w:val="20"/>
        </w:rPr>
        <w:t>11</w:t>
      </w:r>
      <w:r w:rsidRPr="00CC5E5A">
        <w:rPr>
          <w:rFonts w:ascii="Calibri" w:hAnsi="Calibri" w:cs="Segoe UI"/>
          <w:b/>
          <w:sz w:val="20"/>
          <w:szCs w:val="20"/>
        </w:rPr>
        <w:t xml:space="preserve">, w dniu </w:t>
      </w:r>
      <w:r w:rsidR="0048143A">
        <w:rPr>
          <w:rFonts w:ascii="Calibri" w:hAnsi="Calibri" w:cs="Segoe UI"/>
          <w:b/>
          <w:sz w:val="20"/>
          <w:szCs w:val="20"/>
        </w:rPr>
        <w:t>21</w:t>
      </w:r>
      <w:bookmarkStart w:id="0" w:name="_GoBack"/>
      <w:bookmarkEnd w:id="0"/>
      <w:r w:rsidR="0078466C">
        <w:rPr>
          <w:rFonts w:ascii="Calibri" w:hAnsi="Calibri" w:cs="Segoe UI"/>
          <w:b/>
          <w:sz w:val="20"/>
          <w:szCs w:val="20"/>
        </w:rPr>
        <w:t>.10</w:t>
      </w:r>
      <w:r w:rsidR="00CC5E5A" w:rsidRPr="00CC5E5A">
        <w:rPr>
          <w:rFonts w:ascii="Calibri" w:hAnsi="Calibri" w:cs="Segoe UI"/>
          <w:b/>
          <w:sz w:val="20"/>
          <w:szCs w:val="20"/>
        </w:rPr>
        <w:t>.2</w:t>
      </w:r>
      <w:r w:rsidR="0087789F">
        <w:rPr>
          <w:rFonts w:ascii="Calibri" w:hAnsi="Calibri" w:cs="Segoe UI"/>
          <w:b/>
          <w:sz w:val="20"/>
          <w:szCs w:val="20"/>
        </w:rPr>
        <w:t>020</w:t>
      </w:r>
      <w:r w:rsidR="00CC5E5A" w:rsidRPr="00CC5E5A">
        <w:rPr>
          <w:rFonts w:ascii="Calibri" w:hAnsi="Calibri" w:cs="Segoe UI"/>
          <w:b/>
          <w:sz w:val="20"/>
          <w:szCs w:val="20"/>
        </w:rPr>
        <w:t xml:space="preserve"> </w:t>
      </w:r>
      <w:r w:rsidRPr="00CC5E5A">
        <w:rPr>
          <w:rFonts w:ascii="Calibri" w:hAnsi="Calibri" w:cs="Segoe UI"/>
          <w:b/>
          <w:sz w:val="20"/>
          <w:szCs w:val="20"/>
        </w:rPr>
        <w:t xml:space="preserve">r., o godzinie </w:t>
      </w:r>
      <w:r w:rsidR="009928F7">
        <w:rPr>
          <w:rFonts w:ascii="Calibri" w:hAnsi="Calibri" w:cs="Segoe UI"/>
          <w:b/>
          <w:sz w:val="20"/>
          <w:szCs w:val="20"/>
        </w:rPr>
        <w:t>10</w:t>
      </w:r>
      <w:r w:rsidR="00CC5E5A" w:rsidRPr="00CC5E5A">
        <w:rPr>
          <w:rFonts w:ascii="Calibri" w:hAnsi="Calibri" w:cs="Segoe UI"/>
          <w:b/>
          <w:sz w:val="20"/>
          <w:szCs w:val="20"/>
        </w:rPr>
        <w:t>:</w:t>
      </w:r>
      <w:r w:rsidR="007E6BAE">
        <w:rPr>
          <w:rFonts w:ascii="Calibri" w:hAnsi="Calibri" w:cs="Segoe UI"/>
          <w:b/>
          <w:sz w:val="20"/>
          <w:szCs w:val="20"/>
        </w:rPr>
        <w:t>0</w:t>
      </w:r>
      <w:r w:rsidR="00CC5E5A" w:rsidRPr="00CC5E5A">
        <w:rPr>
          <w:rFonts w:ascii="Calibri" w:hAnsi="Calibri" w:cs="Segoe UI"/>
          <w:b/>
          <w:sz w:val="20"/>
          <w:szCs w:val="20"/>
        </w:rPr>
        <w:t>0</w:t>
      </w:r>
      <w:r w:rsidRPr="00302547">
        <w:rPr>
          <w:rFonts w:ascii="Calibri" w:hAnsi="Calibri" w:cs="Segoe UI"/>
          <w:sz w:val="20"/>
          <w:szCs w:val="20"/>
        </w:rPr>
        <w:t>.</w:t>
      </w:r>
    </w:p>
    <w:p w14:paraId="2E4AB2DC" w14:textId="369305A7" w:rsidR="00552FBA" w:rsidRPr="009F4795" w:rsidRDefault="0045589E" w:rsidP="006A7A89">
      <w:pPr>
        <w:numPr>
          <w:ilvl w:val="0"/>
          <w:numId w:val="17"/>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6A7A89">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F1C98DA" w:rsidR="00552FBA" w:rsidRDefault="00552FBA" w:rsidP="006A7A89">
      <w:pPr>
        <w:numPr>
          <w:ilvl w:val="0"/>
          <w:numId w:val="17"/>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5" w:history="1">
        <w:r w:rsidR="00CC5E5A" w:rsidRPr="00602804">
          <w:rPr>
            <w:rStyle w:val="Hipercze"/>
            <w:rFonts w:ascii="Calibri" w:hAnsi="Calibri"/>
            <w:bCs/>
            <w:sz w:val="20"/>
            <w:szCs w:val="20"/>
          </w:rPr>
          <w:t>www.szpital.kolobrzeg.pl</w:t>
        </w:r>
      </w:hyperlink>
      <w:r w:rsidR="00CC5E5A" w:rsidRPr="00CC5E5A">
        <w:rPr>
          <w:rStyle w:val="Hipercze"/>
          <w:rFonts w:ascii="Calibri" w:hAnsi="Calibri"/>
          <w:bCs/>
          <w:color w:val="auto"/>
          <w:sz w:val="20"/>
          <w:szCs w:val="20"/>
          <w:u w:val="none"/>
        </w:rPr>
        <w:t xml:space="preserve"> </w:t>
      </w:r>
      <w:r w:rsidRPr="00302547">
        <w:rPr>
          <w:rFonts w:ascii="Calibri" w:hAnsi="Calibri"/>
          <w:bCs/>
          <w:color w:val="000000"/>
          <w:sz w:val="20"/>
          <w:szCs w:val="20"/>
        </w:rPr>
        <w:t>informacje dotyczące:</w:t>
      </w:r>
    </w:p>
    <w:p w14:paraId="15C5290B" w14:textId="0080A6C6" w:rsidR="00552FBA" w:rsidRPr="00302547" w:rsidRDefault="004C6F95" w:rsidP="006A7A89">
      <w:pPr>
        <w:pStyle w:val="Akapitzlist"/>
        <w:numPr>
          <w:ilvl w:val="0"/>
          <w:numId w:val="30"/>
        </w:numPr>
        <w:tabs>
          <w:tab w:val="left" w:pos="3855"/>
        </w:tabs>
        <w:spacing w:after="40"/>
        <w:ind w:left="851"/>
        <w:jc w:val="both"/>
        <w:rPr>
          <w:rFonts w:ascii="Calibri" w:hAnsi="Calibri" w:cs="Segoe UI"/>
          <w:sz w:val="20"/>
          <w:szCs w:val="20"/>
        </w:rPr>
      </w:pPr>
      <w:r>
        <w:rPr>
          <w:rFonts w:ascii="Calibri" w:hAnsi="Calibri"/>
          <w:bCs/>
          <w:color w:val="000000"/>
          <w:sz w:val="20"/>
          <w:szCs w:val="20"/>
        </w:rPr>
        <w:t>kwoty</w:t>
      </w:r>
      <w:r w:rsidR="00552FBA" w:rsidRPr="00302547">
        <w:rPr>
          <w:rFonts w:ascii="Calibri" w:hAnsi="Calibri"/>
          <w:bCs/>
          <w:color w:val="000000"/>
          <w:sz w:val="20"/>
          <w:szCs w:val="20"/>
        </w:rPr>
        <w:t>, jaką zamierza przeznaczyć na sfinansowanie zamówienia;</w:t>
      </w:r>
    </w:p>
    <w:p w14:paraId="47C435C8" w14:textId="77777777" w:rsidR="00552FBA" w:rsidRPr="00302547" w:rsidRDefault="00552FBA" w:rsidP="006A7A89">
      <w:pPr>
        <w:pStyle w:val="Akapitzlist"/>
        <w:numPr>
          <w:ilvl w:val="0"/>
          <w:numId w:val="30"/>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6A7A89">
      <w:pPr>
        <w:pStyle w:val="Akapitzlist"/>
        <w:numPr>
          <w:ilvl w:val="0"/>
          <w:numId w:val="30"/>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42D04679" w14:textId="77777777" w:rsidR="007E6BAE" w:rsidRDefault="007E6BAE"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5656DDE5" w:rsidR="00552FBA" w:rsidRPr="0045589E" w:rsidRDefault="00552FBA" w:rsidP="00427453">
      <w:pPr>
        <w:numPr>
          <w:ilvl w:val="0"/>
          <w:numId w:val="9"/>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0059738D">
        <w:rPr>
          <w:rFonts w:ascii="Calibri" w:hAnsi="Calibri" w:cs="Segoe UI"/>
          <w:b/>
          <w:sz w:val="20"/>
          <w:szCs w:val="20"/>
        </w:rPr>
        <w:t xml:space="preserve">Załączniki nr </w:t>
      </w:r>
      <w:r w:rsidR="00980D2C">
        <w:rPr>
          <w:rFonts w:ascii="Calibri" w:hAnsi="Calibri" w:cs="Segoe UI"/>
          <w:b/>
          <w:sz w:val="20"/>
          <w:szCs w:val="20"/>
        </w:rPr>
        <w:t>2</w:t>
      </w:r>
      <w:r w:rsidRPr="009F4795">
        <w:rPr>
          <w:rFonts w:ascii="Calibri" w:hAnsi="Calibri" w:cs="Segoe UI"/>
          <w:b/>
          <w:sz w:val="20"/>
          <w:szCs w:val="20"/>
        </w:rPr>
        <w:t xml:space="preserve"> </w:t>
      </w:r>
      <w:r w:rsidRPr="009F4795">
        <w:rPr>
          <w:rFonts w:ascii="Calibri" w:hAnsi="Calibri" w:cs="Segoe UI"/>
          <w:sz w:val="20"/>
          <w:szCs w:val="20"/>
        </w:rPr>
        <w:t>do SIWZ łącznej ceny ofertowej brutto za realizację przedmiotu zamówienia</w:t>
      </w:r>
      <w:r w:rsidR="003C15FC">
        <w:rPr>
          <w:rFonts w:ascii="Calibri" w:hAnsi="Calibri" w:cs="Segoe UI"/>
          <w:sz w:val="20"/>
          <w:szCs w:val="20"/>
        </w:rPr>
        <w:t>.</w:t>
      </w:r>
    </w:p>
    <w:p w14:paraId="66B64940" w14:textId="77777777" w:rsidR="00552FBA" w:rsidRPr="0040790B" w:rsidRDefault="00552FBA" w:rsidP="00427453">
      <w:pPr>
        <w:pStyle w:val="arimr"/>
        <w:widowControl/>
        <w:numPr>
          <w:ilvl w:val="0"/>
          <w:numId w:val="9"/>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A2505F8" w14:textId="7CCF4497" w:rsidR="00552FBA" w:rsidRPr="007E7F70"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Zamawiający </w:t>
      </w:r>
      <w:r w:rsidRPr="007E7F70">
        <w:rPr>
          <w:rFonts w:ascii="Calibri" w:hAnsi="Calibri" w:cs="Segoe UI"/>
          <w:sz w:val="20"/>
          <w:szCs w:val="20"/>
        </w:rPr>
        <w:t xml:space="preserve">przewiduje </w:t>
      </w:r>
      <w:r w:rsidRPr="009F4795">
        <w:rPr>
          <w:rFonts w:ascii="Calibri" w:hAnsi="Calibri" w:cs="Segoe UI"/>
          <w:sz w:val="20"/>
          <w:szCs w:val="20"/>
        </w:rPr>
        <w:t xml:space="preserve">możliwości </w:t>
      </w:r>
      <w:r>
        <w:rPr>
          <w:rFonts w:ascii="Calibri" w:hAnsi="Calibri" w:cs="Segoe UI"/>
          <w:sz w:val="20"/>
          <w:szCs w:val="20"/>
        </w:rPr>
        <w:t xml:space="preserve">zmian </w:t>
      </w:r>
      <w:r w:rsidRPr="009F4795">
        <w:rPr>
          <w:rFonts w:ascii="Calibri" w:hAnsi="Calibri" w:cs="Segoe UI"/>
          <w:sz w:val="20"/>
          <w:szCs w:val="20"/>
        </w:rPr>
        <w:t xml:space="preserve">ceny ofertowej brutto </w:t>
      </w:r>
      <w:r w:rsidRPr="007E7F70">
        <w:rPr>
          <w:rFonts w:ascii="Calibri" w:hAnsi="Calibri" w:cs="Segoe UI"/>
          <w:sz w:val="20"/>
          <w:szCs w:val="20"/>
        </w:rPr>
        <w:t xml:space="preserve">w sytuacjach wymienionych </w:t>
      </w:r>
      <w:r w:rsidR="004C6F95">
        <w:rPr>
          <w:rFonts w:ascii="Calibri" w:hAnsi="Calibri" w:cs="Segoe UI"/>
          <w:sz w:val="20"/>
          <w:szCs w:val="20"/>
        </w:rPr>
        <w:t>we wzorze umowy</w:t>
      </w:r>
      <w:r w:rsidRPr="007E7F70">
        <w:rPr>
          <w:rFonts w:ascii="Calibri" w:hAnsi="Calibri" w:cs="Segoe UI"/>
          <w:sz w:val="20"/>
          <w:szCs w:val="20"/>
        </w:rPr>
        <w:t>.</w:t>
      </w:r>
    </w:p>
    <w:p w14:paraId="7963069B" w14:textId="77777777" w:rsidR="00552FBA" w:rsidRPr="009F4795"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427453">
      <w:pPr>
        <w:numPr>
          <w:ilvl w:val="0"/>
          <w:numId w:val="9"/>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66FC3EA4" w:rsidR="00552FBA" w:rsidRPr="00D66C61" w:rsidRDefault="00552FBA" w:rsidP="00D66C61">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3C15FC">
        <w:rPr>
          <w:rFonts w:ascii="Calibri" w:hAnsi="Calibri"/>
          <w:sz w:val="20"/>
          <w:szCs w:val="20"/>
        </w:rPr>
        <w:t>(rodzaj) towaru</w:t>
      </w:r>
      <w:r w:rsidRPr="00D66C61">
        <w:rPr>
          <w:rFonts w:ascii="Calibri" w:hAnsi="Calibri"/>
          <w:color w:val="000000"/>
          <w:sz w:val="20"/>
          <w:szCs w:val="20"/>
        </w:rPr>
        <w:t xml:space="preserve">, których </w:t>
      </w:r>
      <w:r w:rsidRPr="003C15FC">
        <w:rPr>
          <w:rFonts w:ascii="Calibri" w:hAnsi="Calibri"/>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5006EFF9" w14:textId="77777777" w:rsidR="00810C96" w:rsidRPr="00A804CC" w:rsidRDefault="00810C96" w:rsidP="00785604">
      <w:pPr>
        <w:tabs>
          <w:tab w:val="left" w:pos="3855"/>
        </w:tabs>
        <w:spacing w:after="40"/>
        <w:jc w:val="both"/>
        <w:rPr>
          <w:rFonts w:ascii="Calibri" w:hAnsi="Calibri" w:cs="Segoe UI"/>
          <w:sz w:val="20"/>
          <w:szCs w:val="20"/>
        </w:rPr>
      </w:pPr>
    </w:p>
    <w:p w14:paraId="4ABE94B2" w14:textId="7AF2CA7B" w:rsidR="00552FBA" w:rsidRPr="0087789F" w:rsidRDefault="00080477" w:rsidP="00427453">
      <w:pPr>
        <w:tabs>
          <w:tab w:val="num" w:pos="709"/>
        </w:tabs>
        <w:spacing w:after="40"/>
        <w:jc w:val="both"/>
        <w:rPr>
          <w:rFonts w:ascii="Calibri" w:hAnsi="Calibri"/>
          <w:b/>
          <w:color w:val="000000"/>
          <w:sz w:val="20"/>
          <w:szCs w:val="20"/>
        </w:rPr>
      </w:pPr>
      <w:r w:rsidRPr="0087789F">
        <w:rPr>
          <w:rFonts w:ascii="Calibri" w:hAnsi="Calibri" w:cs="Segoe UI"/>
          <w:b/>
          <w:sz w:val="20"/>
          <w:szCs w:val="20"/>
        </w:rPr>
        <w:t xml:space="preserve">XIII. </w:t>
      </w:r>
      <w:r w:rsidRPr="0087789F">
        <w:rPr>
          <w:rFonts w:ascii="Calibri" w:hAnsi="Calibri" w:cs="Segoe UI"/>
          <w:b/>
          <w:sz w:val="20"/>
          <w:szCs w:val="20"/>
        </w:rPr>
        <w:tab/>
      </w:r>
      <w:r w:rsidRPr="0087789F">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87789F" w:rsidRDefault="00080477" w:rsidP="00427453">
      <w:pPr>
        <w:tabs>
          <w:tab w:val="num" w:pos="3240"/>
        </w:tabs>
        <w:spacing w:after="40"/>
        <w:jc w:val="both"/>
        <w:rPr>
          <w:rFonts w:ascii="Calibri" w:hAnsi="Calibri" w:cs="Segoe UI"/>
          <w:sz w:val="20"/>
          <w:szCs w:val="20"/>
        </w:rPr>
      </w:pPr>
    </w:p>
    <w:p w14:paraId="56906531" w14:textId="77777777" w:rsidR="0087789F" w:rsidRPr="0087789F" w:rsidRDefault="0087789F" w:rsidP="0087789F">
      <w:pPr>
        <w:numPr>
          <w:ilvl w:val="0"/>
          <w:numId w:val="47"/>
        </w:numPr>
        <w:tabs>
          <w:tab w:val="left" w:pos="284"/>
        </w:tabs>
        <w:suppressAutoHyphens/>
        <w:ind w:left="284" w:hanging="284"/>
        <w:jc w:val="both"/>
        <w:rPr>
          <w:rFonts w:asciiTheme="majorHAnsi" w:hAnsiTheme="majorHAnsi" w:cs="Garamond"/>
          <w:b/>
          <w:bCs/>
          <w:sz w:val="20"/>
          <w:szCs w:val="20"/>
          <w:lang w:val="x-none" w:eastAsia="ar-SA"/>
        </w:rPr>
      </w:pPr>
      <w:r w:rsidRPr="0087789F">
        <w:rPr>
          <w:rFonts w:asciiTheme="majorHAnsi" w:hAnsiTheme="majorHAnsi" w:cs="Garamond"/>
          <w:bCs/>
          <w:sz w:val="20"/>
          <w:szCs w:val="20"/>
          <w:lang w:val="x-none" w:eastAsia="ar-SA"/>
        </w:rPr>
        <w:t>Wybór oferty najkorzystniejszej zostanie dokonany według następujących kryteriów oceny</w:t>
      </w:r>
      <w:r w:rsidRPr="0087789F">
        <w:rPr>
          <w:rFonts w:asciiTheme="majorHAnsi" w:hAnsiTheme="majorHAnsi" w:cs="Garamond"/>
          <w:b/>
          <w:bCs/>
          <w:sz w:val="20"/>
          <w:szCs w:val="20"/>
          <w:lang w:val="x-none" w:eastAsia="ar-SA"/>
        </w:rPr>
        <w:t xml:space="preserve"> </w:t>
      </w:r>
      <w:r w:rsidRPr="0087789F">
        <w:rPr>
          <w:rFonts w:asciiTheme="majorHAnsi" w:hAnsiTheme="majorHAnsi" w:cs="Garamond"/>
          <w:bCs/>
          <w:sz w:val="20"/>
          <w:szCs w:val="20"/>
          <w:lang w:val="x-none" w:eastAsia="ar-SA"/>
        </w:rPr>
        <w:t xml:space="preserve">ofert: </w:t>
      </w:r>
    </w:p>
    <w:p w14:paraId="7C86FB83" w14:textId="77777777" w:rsidR="0087789F" w:rsidRPr="0087789F" w:rsidRDefault="0087789F" w:rsidP="0087789F">
      <w:pPr>
        <w:suppressAutoHyphens/>
        <w:ind w:left="284"/>
        <w:jc w:val="both"/>
        <w:rPr>
          <w:rFonts w:asciiTheme="majorHAnsi" w:hAnsiTheme="majorHAnsi" w:cs="Garamond"/>
          <w:b/>
          <w:bCs/>
          <w:sz w:val="20"/>
          <w:szCs w:val="20"/>
          <w:lang w:val="x-none" w:eastAsia="ar-SA"/>
        </w:rPr>
      </w:pPr>
      <w:r w:rsidRPr="0087789F">
        <w:rPr>
          <w:rFonts w:asciiTheme="majorHAnsi" w:hAnsiTheme="majorHAnsi" w:cs="Garamond"/>
          <w:b/>
          <w:bCs/>
          <w:sz w:val="20"/>
          <w:szCs w:val="20"/>
          <w:lang w:val="x-none" w:eastAsia="ar-SA"/>
        </w:rPr>
        <w:t>a)</w:t>
      </w:r>
      <w:r w:rsidRPr="0087789F">
        <w:rPr>
          <w:rFonts w:asciiTheme="majorHAnsi" w:hAnsiTheme="majorHAnsi" w:cs="Garamond"/>
          <w:b/>
          <w:bCs/>
          <w:sz w:val="20"/>
          <w:szCs w:val="20"/>
          <w:lang w:val="x-none" w:eastAsia="ar-SA"/>
        </w:rPr>
        <w:tab/>
        <w:t>„Łączna cena ofertowa brutto” – C;</w:t>
      </w:r>
    </w:p>
    <w:p w14:paraId="616BD450" w14:textId="77777777" w:rsidR="0087789F" w:rsidRPr="0087789F" w:rsidRDefault="0087789F" w:rsidP="0087789F">
      <w:pPr>
        <w:suppressAutoHyphens/>
        <w:ind w:left="284"/>
        <w:jc w:val="both"/>
        <w:rPr>
          <w:rFonts w:asciiTheme="majorHAnsi" w:hAnsiTheme="majorHAnsi" w:cs="Garamond"/>
          <w:b/>
          <w:bCs/>
          <w:sz w:val="20"/>
          <w:szCs w:val="20"/>
          <w:lang w:eastAsia="ar-SA"/>
        </w:rPr>
      </w:pPr>
      <w:r w:rsidRPr="0087789F">
        <w:rPr>
          <w:rFonts w:asciiTheme="majorHAnsi" w:hAnsiTheme="majorHAnsi" w:cs="Garamond"/>
          <w:b/>
          <w:bCs/>
          <w:sz w:val="20"/>
          <w:szCs w:val="20"/>
          <w:lang w:val="x-none" w:eastAsia="ar-SA"/>
        </w:rPr>
        <w:t>b)</w:t>
      </w:r>
      <w:r w:rsidRPr="0087789F">
        <w:rPr>
          <w:rFonts w:asciiTheme="majorHAnsi" w:hAnsiTheme="majorHAnsi" w:cs="Garamond"/>
          <w:b/>
          <w:bCs/>
          <w:sz w:val="20"/>
          <w:szCs w:val="20"/>
          <w:lang w:val="x-none" w:eastAsia="ar-SA"/>
        </w:rPr>
        <w:tab/>
        <w:t>„</w:t>
      </w:r>
      <w:r w:rsidRPr="0087789F">
        <w:rPr>
          <w:rFonts w:asciiTheme="majorHAnsi" w:hAnsiTheme="majorHAnsi" w:cs="Garamond"/>
          <w:b/>
          <w:bCs/>
          <w:sz w:val="20"/>
          <w:szCs w:val="20"/>
          <w:lang w:eastAsia="ar-SA"/>
        </w:rPr>
        <w:t>Okres gwarancji</w:t>
      </w:r>
      <w:r w:rsidRPr="0087789F">
        <w:rPr>
          <w:rFonts w:asciiTheme="majorHAnsi" w:hAnsiTheme="majorHAnsi" w:cs="Garamond"/>
          <w:b/>
          <w:bCs/>
          <w:sz w:val="20"/>
          <w:szCs w:val="20"/>
          <w:lang w:val="x-none" w:eastAsia="ar-SA"/>
        </w:rPr>
        <w:t xml:space="preserve">” – </w:t>
      </w:r>
      <w:r w:rsidRPr="0087789F">
        <w:rPr>
          <w:rFonts w:asciiTheme="majorHAnsi" w:hAnsiTheme="majorHAnsi" w:cs="Garamond"/>
          <w:b/>
          <w:bCs/>
          <w:sz w:val="20"/>
          <w:szCs w:val="20"/>
          <w:lang w:eastAsia="ar-SA"/>
        </w:rPr>
        <w:t>G</w:t>
      </w:r>
      <w:r w:rsidRPr="0087789F">
        <w:rPr>
          <w:rFonts w:asciiTheme="majorHAnsi" w:hAnsiTheme="majorHAnsi" w:cs="Garamond"/>
          <w:b/>
          <w:bCs/>
          <w:sz w:val="20"/>
          <w:szCs w:val="20"/>
          <w:lang w:val="x-none" w:eastAsia="ar-SA"/>
        </w:rPr>
        <w:t>.</w:t>
      </w:r>
    </w:p>
    <w:p w14:paraId="5BB8E736" w14:textId="77777777" w:rsidR="0087789F" w:rsidRPr="0087789F" w:rsidRDefault="0087789F" w:rsidP="0087789F">
      <w:pPr>
        <w:suppressAutoHyphens/>
        <w:ind w:left="284"/>
        <w:jc w:val="both"/>
        <w:rPr>
          <w:rFonts w:asciiTheme="majorHAnsi" w:hAnsiTheme="majorHAnsi" w:cs="Garamond"/>
          <w:b/>
          <w:bCs/>
          <w:sz w:val="20"/>
          <w:szCs w:val="20"/>
          <w:lang w:eastAsia="ar-SA"/>
        </w:rPr>
      </w:pPr>
    </w:p>
    <w:p w14:paraId="00BCE77E" w14:textId="77777777" w:rsidR="0087789F" w:rsidRPr="0087789F" w:rsidRDefault="0087789F" w:rsidP="0087789F">
      <w:pPr>
        <w:pStyle w:val="Akapitzlist"/>
        <w:numPr>
          <w:ilvl w:val="0"/>
          <w:numId w:val="47"/>
        </w:numPr>
        <w:tabs>
          <w:tab w:val="clear" w:pos="928"/>
          <w:tab w:val="num" w:pos="284"/>
        </w:tabs>
        <w:suppressAutoHyphens/>
        <w:ind w:left="284" w:hanging="284"/>
        <w:jc w:val="both"/>
        <w:rPr>
          <w:rFonts w:asciiTheme="majorHAnsi" w:hAnsiTheme="majorHAnsi" w:cs="Garamond"/>
          <w:bCs/>
          <w:sz w:val="20"/>
          <w:szCs w:val="20"/>
        </w:rPr>
      </w:pPr>
      <w:r w:rsidRPr="0087789F">
        <w:rPr>
          <w:rFonts w:asciiTheme="majorHAnsi" w:hAnsiTheme="majorHAnsi" w:cs="Garamond"/>
          <w:bCs/>
          <w:sz w:val="20"/>
          <w:szCs w:val="20"/>
        </w:rPr>
        <w:t>Powyższym kryteriom Zamawiający przypisał następujące znaczenie:</w:t>
      </w:r>
    </w:p>
    <w:p w14:paraId="6A098BDC" w14:textId="77777777" w:rsidR="0087789F" w:rsidRPr="0087789F" w:rsidRDefault="0087789F" w:rsidP="0087789F">
      <w:pPr>
        <w:pStyle w:val="Akapitzlist"/>
        <w:ind w:left="284"/>
        <w:jc w:val="both"/>
        <w:rPr>
          <w:rFonts w:asciiTheme="majorHAnsi" w:hAnsiTheme="majorHAnsi" w:cs="Garamond"/>
          <w:bCs/>
          <w:sz w:val="20"/>
          <w:szCs w:val="20"/>
        </w:rPr>
      </w:pPr>
      <w:r w:rsidRPr="0087789F">
        <w:rPr>
          <w:rFonts w:asciiTheme="majorHAnsi" w:hAnsiTheme="majorHAnsi" w:cs="Garamond"/>
          <w:b/>
          <w:bCs/>
          <w:sz w:val="20"/>
          <w:szCs w:val="20"/>
        </w:rPr>
        <w:t>Łączna cena ofertowa brutto</w:t>
      </w:r>
      <w:r w:rsidRPr="0087789F">
        <w:rPr>
          <w:rFonts w:asciiTheme="majorHAnsi" w:hAnsiTheme="majorHAnsi" w:cs="Garamond"/>
          <w:b/>
          <w:bCs/>
          <w:sz w:val="20"/>
          <w:szCs w:val="20"/>
        </w:rPr>
        <w:tab/>
        <w:t>60%</w:t>
      </w:r>
    </w:p>
    <w:p w14:paraId="0B4774E2" w14:textId="77777777" w:rsidR="0087789F" w:rsidRPr="0087789F" w:rsidRDefault="0087789F" w:rsidP="0087789F">
      <w:pPr>
        <w:suppressAutoHyphens/>
        <w:ind w:left="284"/>
        <w:jc w:val="both"/>
        <w:rPr>
          <w:rFonts w:asciiTheme="majorHAnsi" w:hAnsiTheme="majorHAnsi" w:cs="Garamond"/>
          <w:b/>
          <w:bCs/>
          <w:sz w:val="20"/>
          <w:szCs w:val="20"/>
          <w:lang w:val="x-none" w:eastAsia="ar-SA"/>
        </w:rPr>
      </w:pPr>
      <w:r w:rsidRPr="0087789F">
        <w:rPr>
          <w:rFonts w:asciiTheme="majorHAnsi" w:hAnsiTheme="majorHAnsi" w:cs="Garamond"/>
          <w:b/>
          <w:bCs/>
          <w:sz w:val="20"/>
          <w:szCs w:val="20"/>
          <w:lang w:eastAsia="ar-SA"/>
        </w:rPr>
        <w:t>Okres gwarancji</w:t>
      </w:r>
      <w:r w:rsidRPr="0087789F">
        <w:rPr>
          <w:rFonts w:asciiTheme="majorHAnsi" w:hAnsiTheme="majorHAnsi" w:cs="Garamond"/>
          <w:b/>
          <w:bCs/>
          <w:sz w:val="20"/>
          <w:szCs w:val="20"/>
          <w:lang w:eastAsia="ar-SA"/>
        </w:rPr>
        <w:tab/>
      </w:r>
      <w:r w:rsidRPr="0087789F">
        <w:rPr>
          <w:rFonts w:asciiTheme="majorHAnsi" w:hAnsiTheme="majorHAnsi" w:cs="Garamond"/>
          <w:b/>
          <w:bCs/>
          <w:sz w:val="20"/>
          <w:szCs w:val="20"/>
          <w:lang w:val="x-none" w:eastAsia="ar-SA"/>
        </w:rPr>
        <w:tab/>
      </w:r>
      <w:r w:rsidRPr="0087789F">
        <w:rPr>
          <w:rFonts w:asciiTheme="majorHAnsi" w:hAnsiTheme="majorHAnsi" w:cs="Garamond"/>
          <w:b/>
          <w:bCs/>
          <w:sz w:val="20"/>
          <w:szCs w:val="20"/>
          <w:lang w:eastAsia="ar-SA"/>
        </w:rPr>
        <w:tab/>
      </w:r>
      <w:r w:rsidRPr="0087789F">
        <w:rPr>
          <w:rFonts w:asciiTheme="majorHAnsi" w:hAnsiTheme="majorHAnsi" w:cs="Garamond"/>
          <w:b/>
          <w:bCs/>
          <w:sz w:val="20"/>
          <w:szCs w:val="20"/>
          <w:lang w:val="x-none" w:eastAsia="ar-SA"/>
        </w:rPr>
        <w:t>40%</w:t>
      </w:r>
    </w:p>
    <w:p w14:paraId="4F5BA7A4" w14:textId="77777777" w:rsidR="0087789F" w:rsidRPr="0087789F" w:rsidRDefault="0087789F" w:rsidP="0087789F">
      <w:pPr>
        <w:suppressAutoHyphens/>
        <w:ind w:left="284"/>
        <w:jc w:val="both"/>
        <w:rPr>
          <w:rFonts w:asciiTheme="majorHAnsi" w:hAnsiTheme="majorHAnsi" w:cs="Garamond"/>
          <w:b/>
          <w:bCs/>
          <w:sz w:val="20"/>
          <w:szCs w:val="20"/>
          <w:lang w:eastAsia="ar-SA"/>
        </w:rPr>
      </w:pPr>
      <w:r w:rsidRPr="0087789F">
        <w:rPr>
          <w:rFonts w:asciiTheme="majorHAnsi" w:hAnsiTheme="majorHAnsi" w:cs="Garamond"/>
          <w:b/>
          <w:bCs/>
          <w:sz w:val="20"/>
          <w:szCs w:val="20"/>
          <w:lang w:val="x-none" w:eastAsia="ar-SA"/>
        </w:rPr>
        <w:t>RAZEM</w:t>
      </w:r>
      <w:r w:rsidRPr="0087789F">
        <w:rPr>
          <w:rFonts w:asciiTheme="majorHAnsi" w:hAnsiTheme="majorHAnsi" w:cs="Garamond"/>
          <w:b/>
          <w:bCs/>
          <w:sz w:val="20"/>
          <w:szCs w:val="20"/>
          <w:lang w:val="x-none" w:eastAsia="ar-SA"/>
        </w:rPr>
        <w:tab/>
      </w:r>
      <w:r w:rsidRPr="0087789F">
        <w:rPr>
          <w:rFonts w:asciiTheme="majorHAnsi" w:hAnsiTheme="majorHAnsi" w:cs="Garamond"/>
          <w:b/>
          <w:bCs/>
          <w:sz w:val="20"/>
          <w:szCs w:val="20"/>
          <w:lang w:eastAsia="ar-SA"/>
        </w:rPr>
        <w:tab/>
      </w:r>
      <w:r w:rsidRPr="0087789F">
        <w:rPr>
          <w:rFonts w:asciiTheme="majorHAnsi" w:hAnsiTheme="majorHAnsi" w:cs="Garamond"/>
          <w:b/>
          <w:bCs/>
          <w:sz w:val="20"/>
          <w:szCs w:val="20"/>
          <w:lang w:eastAsia="ar-SA"/>
        </w:rPr>
        <w:tab/>
      </w:r>
      <w:r w:rsidRPr="0087789F">
        <w:rPr>
          <w:rFonts w:asciiTheme="majorHAnsi" w:hAnsiTheme="majorHAnsi" w:cs="Garamond"/>
          <w:b/>
          <w:bCs/>
          <w:sz w:val="20"/>
          <w:szCs w:val="20"/>
          <w:lang w:eastAsia="ar-SA"/>
        </w:rPr>
        <w:tab/>
      </w:r>
      <w:r w:rsidRPr="0087789F">
        <w:rPr>
          <w:rFonts w:asciiTheme="majorHAnsi" w:hAnsiTheme="majorHAnsi" w:cs="Garamond"/>
          <w:b/>
          <w:bCs/>
          <w:sz w:val="20"/>
          <w:szCs w:val="20"/>
          <w:lang w:val="x-none" w:eastAsia="ar-SA"/>
        </w:rPr>
        <w:t>100%</w:t>
      </w:r>
    </w:p>
    <w:p w14:paraId="0A3B187F" w14:textId="77777777" w:rsidR="0087789F" w:rsidRPr="0087789F" w:rsidRDefault="0087789F" w:rsidP="0087789F">
      <w:pPr>
        <w:suppressAutoHyphens/>
        <w:ind w:left="284"/>
        <w:jc w:val="both"/>
        <w:rPr>
          <w:rFonts w:asciiTheme="majorHAnsi" w:hAnsiTheme="majorHAnsi" w:cs="Garamond"/>
          <w:b/>
          <w:bCs/>
          <w:sz w:val="20"/>
          <w:szCs w:val="20"/>
          <w:lang w:eastAsia="ar-SA"/>
        </w:rPr>
      </w:pPr>
    </w:p>
    <w:p w14:paraId="1827726B" w14:textId="2A6ABBF1" w:rsidR="0087789F" w:rsidRPr="0087789F" w:rsidRDefault="0087789F" w:rsidP="0087789F">
      <w:pPr>
        <w:pStyle w:val="Akapitzlist"/>
        <w:numPr>
          <w:ilvl w:val="0"/>
          <w:numId w:val="47"/>
        </w:numPr>
        <w:tabs>
          <w:tab w:val="clear" w:pos="928"/>
          <w:tab w:val="num" w:pos="284"/>
        </w:tabs>
        <w:suppressAutoHyphens/>
        <w:ind w:left="284" w:hanging="284"/>
        <w:jc w:val="both"/>
        <w:rPr>
          <w:rFonts w:asciiTheme="majorHAnsi" w:hAnsiTheme="majorHAnsi" w:cs="Garamond"/>
          <w:bCs/>
          <w:sz w:val="20"/>
          <w:szCs w:val="20"/>
        </w:rPr>
      </w:pPr>
      <w:r w:rsidRPr="0087789F">
        <w:rPr>
          <w:rFonts w:asciiTheme="majorHAnsi" w:hAnsiTheme="majorHAnsi" w:cs="Garamond"/>
          <w:bCs/>
          <w:sz w:val="20"/>
          <w:szCs w:val="20"/>
        </w:rPr>
        <w:t xml:space="preserve">Ocena punktowa w kryterium „Łączna cena ofertowa brutto” oraz okres gwarancji dokonana zostanie na podstawie wzoru opisanego poniżej. </w:t>
      </w:r>
    </w:p>
    <w:p w14:paraId="3C5D21C7" w14:textId="77777777" w:rsidR="0087789F" w:rsidRPr="0087789F" w:rsidRDefault="0087789F" w:rsidP="0087789F">
      <w:pPr>
        <w:tabs>
          <w:tab w:val="num" w:pos="284"/>
        </w:tabs>
        <w:jc w:val="both"/>
        <w:rPr>
          <w:rFonts w:asciiTheme="majorHAnsi" w:hAnsiTheme="majorHAnsi" w:cs="Garamond"/>
          <w:bCs/>
          <w:sz w:val="20"/>
          <w:szCs w:val="20"/>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87789F" w:rsidRPr="0087789F" w14:paraId="10E1E01C" w14:textId="77777777" w:rsidTr="00CD532D">
        <w:trPr>
          <w:jc w:val="center"/>
        </w:trPr>
        <w:tc>
          <w:tcPr>
            <w:tcW w:w="1604" w:type="dxa"/>
            <w:shd w:val="clear" w:color="auto" w:fill="D9D9D9"/>
            <w:vAlign w:val="center"/>
          </w:tcPr>
          <w:p w14:paraId="5BE59DE4"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Kryterium</w:t>
            </w:r>
          </w:p>
        </w:tc>
        <w:tc>
          <w:tcPr>
            <w:tcW w:w="882" w:type="dxa"/>
            <w:shd w:val="clear" w:color="auto" w:fill="D9D9D9"/>
            <w:vAlign w:val="center"/>
          </w:tcPr>
          <w:p w14:paraId="12E7226D"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Waga [%]</w:t>
            </w:r>
          </w:p>
        </w:tc>
        <w:tc>
          <w:tcPr>
            <w:tcW w:w="1208" w:type="dxa"/>
            <w:shd w:val="clear" w:color="auto" w:fill="D9D9D9"/>
            <w:vAlign w:val="center"/>
          </w:tcPr>
          <w:p w14:paraId="482066F8"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Liczba punktów</w:t>
            </w:r>
          </w:p>
        </w:tc>
        <w:tc>
          <w:tcPr>
            <w:tcW w:w="5244" w:type="dxa"/>
            <w:shd w:val="clear" w:color="auto" w:fill="D9D9D9"/>
            <w:vAlign w:val="center"/>
          </w:tcPr>
          <w:p w14:paraId="1E1B1ADA"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Sposób oceny wg wzoru</w:t>
            </w:r>
          </w:p>
        </w:tc>
      </w:tr>
      <w:tr w:rsidR="0087789F" w:rsidRPr="0087789F" w14:paraId="347885AD" w14:textId="77777777" w:rsidTr="00CD532D">
        <w:trPr>
          <w:trHeight w:val="1027"/>
          <w:jc w:val="center"/>
        </w:trPr>
        <w:tc>
          <w:tcPr>
            <w:tcW w:w="1604" w:type="dxa"/>
            <w:vAlign w:val="center"/>
          </w:tcPr>
          <w:p w14:paraId="445F4D84"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Łączna cena ofertowa brutto</w:t>
            </w:r>
          </w:p>
        </w:tc>
        <w:tc>
          <w:tcPr>
            <w:tcW w:w="882" w:type="dxa"/>
            <w:vAlign w:val="center"/>
          </w:tcPr>
          <w:p w14:paraId="172D9566"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60%</w:t>
            </w:r>
          </w:p>
        </w:tc>
        <w:tc>
          <w:tcPr>
            <w:tcW w:w="1208" w:type="dxa"/>
            <w:vAlign w:val="center"/>
          </w:tcPr>
          <w:p w14:paraId="4AC938BB"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60</w:t>
            </w:r>
          </w:p>
        </w:tc>
        <w:tc>
          <w:tcPr>
            <w:tcW w:w="5244" w:type="dxa"/>
            <w:vAlign w:val="center"/>
          </w:tcPr>
          <w:p w14:paraId="24922D23" w14:textId="77777777" w:rsidR="0087789F" w:rsidRPr="0087789F" w:rsidRDefault="0087789F" w:rsidP="00CD532D">
            <w:pPr>
              <w:tabs>
                <w:tab w:val="num" w:pos="0"/>
              </w:tabs>
              <w:spacing w:after="40"/>
              <w:rPr>
                <w:rFonts w:asciiTheme="majorHAnsi" w:eastAsia="MS Mincho" w:hAnsiTheme="majorHAnsi"/>
                <w:sz w:val="20"/>
                <w:szCs w:val="20"/>
              </w:rPr>
            </w:pPr>
            <w:r w:rsidRPr="0087789F">
              <w:rPr>
                <w:rFonts w:asciiTheme="majorHAnsi" w:eastAsia="MS Mincho" w:hAnsiTheme="majorHAnsi"/>
                <w:sz w:val="20"/>
                <w:szCs w:val="20"/>
              </w:rPr>
              <w:t xml:space="preserve">                             Cena najtańszej oferty</w:t>
            </w:r>
          </w:p>
          <w:p w14:paraId="16DA4AF8" w14:textId="77777777" w:rsidR="0087789F" w:rsidRPr="0087789F" w:rsidRDefault="0087789F" w:rsidP="00CD532D">
            <w:pPr>
              <w:tabs>
                <w:tab w:val="num" w:pos="0"/>
              </w:tabs>
              <w:spacing w:after="40"/>
              <w:jc w:val="center"/>
              <w:rPr>
                <w:rFonts w:asciiTheme="majorHAnsi" w:eastAsia="MS Mincho" w:hAnsiTheme="majorHAnsi"/>
                <w:sz w:val="20"/>
                <w:szCs w:val="20"/>
              </w:rPr>
            </w:pPr>
            <w:r w:rsidRPr="0087789F">
              <w:rPr>
                <w:rFonts w:asciiTheme="majorHAnsi" w:eastAsia="MS Mincho" w:hAnsiTheme="majorHAnsi"/>
                <w:sz w:val="20"/>
                <w:szCs w:val="20"/>
              </w:rPr>
              <w:t>C = -----------------------------------------  x 60pkt</w:t>
            </w:r>
          </w:p>
          <w:p w14:paraId="4F7AC8DC" w14:textId="77777777" w:rsidR="0087789F" w:rsidRPr="0087789F" w:rsidRDefault="0087789F" w:rsidP="00CD532D">
            <w:pPr>
              <w:spacing w:after="40"/>
              <w:ind w:left="120"/>
              <w:jc w:val="both"/>
              <w:rPr>
                <w:rFonts w:asciiTheme="majorHAnsi" w:eastAsia="MS Mincho" w:hAnsiTheme="majorHAnsi"/>
                <w:sz w:val="20"/>
                <w:szCs w:val="20"/>
              </w:rPr>
            </w:pPr>
            <w:r w:rsidRPr="0087789F">
              <w:rPr>
                <w:rFonts w:asciiTheme="majorHAnsi" w:eastAsia="MS Mincho" w:hAnsiTheme="majorHAnsi"/>
                <w:sz w:val="20"/>
                <w:szCs w:val="20"/>
              </w:rPr>
              <w:t xml:space="preserve">                            Cena badanej oferty</w:t>
            </w:r>
          </w:p>
        </w:tc>
      </w:tr>
      <w:tr w:rsidR="0087789F" w:rsidRPr="0087789F" w14:paraId="10A49E0D" w14:textId="77777777" w:rsidTr="00CD532D">
        <w:trPr>
          <w:trHeight w:val="1027"/>
          <w:jc w:val="center"/>
        </w:trPr>
        <w:tc>
          <w:tcPr>
            <w:tcW w:w="1604" w:type="dxa"/>
            <w:vAlign w:val="center"/>
          </w:tcPr>
          <w:p w14:paraId="0EAD0AF4"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lastRenderedPageBreak/>
              <w:t>Okres gwarancji</w:t>
            </w:r>
          </w:p>
        </w:tc>
        <w:tc>
          <w:tcPr>
            <w:tcW w:w="882" w:type="dxa"/>
            <w:vAlign w:val="center"/>
          </w:tcPr>
          <w:p w14:paraId="1F89E299"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40%</w:t>
            </w:r>
          </w:p>
        </w:tc>
        <w:tc>
          <w:tcPr>
            <w:tcW w:w="1208" w:type="dxa"/>
            <w:vAlign w:val="center"/>
          </w:tcPr>
          <w:p w14:paraId="07C6C4A7"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40</w:t>
            </w:r>
          </w:p>
        </w:tc>
        <w:tc>
          <w:tcPr>
            <w:tcW w:w="5244" w:type="dxa"/>
            <w:vAlign w:val="center"/>
          </w:tcPr>
          <w:p w14:paraId="6F72EF91" w14:textId="77777777" w:rsidR="0087789F" w:rsidRPr="0087789F" w:rsidRDefault="0087789F" w:rsidP="00CD532D">
            <w:pPr>
              <w:tabs>
                <w:tab w:val="num" w:pos="0"/>
              </w:tabs>
              <w:spacing w:after="40"/>
              <w:rPr>
                <w:rFonts w:asciiTheme="majorHAnsi" w:eastAsia="MS Mincho" w:hAnsiTheme="majorHAnsi"/>
                <w:sz w:val="20"/>
                <w:szCs w:val="20"/>
              </w:rPr>
            </w:pPr>
            <w:r w:rsidRPr="0087789F">
              <w:rPr>
                <w:rFonts w:asciiTheme="majorHAnsi" w:eastAsia="MS Mincho" w:hAnsiTheme="majorHAnsi"/>
                <w:sz w:val="20"/>
                <w:szCs w:val="20"/>
              </w:rPr>
              <w:t xml:space="preserve">                             Najdłuższy okres gwarancji</w:t>
            </w:r>
          </w:p>
          <w:p w14:paraId="275D70A8" w14:textId="77777777" w:rsidR="0087789F" w:rsidRPr="0087789F" w:rsidRDefault="0087789F" w:rsidP="00CD532D">
            <w:pPr>
              <w:tabs>
                <w:tab w:val="num" w:pos="0"/>
              </w:tabs>
              <w:spacing w:after="40"/>
              <w:jc w:val="center"/>
              <w:rPr>
                <w:rFonts w:asciiTheme="majorHAnsi" w:eastAsia="MS Mincho" w:hAnsiTheme="majorHAnsi"/>
                <w:sz w:val="20"/>
                <w:szCs w:val="20"/>
              </w:rPr>
            </w:pPr>
            <w:r w:rsidRPr="0087789F">
              <w:rPr>
                <w:rFonts w:asciiTheme="majorHAnsi" w:eastAsia="MS Mincho" w:hAnsiTheme="majorHAnsi"/>
                <w:sz w:val="20"/>
                <w:szCs w:val="20"/>
              </w:rPr>
              <w:t>G = -----------------------------------------  x 40pkt</w:t>
            </w:r>
          </w:p>
          <w:p w14:paraId="46B7B4EC" w14:textId="77777777" w:rsidR="0087789F" w:rsidRPr="0087789F" w:rsidRDefault="0087789F" w:rsidP="00CD532D">
            <w:pPr>
              <w:spacing w:after="40"/>
              <w:ind w:left="120"/>
              <w:jc w:val="both"/>
              <w:rPr>
                <w:rFonts w:asciiTheme="majorHAnsi" w:eastAsia="MS Mincho" w:hAnsiTheme="majorHAnsi"/>
                <w:sz w:val="20"/>
                <w:szCs w:val="20"/>
              </w:rPr>
            </w:pPr>
            <w:r w:rsidRPr="0087789F">
              <w:rPr>
                <w:rFonts w:asciiTheme="majorHAnsi" w:eastAsia="MS Mincho" w:hAnsiTheme="majorHAnsi"/>
                <w:sz w:val="20"/>
                <w:szCs w:val="20"/>
              </w:rPr>
              <w:t xml:space="preserve">                            Okres gwarancji badanej oferty</w:t>
            </w:r>
          </w:p>
        </w:tc>
      </w:tr>
      <w:tr w:rsidR="0087789F" w:rsidRPr="0087789F" w14:paraId="0E189003" w14:textId="77777777" w:rsidTr="00CD532D">
        <w:trPr>
          <w:trHeight w:val="437"/>
          <w:jc w:val="center"/>
        </w:trPr>
        <w:tc>
          <w:tcPr>
            <w:tcW w:w="1604" w:type="dxa"/>
            <w:vAlign w:val="center"/>
          </w:tcPr>
          <w:p w14:paraId="165003CF"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RAZEM</w:t>
            </w:r>
          </w:p>
        </w:tc>
        <w:tc>
          <w:tcPr>
            <w:tcW w:w="882" w:type="dxa"/>
            <w:vAlign w:val="center"/>
          </w:tcPr>
          <w:p w14:paraId="16AEE0B0"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100%</w:t>
            </w:r>
          </w:p>
        </w:tc>
        <w:tc>
          <w:tcPr>
            <w:tcW w:w="1208" w:type="dxa"/>
            <w:vAlign w:val="center"/>
          </w:tcPr>
          <w:p w14:paraId="4DEE7429"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t>100</w:t>
            </w:r>
          </w:p>
        </w:tc>
        <w:tc>
          <w:tcPr>
            <w:tcW w:w="5244" w:type="dxa"/>
            <w:tcBorders>
              <w:bottom w:val="single" w:sz="4" w:space="0" w:color="auto"/>
              <w:right w:val="single" w:sz="4" w:space="0" w:color="auto"/>
            </w:tcBorders>
            <w:shd w:val="clear" w:color="auto" w:fill="D9D9D9"/>
            <w:vAlign w:val="center"/>
          </w:tcPr>
          <w:p w14:paraId="4FEB39E3" w14:textId="77777777" w:rsidR="0087789F" w:rsidRPr="0087789F" w:rsidRDefault="0087789F" w:rsidP="00CD532D">
            <w:pPr>
              <w:tabs>
                <w:tab w:val="num" w:pos="0"/>
              </w:tabs>
              <w:spacing w:after="40"/>
              <w:jc w:val="center"/>
              <w:rPr>
                <w:rFonts w:asciiTheme="majorHAnsi" w:hAnsiTheme="majorHAnsi"/>
                <w:sz w:val="20"/>
                <w:szCs w:val="20"/>
              </w:rPr>
            </w:pPr>
            <w:r w:rsidRPr="0087789F">
              <w:rPr>
                <w:rFonts w:asciiTheme="majorHAnsi" w:hAnsiTheme="majorHAnsi"/>
                <w:sz w:val="20"/>
                <w:szCs w:val="20"/>
              </w:rPr>
              <w:softHyphen/>
            </w:r>
            <w:r w:rsidRPr="0087789F">
              <w:rPr>
                <w:rFonts w:asciiTheme="majorHAnsi" w:hAnsiTheme="majorHAnsi"/>
                <w:sz w:val="20"/>
                <w:szCs w:val="20"/>
              </w:rPr>
              <w:softHyphen/>
            </w:r>
            <w:r w:rsidRPr="0087789F">
              <w:rPr>
                <w:rFonts w:asciiTheme="majorHAnsi" w:hAnsiTheme="majorHAnsi"/>
                <w:sz w:val="20"/>
                <w:szCs w:val="20"/>
              </w:rPr>
              <w:softHyphen/>
            </w:r>
            <w:r w:rsidRPr="0087789F">
              <w:rPr>
                <w:rFonts w:asciiTheme="majorHAnsi" w:hAnsiTheme="majorHAnsi"/>
                <w:sz w:val="20"/>
                <w:szCs w:val="20"/>
              </w:rPr>
              <w:softHyphen/>
            </w:r>
            <w:r w:rsidRPr="0087789F">
              <w:rPr>
                <w:rFonts w:asciiTheme="majorHAnsi" w:hAnsiTheme="majorHAnsi"/>
                <w:sz w:val="20"/>
                <w:szCs w:val="20"/>
              </w:rPr>
              <w:softHyphen/>
              <w:t>────────────────────</w:t>
            </w:r>
          </w:p>
        </w:tc>
      </w:tr>
    </w:tbl>
    <w:p w14:paraId="5F596EB2" w14:textId="77777777" w:rsidR="0087789F" w:rsidRPr="0087789F" w:rsidRDefault="0087789F" w:rsidP="0087789F">
      <w:pPr>
        <w:suppressAutoHyphens/>
        <w:jc w:val="both"/>
        <w:rPr>
          <w:rFonts w:asciiTheme="majorHAnsi" w:hAnsiTheme="majorHAnsi" w:cs="Garamond"/>
          <w:b/>
          <w:bCs/>
          <w:sz w:val="20"/>
          <w:szCs w:val="20"/>
          <w:lang w:eastAsia="ar-SA"/>
        </w:rPr>
      </w:pPr>
    </w:p>
    <w:p w14:paraId="04F897EE" w14:textId="77777777" w:rsidR="0087789F" w:rsidRPr="0087789F" w:rsidRDefault="0087789F" w:rsidP="0087789F">
      <w:pPr>
        <w:jc w:val="both"/>
        <w:rPr>
          <w:rFonts w:asciiTheme="majorHAnsi" w:hAnsiTheme="majorHAnsi" w:cs="Garamond"/>
          <w:bCs/>
          <w:sz w:val="20"/>
          <w:szCs w:val="20"/>
        </w:rPr>
      </w:pPr>
    </w:p>
    <w:p w14:paraId="4FE94334" w14:textId="77777777" w:rsidR="0087789F" w:rsidRPr="0087789F" w:rsidRDefault="0087789F" w:rsidP="0087789F">
      <w:pPr>
        <w:pStyle w:val="Akapitzlist"/>
        <w:numPr>
          <w:ilvl w:val="0"/>
          <w:numId w:val="47"/>
        </w:numPr>
        <w:tabs>
          <w:tab w:val="clear" w:pos="928"/>
          <w:tab w:val="num" w:pos="284"/>
        </w:tabs>
        <w:suppressAutoHyphens/>
        <w:spacing w:after="200" w:line="276" w:lineRule="auto"/>
        <w:ind w:left="284" w:hanging="284"/>
        <w:jc w:val="both"/>
        <w:rPr>
          <w:rFonts w:asciiTheme="majorHAnsi" w:hAnsiTheme="majorHAnsi" w:cs="Garamond"/>
          <w:bCs/>
          <w:sz w:val="20"/>
          <w:szCs w:val="20"/>
        </w:rPr>
      </w:pPr>
      <w:r w:rsidRPr="0087789F">
        <w:rPr>
          <w:rFonts w:asciiTheme="majorHAnsi" w:hAnsiTheme="majorHAnsi" w:cs="Garamond"/>
          <w:bCs/>
          <w:sz w:val="20"/>
          <w:szCs w:val="20"/>
        </w:rPr>
        <w:t>Punktacja przyznawana ofertom w poszczególnych kryteriach będzie liczona z dokładnością do dwóch miejsc po przecinku. Najwyższa liczba punktów wyznaczy najkorzystniejszą ofertę.</w:t>
      </w:r>
    </w:p>
    <w:p w14:paraId="42C3EF24" w14:textId="77777777" w:rsidR="0087789F" w:rsidRPr="0087789F" w:rsidRDefault="0087789F" w:rsidP="0087789F">
      <w:pPr>
        <w:pStyle w:val="Akapitzlist"/>
        <w:numPr>
          <w:ilvl w:val="0"/>
          <w:numId w:val="47"/>
        </w:numPr>
        <w:tabs>
          <w:tab w:val="clear" w:pos="928"/>
          <w:tab w:val="num" w:pos="284"/>
        </w:tabs>
        <w:suppressAutoHyphens/>
        <w:spacing w:after="200" w:line="276" w:lineRule="auto"/>
        <w:ind w:left="284" w:hanging="284"/>
        <w:jc w:val="both"/>
        <w:rPr>
          <w:rFonts w:asciiTheme="majorHAnsi" w:hAnsiTheme="majorHAnsi" w:cs="Garamond"/>
          <w:bCs/>
          <w:sz w:val="20"/>
          <w:szCs w:val="20"/>
        </w:rPr>
      </w:pPr>
      <w:r w:rsidRPr="0087789F">
        <w:rPr>
          <w:rFonts w:asciiTheme="majorHAnsi" w:hAnsiTheme="majorHAnsi" w:cs="Garamond"/>
          <w:bCs/>
          <w:sz w:val="20"/>
          <w:szCs w:val="20"/>
        </w:rPr>
        <w:t>Zamawiający udzieli zamówienia Wykonawcy, którego oferta odpowiadać będzie wszystkim wymaganiom przedstawionym w ustawie PZP, oraz w SIWZ i zostanie oceniona jako najkorzystniejsza w oparciu o podane kryteria wyboru.</w:t>
      </w:r>
    </w:p>
    <w:p w14:paraId="71BA1C54" w14:textId="77777777" w:rsidR="0087789F" w:rsidRPr="0087789F" w:rsidRDefault="0087789F" w:rsidP="0087789F">
      <w:pPr>
        <w:pStyle w:val="Akapitzlist"/>
        <w:numPr>
          <w:ilvl w:val="0"/>
          <w:numId w:val="47"/>
        </w:numPr>
        <w:tabs>
          <w:tab w:val="clear" w:pos="928"/>
          <w:tab w:val="num" w:pos="284"/>
        </w:tabs>
        <w:suppressAutoHyphens/>
        <w:spacing w:after="200" w:line="276" w:lineRule="auto"/>
        <w:ind w:left="284" w:hanging="284"/>
        <w:jc w:val="both"/>
        <w:rPr>
          <w:rFonts w:asciiTheme="majorHAnsi" w:hAnsiTheme="majorHAnsi" w:cs="Garamond"/>
          <w:bCs/>
          <w:sz w:val="20"/>
          <w:szCs w:val="20"/>
        </w:rPr>
      </w:pPr>
      <w:r w:rsidRPr="0087789F">
        <w:rPr>
          <w:rFonts w:asciiTheme="majorHAnsi" w:hAnsiTheme="majorHAnsi" w:cs="Garamond"/>
          <w:bCs/>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0BDDC412" w14:textId="77777777" w:rsidR="0087789F" w:rsidRPr="0087789F" w:rsidRDefault="0087789F" w:rsidP="0087789F">
      <w:pPr>
        <w:pStyle w:val="Akapitzlist"/>
        <w:numPr>
          <w:ilvl w:val="0"/>
          <w:numId w:val="47"/>
        </w:numPr>
        <w:tabs>
          <w:tab w:val="clear" w:pos="928"/>
          <w:tab w:val="num" w:pos="284"/>
        </w:tabs>
        <w:suppressAutoHyphens/>
        <w:spacing w:after="200" w:line="276" w:lineRule="auto"/>
        <w:ind w:left="284" w:hanging="284"/>
        <w:jc w:val="both"/>
        <w:rPr>
          <w:rFonts w:asciiTheme="majorHAnsi" w:hAnsiTheme="majorHAnsi" w:cs="Garamond"/>
          <w:bCs/>
          <w:sz w:val="20"/>
          <w:szCs w:val="20"/>
        </w:rPr>
      </w:pPr>
      <w:r w:rsidRPr="0087789F">
        <w:rPr>
          <w:rFonts w:asciiTheme="majorHAnsi" w:hAnsiTheme="majorHAnsi" w:cs="Garamond"/>
          <w:bCs/>
          <w:sz w:val="20"/>
          <w:szCs w:val="20"/>
        </w:rPr>
        <w:t>Zamawiający nie przewiduje przeprowadzenia dogrywki w formie aukcji elektronicznej.</w:t>
      </w:r>
    </w:p>
    <w:p w14:paraId="55B79C43" w14:textId="77777777" w:rsidR="0087789F" w:rsidRPr="0087789F" w:rsidRDefault="0087789F" w:rsidP="0087789F">
      <w:pPr>
        <w:numPr>
          <w:ilvl w:val="0"/>
          <w:numId w:val="47"/>
        </w:numPr>
        <w:tabs>
          <w:tab w:val="left" w:pos="284"/>
        </w:tabs>
        <w:suppressAutoHyphens/>
        <w:ind w:left="284" w:hanging="284"/>
        <w:jc w:val="both"/>
        <w:rPr>
          <w:rFonts w:asciiTheme="majorHAnsi" w:hAnsiTheme="majorHAnsi" w:cs="Garamond"/>
          <w:bCs/>
          <w:sz w:val="20"/>
          <w:szCs w:val="20"/>
          <w:lang w:val="x-none" w:eastAsia="ar-SA"/>
        </w:rPr>
      </w:pPr>
      <w:r w:rsidRPr="0087789F">
        <w:rPr>
          <w:rFonts w:asciiTheme="majorHAnsi" w:hAnsiTheme="majorHAnsi" w:cs="Garamond"/>
          <w:bCs/>
          <w:sz w:val="20"/>
          <w:szCs w:val="20"/>
          <w:lang w:eastAsia="ar-SA"/>
        </w:rPr>
        <w:t xml:space="preserve">Zamawiający oceni oferty w każdego zadania odrębnie. </w:t>
      </w:r>
      <w:r w:rsidRPr="0087789F">
        <w:rPr>
          <w:rFonts w:asciiTheme="majorHAnsi" w:hAnsiTheme="majorHAnsi" w:cs="Garamond"/>
          <w:bCs/>
          <w:sz w:val="20"/>
          <w:szCs w:val="20"/>
          <w:lang w:val="x-none" w:eastAsia="ar-SA"/>
        </w:rPr>
        <w:t xml:space="preserve">Największa </w:t>
      </w:r>
      <w:r w:rsidRPr="0087789F">
        <w:rPr>
          <w:rFonts w:asciiTheme="majorHAnsi" w:hAnsiTheme="majorHAnsi" w:cs="Garamond"/>
          <w:bCs/>
          <w:sz w:val="20"/>
          <w:szCs w:val="20"/>
          <w:lang w:eastAsia="ar-SA"/>
        </w:rPr>
        <w:t>suma</w:t>
      </w:r>
      <w:r w:rsidRPr="0087789F">
        <w:rPr>
          <w:rFonts w:asciiTheme="majorHAnsi" w:hAnsiTheme="majorHAnsi" w:cs="Garamond"/>
          <w:bCs/>
          <w:sz w:val="20"/>
          <w:szCs w:val="20"/>
          <w:lang w:val="x-none" w:eastAsia="ar-SA"/>
        </w:rPr>
        <w:t xml:space="preserve"> punktów wyliczonych w powyższy sposób decyduje o uznaniu oferty</w:t>
      </w:r>
      <w:r w:rsidRPr="0087789F">
        <w:rPr>
          <w:rFonts w:asciiTheme="majorHAnsi" w:hAnsiTheme="majorHAnsi" w:cs="Garamond"/>
          <w:bCs/>
          <w:sz w:val="20"/>
          <w:szCs w:val="20"/>
          <w:lang w:eastAsia="ar-SA"/>
        </w:rPr>
        <w:t>,</w:t>
      </w:r>
      <w:r w:rsidRPr="0087789F">
        <w:rPr>
          <w:rFonts w:asciiTheme="majorHAnsi" w:hAnsiTheme="majorHAnsi" w:cs="Garamond"/>
          <w:bCs/>
          <w:sz w:val="20"/>
          <w:szCs w:val="20"/>
          <w:lang w:val="x-none" w:eastAsia="ar-SA"/>
        </w:rPr>
        <w:t xml:space="preserve"> </w:t>
      </w:r>
      <w:r w:rsidRPr="0087789F">
        <w:rPr>
          <w:rFonts w:asciiTheme="majorHAnsi" w:hAnsiTheme="majorHAnsi" w:cs="Garamond"/>
          <w:bCs/>
          <w:sz w:val="20"/>
          <w:szCs w:val="20"/>
          <w:lang w:eastAsia="ar-SA"/>
        </w:rPr>
        <w:t xml:space="preserve">w danym zadaniu, </w:t>
      </w:r>
      <w:r w:rsidRPr="0087789F">
        <w:rPr>
          <w:rFonts w:asciiTheme="majorHAnsi" w:hAnsiTheme="majorHAnsi" w:cs="Garamond"/>
          <w:bCs/>
          <w:sz w:val="20"/>
          <w:szCs w:val="20"/>
          <w:lang w:val="x-none" w:eastAsia="ar-SA"/>
        </w:rPr>
        <w:t>za najkorzystniejszą.</w:t>
      </w:r>
    </w:p>
    <w:p w14:paraId="7FF2993E" w14:textId="77777777" w:rsidR="0087789F" w:rsidRPr="0087789F" w:rsidRDefault="0087789F" w:rsidP="0087789F">
      <w:pPr>
        <w:suppressAutoHyphens/>
        <w:ind w:left="360"/>
        <w:jc w:val="both"/>
        <w:rPr>
          <w:rFonts w:asciiTheme="majorHAnsi" w:hAnsiTheme="majorHAnsi" w:cs="Garamond"/>
          <w:b/>
          <w:sz w:val="20"/>
          <w:szCs w:val="20"/>
          <w:lang w:eastAsia="ar-SA"/>
        </w:rPr>
      </w:pPr>
    </w:p>
    <w:p w14:paraId="18EDD6BD" w14:textId="77777777" w:rsidR="0087789F" w:rsidRPr="0087789F" w:rsidRDefault="0087789F" w:rsidP="0087789F">
      <w:pPr>
        <w:suppressAutoHyphens/>
        <w:ind w:left="360"/>
        <w:jc w:val="both"/>
        <w:rPr>
          <w:rFonts w:asciiTheme="majorHAnsi" w:hAnsiTheme="majorHAnsi" w:cs="Garamond"/>
          <w:b/>
          <w:sz w:val="20"/>
          <w:szCs w:val="20"/>
          <w:lang w:eastAsia="ar-SA"/>
        </w:rPr>
      </w:pPr>
      <w:r w:rsidRPr="0087789F">
        <w:rPr>
          <w:rFonts w:asciiTheme="majorHAnsi" w:hAnsiTheme="majorHAnsi" w:cs="Garamond"/>
          <w:b/>
          <w:sz w:val="20"/>
          <w:szCs w:val="20"/>
          <w:lang w:eastAsia="ar-SA"/>
        </w:rPr>
        <w:t>Ocena końcowa:</w:t>
      </w:r>
    </w:p>
    <w:p w14:paraId="7753C3D5" w14:textId="77777777" w:rsidR="0087789F" w:rsidRPr="0087789F" w:rsidRDefault="0087789F" w:rsidP="0087789F">
      <w:pPr>
        <w:suppressAutoHyphens/>
        <w:ind w:left="360"/>
        <w:jc w:val="both"/>
        <w:rPr>
          <w:rFonts w:asciiTheme="majorHAnsi" w:hAnsiTheme="majorHAnsi" w:cs="Garamond"/>
          <w:sz w:val="20"/>
          <w:szCs w:val="20"/>
          <w:lang w:eastAsia="ar-SA"/>
        </w:rPr>
      </w:pPr>
      <w:r w:rsidRPr="0087789F">
        <w:rPr>
          <w:rFonts w:asciiTheme="majorHAnsi" w:hAnsiTheme="majorHAnsi" w:cs="Garamond"/>
          <w:b/>
          <w:sz w:val="20"/>
          <w:szCs w:val="20"/>
          <w:lang w:eastAsia="ar-SA"/>
        </w:rPr>
        <w:t xml:space="preserve">OK = C + G </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6BCD34A7" w:rsidR="00552FBA" w:rsidRPr="009F4795" w:rsidRDefault="00552FBA" w:rsidP="00427453">
      <w:pPr>
        <w:numPr>
          <w:ilvl w:val="0"/>
          <w:numId w:val="12"/>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 xml:space="preserve">ofertę najkorzystniejszą spośród pozostałych ofert, bez przeprowadzenia ich ponownego badania i oceny chyba, że zachodzą przesłanki, o których mowa </w:t>
      </w:r>
      <w:r w:rsidR="003D07A8">
        <w:rPr>
          <w:rFonts w:ascii="Calibri" w:hAnsi="Calibri" w:cs="Segoe UI"/>
          <w:sz w:val="20"/>
          <w:szCs w:val="20"/>
        </w:rPr>
        <w:br/>
      </w:r>
      <w:r w:rsidRPr="009F4795">
        <w:rPr>
          <w:rFonts w:ascii="Calibri" w:hAnsi="Calibri" w:cs="Segoe UI"/>
          <w:sz w:val="20"/>
          <w:szCs w:val="20"/>
        </w:rPr>
        <w:t>w art. 93 ust. 1 ustawy PZP.</w:t>
      </w:r>
    </w:p>
    <w:p w14:paraId="31CB5BF4" w14:textId="77777777" w:rsidR="00552FBA" w:rsidRDefault="00552FBA" w:rsidP="00427453">
      <w:pPr>
        <w:spacing w:after="40"/>
        <w:jc w:val="both"/>
        <w:rPr>
          <w:rFonts w:ascii="Calibri" w:hAnsi="Calibri" w:cs="Segoe UI"/>
          <w:sz w:val="20"/>
          <w:szCs w:val="20"/>
        </w:rPr>
      </w:pPr>
    </w:p>
    <w:p w14:paraId="3F01BB0E" w14:textId="6948F18C" w:rsidR="00080477"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Wymagania dotyczące zabezpieczenia należytego wykonania umowy.</w:t>
      </w:r>
    </w:p>
    <w:p w14:paraId="2C8E8EFF" w14:textId="77777777" w:rsidR="00552FBA" w:rsidRPr="009F4795" w:rsidRDefault="00552FBA" w:rsidP="00427453">
      <w:pPr>
        <w:keepNext/>
        <w:tabs>
          <w:tab w:val="num" w:pos="480"/>
        </w:tabs>
        <w:spacing w:after="40"/>
        <w:jc w:val="both"/>
        <w:rPr>
          <w:rFonts w:ascii="Calibri" w:hAnsi="Calibri" w:cs="Segoe UI"/>
          <w:sz w:val="20"/>
          <w:szCs w:val="20"/>
        </w:rPr>
      </w:pPr>
    </w:p>
    <w:p w14:paraId="6AED1525" w14:textId="76331BB0" w:rsidR="00080477" w:rsidRDefault="007E7F70" w:rsidP="003D07A8">
      <w:pPr>
        <w:spacing w:after="40"/>
        <w:jc w:val="both"/>
        <w:rPr>
          <w:rFonts w:ascii="Calibri" w:hAnsi="Calibri" w:cs="Segoe UI"/>
          <w:b/>
          <w:sz w:val="20"/>
          <w:szCs w:val="20"/>
        </w:rPr>
      </w:pPr>
      <w:r>
        <w:rPr>
          <w:rFonts w:ascii="Calibri" w:hAnsi="Calibri" w:cs="Segoe UI"/>
          <w:sz w:val="20"/>
          <w:szCs w:val="20"/>
        </w:rPr>
        <w:t xml:space="preserve">Zamawiający nie wymaga wniesienia zabezpieczenia </w:t>
      </w:r>
      <w:r w:rsidRPr="00BC587E">
        <w:rPr>
          <w:rFonts w:ascii="Calibri" w:hAnsi="Calibri" w:cs="Segoe UI"/>
          <w:sz w:val="20"/>
          <w:szCs w:val="20"/>
        </w:rPr>
        <w:t>należytego wykonania umowy</w:t>
      </w:r>
      <w:r>
        <w:rPr>
          <w:rFonts w:ascii="Calibri" w:hAnsi="Calibri" w:cs="Segoe UI"/>
          <w:sz w:val="20"/>
          <w:szCs w:val="20"/>
        </w:rPr>
        <w:t>.</w:t>
      </w:r>
      <w:r w:rsidRPr="00BC587E">
        <w:rPr>
          <w:rFonts w:ascii="Calibri" w:hAnsi="Calibri" w:cs="Segoe UI"/>
          <w:sz w:val="20"/>
          <w:szCs w:val="20"/>
        </w:rPr>
        <w:t xml:space="preserve"> </w:t>
      </w:r>
    </w:p>
    <w:p w14:paraId="5632C6ED" w14:textId="77777777" w:rsidR="007E7F70" w:rsidRDefault="007E7F70" w:rsidP="00427453">
      <w:pPr>
        <w:spacing w:after="40"/>
        <w:jc w:val="both"/>
        <w:rPr>
          <w:rFonts w:ascii="Calibri" w:hAnsi="Calibri" w:cs="Segoe UI"/>
          <w:b/>
          <w:sz w:val="20"/>
          <w:szCs w:val="20"/>
        </w:rPr>
      </w:pPr>
    </w:p>
    <w:p w14:paraId="363ADCAB" w14:textId="4D5903A1"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XVI.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51966632"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sidR="00980D2C">
        <w:rPr>
          <w:rFonts w:ascii="Calibri" w:hAnsi="Calibri" w:cs="Segoe UI"/>
        </w:rPr>
        <w:t xml:space="preserve"> 4</w:t>
      </w:r>
      <w:r w:rsidRPr="009F4795">
        <w:rPr>
          <w:rFonts w:ascii="Calibri" w:hAnsi="Calibri" w:cs="Segoe UI"/>
          <w:b w:val="0"/>
        </w:rPr>
        <w:t xml:space="preserve"> do SIWZ.</w:t>
      </w:r>
    </w:p>
    <w:p w14:paraId="1838BCB7" w14:textId="77777777" w:rsidR="00BC65FF" w:rsidRDefault="00BC65FF" w:rsidP="00427453">
      <w:pPr>
        <w:spacing w:after="40"/>
        <w:rPr>
          <w:rFonts w:ascii="Calibri" w:hAnsi="Calibri" w:cs="Segoe UI"/>
        </w:rPr>
      </w:pPr>
    </w:p>
    <w:p w14:paraId="24512E98" w14:textId="37752FB3"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41F7E745" w:rsidR="00552FBA" w:rsidRPr="009F4795" w:rsidRDefault="00552FBA" w:rsidP="006A7A89">
      <w:pPr>
        <w:numPr>
          <w:ilvl w:val="0"/>
          <w:numId w:val="15"/>
        </w:numPr>
        <w:tabs>
          <w:tab w:val="clear" w:pos="1797"/>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840A71">
        <w:rPr>
          <w:rFonts w:ascii="Calibri" w:hAnsi="Calibri" w:cs="Segoe UI"/>
          <w:sz w:val="20"/>
          <w:szCs w:val="20"/>
        </w:rPr>
        <w:t>poniżej</w:t>
      </w:r>
      <w:r w:rsidRPr="008846A9">
        <w:rPr>
          <w:rFonts w:ascii="Calibri" w:hAnsi="Calibri" w:cs="Segoe UI"/>
          <w:b/>
          <w:color w:val="008000"/>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70D022AE" w14:textId="58A519C0" w:rsidR="0087789F" w:rsidRPr="0087789F" w:rsidRDefault="00552FBA" w:rsidP="0087789F">
      <w:pPr>
        <w:numPr>
          <w:ilvl w:val="0"/>
          <w:numId w:val="15"/>
        </w:numPr>
        <w:tabs>
          <w:tab w:val="clear" w:pos="1797"/>
          <w:tab w:val="num" w:pos="426"/>
        </w:tabs>
        <w:suppressAutoHyphens/>
        <w:spacing w:after="40"/>
        <w:ind w:left="425" w:hanging="425"/>
        <w:jc w:val="both"/>
        <w:rPr>
          <w:rFonts w:ascii="Calibri" w:hAnsi="Calibri" w:cs="Segoe UI"/>
          <w:sz w:val="20"/>
          <w:szCs w:val="20"/>
        </w:rPr>
      </w:pPr>
      <w:r w:rsidRPr="009F4795">
        <w:rPr>
          <w:rFonts w:ascii="Calibri" w:hAnsi="Calibri" w:cs="Segoe UI"/>
          <w:sz w:val="20"/>
          <w:szCs w:val="20"/>
        </w:rPr>
        <w:t>Środki ochrony prawnej wobec ogłoszenia o zamówieniu oraz SIWZ przysługują również organizacjom wpisanym na listę, o której mowa w art. 154 pkt 5 ustawy PZP.</w:t>
      </w:r>
    </w:p>
    <w:p w14:paraId="7BCF6DB6" w14:textId="77777777" w:rsidR="0087789F" w:rsidRPr="0087789F" w:rsidRDefault="0087789F" w:rsidP="0087789F">
      <w:pPr>
        <w:suppressAutoHyphens/>
        <w:spacing w:after="40"/>
        <w:jc w:val="both"/>
        <w:rPr>
          <w:rFonts w:asciiTheme="majorHAnsi" w:hAnsiTheme="majorHAnsi" w:cs="Segoe UI"/>
          <w:sz w:val="20"/>
          <w:szCs w:val="20"/>
        </w:rPr>
      </w:pPr>
    </w:p>
    <w:p w14:paraId="08085FCF" w14:textId="1BD809ED" w:rsidR="0087789F" w:rsidRPr="0087789F" w:rsidRDefault="0087789F" w:rsidP="0087789F">
      <w:pPr>
        <w:suppressAutoHyphens/>
        <w:jc w:val="both"/>
        <w:rPr>
          <w:rFonts w:asciiTheme="majorHAnsi" w:hAnsiTheme="majorHAnsi" w:cs="Garamond"/>
          <w:b/>
          <w:sz w:val="20"/>
          <w:szCs w:val="20"/>
          <w:lang w:eastAsia="ar-SA"/>
        </w:rPr>
      </w:pPr>
      <w:r>
        <w:rPr>
          <w:rFonts w:asciiTheme="majorHAnsi" w:hAnsiTheme="majorHAnsi" w:cs="Garamond"/>
          <w:b/>
          <w:bCs/>
          <w:sz w:val="20"/>
          <w:szCs w:val="20"/>
          <w:lang w:eastAsia="ar-SA"/>
        </w:rPr>
        <w:t xml:space="preserve">XVIII.   </w:t>
      </w:r>
      <w:r w:rsidRPr="0087789F">
        <w:rPr>
          <w:rFonts w:asciiTheme="majorHAnsi" w:hAnsiTheme="majorHAnsi" w:cs="Garamond"/>
          <w:b/>
          <w:bCs/>
          <w:sz w:val="20"/>
          <w:szCs w:val="20"/>
          <w:lang w:val="x-none" w:eastAsia="ar-SA"/>
        </w:rPr>
        <w:t>Jawność postępowania</w:t>
      </w:r>
    </w:p>
    <w:p w14:paraId="44504B69" w14:textId="77777777" w:rsidR="0087789F" w:rsidRPr="0087789F" w:rsidRDefault="0087789F" w:rsidP="0087789F">
      <w:pPr>
        <w:numPr>
          <w:ilvl w:val="0"/>
          <w:numId w:val="48"/>
        </w:numPr>
        <w:tabs>
          <w:tab w:val="clear" w:pos="360"/>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Zamawiający prowadzi protokół postępowania.</w:t>
      </w:r>
    </w:p>
    <w:p w14:paraId="5769D25C" w14:textId="77777777" w:rsidR="0087789F" w:rsidRPr="0087789F" w:rsidRDefault="0087789F" w:rsidP="0087789F">
      <w:pPr>
        <w:numPr>
          <w:ilvl w:val="0"/>
          <w:numId w:val="48"/>
        </w:numPr>
        <w:tabs>
          <w:tab w:val="clear" w:pos="360"/>
        </w:tabs>
        <w:suppressAutoHyphens/>
        <w:ind w:left="567" w:hanging="567"/>
        <w:jc w:val="both"/>
        <w:rPr>
          <w:rFonts w:asciiTheme="majorHAnsi" w:hAnsiTheme="majorHAnsi" w:cs="Garamond"/>
          <w:bCs/>
          <w:sz w:val="20"/>
          <w:szCs w:val="20"/>
          <w:lang w:eastAsia="ar-SA"/>
        </w:rPr>
      </w:pPr>
      <w:r w:rsidRPr="0087789F">
        <w:rPr>
          <w:rFonts w:asciiTheme="majorHAnsi" w:hAnsiTheme="majorHAnsi" w:cs="Garamond"/>
          <w:sz w:val="20"/>
          <w:szCs w:val="20"/>
          <w:lang w:eastAsia="ar-SA"/>
        </w:rPr>
        <w:t xml:space="preserve">Protokół postępowania wraz z załącznikami jest jawny. </w:t>
      </w:r>
      <w:r w:rsidRPr="0087789F">
        <w:rPr>
          <w:rFonts w:asciiTheme="majorHAnsi" w:hAnsiTheme="majorHAnsi" w:cs="Garamond"/>
          <w:bCs/>
          <w:sz w:val="20"/>
          <w:szCs w:val="20"/>
          <w:lang w:eastAsia="ar-SA"/>
        </w:rPr>
        <w:t>Załączniki</w:t>
      </w:r>
      <w:r w:rsidRPr="0087789F">
        <w:rPr>
          <w:rFonts w:asciiTheme="majorHAnsi" w:hAnsiTheme="majorHAnsi" w:cs="Garamond"/>
          <w:sz w:val="20"/>
          <w:szCs w:val="20"/>
          <w:lang w:eastAsia="ar-SA"/>
        </w:rPr>
        <w:t xml:space="preserve"> do protokołu udostępnia się na wniosek, po dokonaniu wyboru najkorzystniejszej oferty lub unieważnieniu postępowania, z tym że oferty udostępnia się od chwili ich otwarcia. </w:t>
      </w:r>
    </w:p>
    <w:p w14:paraId="11B7FDC0" w14:textId="77777777" w:rsidR="0087789F" w:rsidRPr="0087789F" w:rsidRDefault="0087789F" w:rsidP="0087789F">
      <w:pPr>
        <w:numPr>
          <w:ilvl w:val="0"/>
          <w:numId w:val="48"/>
        </w:numPr>
        <w:tabs>
          <w:tab w:val="clear" w:pos="360"/>
        </w:tabs>
        <w:suppressAutoHyphens/>
        <w:ind w:left="567" w:hanging="567"/>
        <w:jc w:val="both"/>
        <w:rPr>
          <w:rFonts w:asciiTheme="majorHAnsi" w:hAnsiTheme="majorHAnsi" w:cs="Garamond"/>
          <w:bCs/>
          <w:sz w:val="20"/>
          <w:szCs w:val="20"/>
          <w:lang w:eastAsia="ar-SA"/>
        </w:rPr>
      </w:pPr>
      <w:r w:rsidRPr="0087789F">
        <w:rPr>
          <w:rFonts w:asciiTheme="majorHAnsi" w:hAnsiTheme="majorHAnsi" w:cs="Garamond"/>
          <w:bCs/>
          <w:sz w:val="20"/>
          <w:szCs w:val="20"/>
          <w:lang w:eastAsia="ar-SA"/>
        </w:rPr>
        <w:t>Przekazanie protokołu lub załączników następuje przy użyciu środków komunikacji elektronicznej.</w:t>
      </w:r>
    </w:p>
    <w:p w14:paraId="5A8E588F" w14:textId="77777777" w:rsidR="0087789F" w:rsidRPr="0087789F" w:rsidRDefault="0087789F" w:rsidP="0087789F">
      <w:pPr>
        <w:numPr>
          <w:ilvl w:val="0"/>
          <w:numId w:val="48"/>
        </w:numPr>
        <w:tabs>
          <w:tab w:val="clear" w:pos="360"/>
        </w:tabs>
        <w:suppressAutoHyphens/>
        <w:ind w:left="567" w:hanging="567"/>
        <w:jc w:val="both"/>
        <w:rPr>
          <w:rFonts w:asciiTheme="majorHAnsi" w:hAnsiTheme="majorHAnsi" w:cs="Garamond"/>
          <w:bCs/>
          <w:sz w:val="20"/>
          <w:szCs w:val="20"/>
          <w:lang w:eastAsia="ar-SA"/>
        </w:rPr>
      </w:pPr>
      <w:r w:rsidRPr="0087789F">
        <w:rPr>
          <w:rFonts w:asciiTheme="majorHAnsi" w:hAnsiTheme="majorHAnsi" w:cs="Garamond"/>
          <w:bCs/>
          <w:sz w:val="20"/>
          <w:szCs w:val="20"/>
          <w:lang w:eastAsia="ar-SA"/>
        </w:rPr>
        <w:t>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w:t>
      </w:r>
      <w:r w:rsidRPr="0087789F">
        <w:rPr>
          <w:rFonts w:asciiTheme="majorHAnsi" w:hAnsiTheme="majorHAnsi" w:cs="Garamond"/>
          <w:bCs/>
          <w:color w:val="0070C0"/>
          <w:sz w:val="20"/>
          <w:szCs w:val="20"/>
          <w:lang w:eastAsia="ar-SA"/>
        </w:rPr>
        <w:t xml:space="preserve"> </w:t>
      </w:r>
      <w:r w:rsidRPr="0087789F">
        <w:rPr>
          <w:rFonts w:asciiTheme="majorHAnsi" w:hAnsiTheme="majorHAnsi" w:cs="Garamond"/>
          <w:bCs/>
          <w:sz w:val="20"/>
          <w:szCs w:val="20"/>
          <w:lang w:eastAsia="ar-SA"/>
        </w:rPr>
        <w:t>dokumentów, zamawiający informuje o tym wnioskodawcę i wskazuje sposób, w jaki mogą być one udostępnione.</w:t>
      </w:r>
    </w:p>
    <w:p w14:paraId="21E84D6D" w14:textId="77777777" w:rsidR="0087789F" w:rsidRPr="0087789F" w:rsidRDefault="0087789F" w:rsidP="0087789F">
      <w:pPr>
        <w:numPr>
          <w:ilvl w:val="0"/>
          <w:numId w:val="48"/>
        </w:numPr>
        <w:tabs>
          <w:tab w:val="clear" w:pos="360"/>
        </w:tabs>
        <w:suppressAutoHyphens/>
        <w:ind w:left="567" w:hanging="567"/>
        <w:jc w:val="both"/>
        <w:rPr>
          <w:rFonts w:asciiTheme="majorHAnsi" w:hAnsiTheme="majorHAnsi" w:cs="Garamond"/>
          <w:bCs/>
          <w:sz w:val="20"/>
          <w:szCs w:val="20"/>
          <w:lang w:eastAsia="ar-SA"/>
        </w:rPr>
      </w:pPr>
      <w:r w:rsidRPr="0087789F">
        <w:rPr>
          <w:rFonts w:asciiTheme="majorHAnsi" w:hAnsiTheme="majorHAnsi" w:cs="Garamond"/>
          <w:bCs/>
          <w:sz w:val="20"/>
          <w:szCs w:val="20"/>
          <w:lang w:eastAsia="ar-SA"/>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p>
    <w:p w14:paraId="67EF2284" w14:textId="77777777" w:rsidR="0087789F" w:rsidRPr="0087789F" w:rsidRDefault="0087789F" w:rsidP="0087789F">
      <w:pPr>
        <w:numPr>
          <w:ilvl w:val="0"/>
          <w:numId w:val="48"/>
        </w:numPr>
        <w:tabs>
          <w:tab w:val="clear" w:pos="360"/>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bCs/>
          <w:sz w:val="20"/>
          <w:szCs w:val="20"/>
          <w:lang w:eastAsia="ar-SA"/>
        </w:rPr>
        <w:t xml:space="preserve">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14:paraId="5C0C0C93" w14:textId="77777777" w:rsidR="0087789F" w:rsidRPr="0087789F" w:rsidRDefault="0087789F" w:rsidP="0087789F">
      <w:pPr>
        <w:numPr>
          <w:ilvl w:val="0"/>
          <w:numId w:val="48"/>
        </w:numPr>
        <w:tabs>
          <w:tab w:val="clear" w:pos="360"/>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 ustawy.</w:t>
      </w:r>
    </w:p>
    <w:p w14:paraId="554B4F73" w14:textId="77777777" w:rsidR="0087789F" w:rsidRPr="0087789F" w:rsidRDefault="0087789F" w:rsidP="0087789F">
      <w:pPr>
        <w:numPr>
          <w:ilvl w:val="0"/>
          <w:numId w:val="48"/>
        </w:numPr>
        <w:tabs>
          <w:tab w:val="clear" w:pos="360"/>
          <w:tab w:val="left" w:pos="567"/>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 xml:space="preserve">Zaleca się, aby wykonawca informacje stanowiące tajemnicę jego przedsiębiorstwa zawarł w oddzielnym pliku oraz oznaczył je klauzulą „Nie udostępniać. Informacje stanowią tajemnicę przedsiębiorstwa w rozumieniu przepisów o zwalczaniu nieuczciwej konkurencji”. </w:t>
      </w:r>
    </w:p>
    <w:p w14:paraId="4533C5C5" w14:textId="77777777" w:rsidR="0087789F" w:rsidRPr="0087789F" w:rsidRDefault="0087789F" w:rsidP="0087789F">
      <w:pPr>
        <w:numPr>
          <w:ilvl w:val="0"/>
          <w:numId w:val="48"/>
        </w:numPr>
        <w:tabs>
          <w:tab w:val="clear" w:pos="360"/>
          <w:tab w:val="left" w:pos="567"/>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6E36EBFB" w14:textId="77777777" w:rsidR="0087789F" w:rsidRPr="0087789F" w:rsidRDefault="0087789F" w:rsidP="0087789F">
      <w:pPr>
        <w:numPr>
          <w:ilvl w:val="0"/>
          <w:numId w:val="48"/>
        </w:numPr>
        <w:tabs>
          <w:tab w:val="clear" w:pos="360"/>
          <w:tab w:val="left" w:pos="567"/>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4C07FF15" w14:textId="77777777" w:rsidR="0087789F" w:rsidRPr="0087789F" w:rsidRDefault="0087789F" w:rsidP="0087789F">
      <w:pPr>
        <w:numPr>
          <w:ilvl w:val="0"/>
          <w:numId w:val="51"/>
        </w:numPr>
        <w:tabs>
          <w:tab w:val="clear" w:pos="708"/>
          <w:tab w:val="left" w:pos="709"/>
        </w:tabs>
        <w:suppressAutoHyphens/>
        <w:ind w:left="709" w:hanging="283"/>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val="x-none" w:eastAsia="ar-SA"/>
        </w:rPr>
        <w:t>Administratorem czyli podmiotem decydującym o celach i środkach przetwarzania danych osobowych jest</w:t>
      </w:r>
      <w:r w:rsidRPr="0087789F">
        <w:rPr>
          <w:rFonts w:asciiTheme="majorHAnsi" w:eastAsia="Calibri" w:hAnsiTheme="majorHAnsi" w:cs="Garamond"/>
          <w:sz w:val="20"/>
          <w:szCs w:val="20"/>
          <w:lang w:eastAsia="ar-SA"/>
        </w:rPr>
        <w:t xml:space="preserve"> </w:t>
      </w:r>
      <w:r w:rsidRPr="0087789F">
        <w:rPr>
          <w:rFonts w:asciiTheme="majorHAnsi" w:eastAsia="Calibri" w:hAnsiTheme="majorHAnsi" w:cs="Garamond"/>
          <w:b/>
          <w:sz w:val="20"/>
          <w:szCs w:val="20"/>
          <w:lang w:eastAsia="ar-SA"/>
        </w:rPr>
        <w:t>Regionalny Szpital w Kołobrzegu reprezentowany przez Dyrektora Szpitala</w:t>
      </w:r>
    </w:p>
    <w:p w14:paraId="69D1AF0E" w14:textId="77777777" w:rsidR="0087789F" w:rsidRPr="0087789F" w:rsidRDefault="0087789F" w:rsidP="0087789F">
      <w:pPr>
        <w:numPr>
          <w:ilvl w:val="0"/>
          <w:numId w:val="51"/>
        </w:numPr>
        <w:tabs>
          <w:tab w:val="clear" w:pos="708"/>
          <w:tab w:val="left" w:pos="709"/>
        </w:tabs>
        <w:suppressAutoHyphens/>
        <w:ind w:left="709" w:hanging="283"/>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eastAsia="ar-SA"/>
        </w:rPr>
        <w:t>Administrator wyznaczył</w:t>
      </w:r>
      <w:r w:rsidRPr="0087789F">
        <w:rPr>
          <w:rFonts w:asciiTheme="majorHAnsi" w:eastAsia="Calibri" w:hAnsiTheme="majorHAnsi" w:cs="Garamond"/>
          <w:sz w:val="20"/>
          <w:szCs w:val="20"/>
          <w:lang w:val="x-none" w:eastAsia="ar-SA"/>
        </w:rPr>
        <w:t xml:space="preserve"> Inspektora Ochrony Danych Osobowych, z którym może się skontaktować w sprawach ochrony i przetwarzania swoich danych osobowych pod adresem email: </w:t>
      </w:r>
      <w:r w:rsidRPr="0087789F">
        <w:rPr>
          <w:rFonts w:asciiTheme="majorHAnsi" w:eastAsia="Calibri" w:hAnsiTheme="majorHAnsi" w:cs="Garamond"/>
          <w:sz w:val="20"/>
          <w:szCs w:val="20"/>
          <w:lang w:eastAsia="ar-SA"/>
        </w:rPr>
        <w:t xml:space="preserve">iod@szpital.kolobrzeg.pl </w:t>
      </w:r>
    </w:p>
    <w:p w14:paraId="2C35918A" w14:textId="77777777" w:rsidR="0087789F" w:rsidRPr="0087789F" w:rsidRDefault="0087789F" w:rsidP="0087789F">
      <w:pPr>
        <w:numPr>
          <w:ilvl w:val="0"/>
          <w:numId w:val="51"/>
        </w:numPr>
        <w:suppressAutoHyphens/>
        <w:ind w:hanging="294"/>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dane osobowe przetwarzane będą na podstawie art. 6 ust. 1 lit. c</w:t>
      </w:r>
      <w:r w:rsidRPr="0087789F">
        <w:rPr>
          <w:rFonts w:asciiTheme="majorHAnsi" w:eastAsia="Calibri" w:hAnsiTheme="majorHAnsi" w:cs="Garamond"/>
          <w:i/>
          <w:sz w:val="20"/>
          <w:szCs w:val="20"/>
          <w:lang w:val="x-none" w:eastAsia="ar-SA"/>
        </w:rPr>
        <w:t xml:space="preserve"> </w:t>
      </w:r>
      <w:r w:rsidRPr="0087789F">
        <w:rPr>
          <w:rFonts w:asciiTheme="majorHAnsi" w:eastAsia="Calibri" w:hAnsiTheme="majorHAnsi" w:cs="Garamond"/>
          <w:sz w:val="20"/>
          <w:szCs w:val="20"/>
          <w:lang w:val="x-none" w:eastAsia="ar-SA"/>
        </w:rPr>
        <w:t xml:space="preserve">RODO w celu związanym z postępowaniem o udzielenie </w:t>
      </w:r>
      <w:r w:rsidRPr="0087789F">
        <w:rPr>
          <w:rFonts w:asciiTheme="majorHAnsi" w:eastAsia="Calibri" w:hAnsiTheme="majorHAnsi" w:cs="Garamond"/>
          <w:sz w:val="20"/>
          <w:szCs w:val="20"/>
          <w:lang w:eastAsia="ar-SA"/>
        </w:rPr>
        <w:t xml:space="preserve">niniejszego </w:t>
      </w:r>
      <w:r w:rsidRPr="0087789F">
        <w:rPr>
          <w:rFonts w:asciiTheme="majorHAnsi" w:eastAsia="Calibri" w:hAnsiTheme="majorHAnsi" w:cs="Garamond"/>
          <w:sz w:val="20"/>
          <w:szCs w:val="20"/>
          <w:lang w:val="x-none" w:eastAsia="ar-SA"/>
        </w:rPr>
        <w:t xml:space="preserve">zamówienia publicznego </w:t>
      </w:r>
      <w:r w:rsidRPr="0087789F">
        <w:rPr>
          <w:rFonts w:asciiTheme="majorHAnsi" w:eastAsia="Calibri" w:hAnsiTheme="majorHAnsi" w:cs="Garamond"/>
          <w:bCs/>
          <w:sz w:val="20"/>
          <w:szCs w:val="20"/>
          <w:lang w:val="x-none" w:eastAsia="ar-SA"/>
        </w:rPr>
        <w:t>prowadzon</w:t>
      </w:r>
      <w:r w:rsidRPr="0087789F">
        <w:rPr>
          <w:rFonts w:asciiTheme="majorHAnsi" w:eastAsia="Calibri" w:hAnsiTheme="majorHAnsi" w:cs="Garamond"/>
          <w:bCs/>
          <w:sz w:val="20"/>
          <w:szCs w:val="20"/>
          <w:lang w:eastAsia="ar-SA"/>
        </w:rPr>
        <w:t>ego</w:t>
      </w:r>
      <w:r w:rsidRPr="0087789F">
        <w:rPr>
          <w:rFonts w:asciiTheme="majorHAnsi" w:eastAsia="Calibri" w:hAnsiTheme="majorHAnsi" w:cs="Garamond"/>
          <w:sz w:val="20"/>
          <w:szCs w:val="20"/>
          <w:lang w:val="x-none" w:eastAsia="ar-SA"/>
        </w:rPr>
        <w:t xml:space="preserve"> w trybie przetargu nieograniczonego.</w:t>
      </w:r>
      <w:r w:rsidRPr="0087789F">
        <w:rPr>
          <w:rFonts w:asciiTheme="majorHAnsi" w:eastAsia="Calibri" w:hAnsiTheme="majorHAnsi" w:cs="Garamond"/>
          <w:color w:val="00B0F0"/>
          <w:sz w:val="20"/>
          <w:szCs w:val="20"/>
          <w:lang w:val="x-none" w:eastAsia="ar-SA"/>
        </w:rPr>
        <w:t xml:space="preserve"> </w:t>
      </w:r>
      <w:r w:rsidRPr="0087789F">
        <w:rPr>
          <w:rFonts w:asciiTheme="majorHAnsi" w:eastAsia="Calibri" w:hAnsiTheme="majorHAnsi" w:cs="Garamond"/>
          <w:sz w:val="20"/>
          <w:szCs w:val="20"/>
          <w:lang w:eastAsia="ar-SA"/>
        </w:rPr>
        <w:t>O</w:t>
      </w:r>
      <w:proofErr w:type="spellStart"/>
      <w:r w:rsidRPr="0087789F">
        <w:rPr>
          <w:rFonts w:asciiTheme="majorHAnsi" w:eastAsia="Calibri" w:hAnsiTheme="majorHAnsi" w:cs="Garamond"/>
          <w:sz w:val="20"/>
          <w:szCs w:val="20"/>
          <w:lang w:val="x-none" w:eastAsia="ar-SA"/>
        </w:rPr>
        <w:t>dbiorcami</w:t>
      </w:r>
      <w:proofErr w:type="spellEnd"/>
      <w:r w:rsidRPr="0087789F">
        <w:rPr>
          <w:rFonts w:asciiTheme="majorHAnsi" w:eastAsia="Calibri" w:hAnsiTheme="majorHAnsi" w:cs="Garamond"/>
          <w:sz w:val="20"/>
          <w:szCs w:val="20"/>
          <w:lang w:val="x-none" w:eastAsia="ar-SA"/>
        </w:rPr>
        <w:t xml:space="preserve"> osobowych będą osoby lub podmioty, którym udostępniona zostanie dokumentacja postępowania w oparciu o art. 8 oraz art. 96 ust. 3 ustawy.  </w:t>
      </w:r>
    </w:p>
    <w:p w14:paraId="1E1D32BA" w14:textId="77777777" w:rsidR="0087789F" w:rsidRPr="0087789F" w:rsidRDefault="0087789F" w:rsidP="0087789F">
      <w:pPr>
        <w:numPr>
          <w:ilvl w:val="0"/>
          <w:numId w:val="50"/>
        </w:numPr>
        <w:suppressAutoHyphens/>
        <w:ind w:hanging="294"/>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val="x-none" w:eastAsia="ar-SA"/>
        </w:rPr>
        <w:t>dane osobowe będą przechowywane, zgodnie z art. 97 ust. 1 ustawy, przez okres 4 lat od dnia zakończenia postępowania o udzielenie zamówienia, a jeżeli czas trwania umowy przekracza 4 lata, okres przechowywania obejmuje cały czas trwania umowy.</w:t>
      </w:r>
    </w:p>
    <w:p w14:paraId="612FCA02" w14:textId="77777777" w:rsidR="0087789F" w:rsidRPr="0087789F" w:rsidRDefault="0087789F" w:rsidP="0087789F">
      <w:pPr>
        <w:numPr>
          <w:ilvl w:val="0"/>
          <w:numId w:val="51"/>
        </w:numPr>
        <w:suppressAutoHyphens/>
        <w:ind w:hanging="294"/>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eastAsia="ar-SA"/>
        </w:rPr>
        <w:lastRenderedPageBreak/>
        <w:t>o</w:t>
      </w:r>
      <w:r w:rsidRPr="0087789F">
        <w:rPr>
          <w:rFonts w:asciiTheme="majorHAnsi" w:eastAsia="Calibri" w:hAnsiTheme="majorHAnsi" w:cs="Garamond"/>
          <w:sz w:val="20"/>
          <w:szCs w:val="20"/>
          <w:lang w:val="x-none" w:eastAsia="ar-SA"/>
        </w:rPr>
        <w:t xml:space="preserve">obowiązek podania danych osobowych jest wymogiem ustawowym określonym w przepisach ustawy, związanym z udziałem w postępowaniu o udzielenie zamówienia publicznego; konsekwencje niepodania określonych danych wynikają z ustawy  </w:t>
      </w:r>
    </w:p>
    <w:p w14:paraId="016590A9" w14:textId="77777777" w:rsidR="0087789F" w:rsidRPr="0087789F" w:rsidRDefault="0087789F" w:rsidP="0087789F">
      <w:pPr>
        <w:numPr>
          <w:ilvl w:val="0"/>
          <w:numId w:val="51"/>
        </w:numPr>
        <w:suppressAutoHyphens/>
        <w:ind w:hanging="294"/>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eastAsia="ar-SA"/>
        </w:rPr>
        <w:t>w</w:t>
      </w:r>
      <w:r w:rsidRPr="0087789F">
        <w:rPr>
          <w:rFonts w:asciiTheme="majorHAnsi" w:eastAsia="Calibri" w:hAnsiTheme="majorHAnsi" w:cs="Garamond"/>
          <w:sz w:val="20"/>
          <w:szCs w:val="20"/>
          <w:lang w:val="x-none" w:eastAsia="ar-SA"/>
        </w:rPr>
        <w:t xml:space="preserve"> odniesieniu do danych osobowych decyzje nie będą podejmowane w sposób zautomatyzowany, stosowanie do art. 22 RODO.</w:t>
      </w:r>
    </w:p>
    <w:p w14:paraId="306B6662" w14:textId="77777777" w:rsidR="0087789F" w:rsidRPr="0087789F" w:rsidRDefault="0087789F" w:rsidP="0087789F">
      <w:pPr>
        <w:numPr>
          <w:ilvl w:val="0"/>
          <w:numId w:val="51"/>
        </w:numPr>
        <w:suppressAutoHyphens/>
        <w:ind w:hanging="294"/>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eastAsia="ar-SA"/>
        </w:rPr>
        <w:t>Osoba, której dane dotyczą p</w:t>
      </w:r>
      <w:r w:rsidRPr="0087789F">
        <w:rPr>
          <w:rFonts w:asciiTheme="majorHAnsi" w:eastAsia="Calibri" w:hAnsiTheme="majorHAnsi" w:cs="Garamond"/>
          <w:sz w:val="20"/>
          <w:szCs w:val="20"/>
          <w:lang w:val="x-none" w:eastAsia="ar-SA"/>
        </w:rPr>
        <w:t>osiada:</w:t>
      </w:r>
    </w:p>
    <w:p w14:paraId="23437FEB" w14:textId="77777777" w:rsidR="0087789F" w:rsidRPr="0087789F" w:rsidRDefault="0087789F" w:rsidP="0087789F">
      <w:pPr>
        <w:numPr>
          <w:ilvl w:val="0"/>
          <w:numId w:val="49"/>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na podstawie art. 15 RODO prawo dostępu do danych osobowych;</w:t>
      </w:r>
    </w:p>
    <w:p w14:paraId="6F8F0FD4" w14:textId="77777777" w:rsidR="0087789F" w:rsidRPr="0087789F" w:rsidRDefault="0087789F" w:rsidP="0087789F">
      <w:pPr>
        <w:numPr>
          <w:ilvl w:val="0"/>
          <w:numId w:val="49"/>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na podstawie art. 16 RODO prawo do sprostowania danych osobowych*;</w:t>
      </w:r>
    </w:p>
    <w:p w14:paraId="5E5F3C13" w14:textId="77777777" w:rsidR="0087789F" w:rsidRPr="0087789F" w:rsidRDefault="0087789F" w:rsidP="0087789F">
      <w:pPr>
        <w:numPr>
          <w:ilvl w:val="0"/>
          <w:numId w:val="49"/>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na podstawie art. 18 RODO prawo żądania od administratora ograniczenia przetwarzania danych osobowych z zastrzeżeniem przypadków, o których mowa w art. 18 ust. 2 RODO**;  </w:t>
      </w:r>
    </w:p>
    <w:p w14:paraId="06909779" w14:textId="77777777" w:rsidR="0087789F" w:rsidRPr="0087789F" w:rsidRDefault="0087789F" w:rsidP="0087789F">
      <w:pPr>
        <w:numPr>
          <w:ilvl w:val="0"/>
          <w:numId w:val="49"/>
        </w:numPr>
        <w:tabs>
          <w:tab w:val="left" w:pos="851"/>
        </w:tabs>
        <w:suppressAutoHyphens/>
        <w:ind w:left="851" w:hanging="142"/>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val="x-none" w:eastAsia="ar-SA"/>
        </w:rPr>
        <w:t xml:space="preserve"> prawo do wniesienia skargi do Prezesa Urzędu Ochrony Danych Osobowych, gdy przetwarzanie danych osobowych narusza przepisy RODO.</w:t>
      </w:r>
    </w:p>
    <w:p w14:paraId="740FA604" w14:textId="77777777" w:rsidR="0087789F" w:rsidRPr="0087789F" w:rsidRDefault="0087789F" w:rsidP="0087789F">
      <w:pPr>
        <w:numPr>
          <w:ilvl w:val="0"/>
          <w:numId w:val="51"/>
        </w:numPr>
        <w:suppressAutoHyphens/>
        <w:ind w:hanging="294"/>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eastAsia="ar-SA"/>
        </w:rPr>
        <w:t>Osobie, której dane dotyczą n</w:t>
      </w:r>
      <w:proofErr w:type="spellStart"/>
      <w:r w:rsidRPr="0087789F">
        <w:rPr>
          <w:rFonts w:asciiTheme="majorHAnsi" w:eastAsia="Calibri" w:hAnsiTheme="majorHAnsi" w:cs="Garamond"/>
          <w:sz w:val="20"/>
          <w:szCs w:val="20"/>
          <w:lang w:val="x-none" w:eastAsia="ar-SA"/>
        </w:rPr>
        <w:t>ie</w:t>
      </w:r>
      <w:proofErr w:type="spellEnd"/>
      <w:r w:rsidRPr="0087789F">
        <w:rPr>
          <w:rFonts w:asciiTheme="majorHAnsi" w:eastAsia="Calibri" w:hAnsiTheme="majorHAnsi" w:cs="Garamond"/>
          <w:sz w:val="20"/>
          <w:szCs w:val="20"/>
          <w:lang w:val="x-none" w:eastAsia="ar-SA"/>
        </w:rPr>
        <w:t xml:space="preserve"> przysługuje:</w:t>
      </w:r>
    </w:p>
    <w:p w14:paraId="1760D5FA" w14:textId="77777777" w:rsidR="0087789F" w:rsidRPr="0087789F" w:rsidRDefault="0087789F" w:rsidP="0087789F">
      <w:pPr>
        <w:numPr>
          <w:ilvl w:val="0"/>
          <w:numId w:val="49"/>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w związku z art. 17 ust. 3 lit. b, d lub e RODO prawo do usunięcia danych osobowych;</w:t>
      </w:r>
    </w:p>
    <w:p w14:paraId="78FD884C" w14:textId="77777777" w:rsidR="0087789F" w:rsidRPr="0087789F" w:rsidRDefault="0087789F" w:rsidP="0087789F">
      <w:pPr>
        <w:numPr>
          <w:ilvl w:val="0"/>
          <w:numId w:val="49"/>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prawo do przenoszenia danych osobowych, o którym mowa w art. 20 RODO;</w:t>
      </w:r>
    </w:p>
    <w:p w14:paraId="3162B975" w14:textId="77777777" w:rsidR="0087789F" w:rsidRPr="0087789F" w:rsidRDefault="0087789F" w:rsidP="0087789F">
      <w:pPr>
        <w:numPr>
          <w:ilvl w:val="0"/>
          <w:numId w:val="49"/>
        </w:numPr>
        <w:tabs>
          <w:tab w:val="left" w:pos="851"/>
        </w:tabs>
        <w:suppressAutoHyphens/>
        <w:ind w:left="851" w:hanging="142"/>
        <w:jc w:val="both"/>
        <w:rPr>
          <w:rFonts w:asciiTheme="majorHAnsi" w:eastAsia="Calibri" w:hAnsiTheme="majorHAnsi" w:cs="Garamond"/>
          <w:b/>
          <w:i/>
          <w:sz w:val="20"/>
          <w:szCs w:val="20"/>
          <w:lang w:val="x-none" w:eastAsia="ar-SA"/>
        </w:rPr>
      </w:pPr>
      <w:r w:rsidRPr="0087789F">
        <w:rPr>
          <w:rFonts w:asciiTheme="majorHAnsi" w:eastAsia="Calibri" w:hAnsiTheme="majorHAnsi" w:cs="Garamond"/>
          <w:sz w:val="20"/>
          <w:szCs w:val="20"/>
          <w:lang w:val="x-none" w:eastAsia="ar-SA"/>
        </w:rPr>
        <w:t xml:space="preserve"> na podstawie art. 21 RODO prawo sprzeciwu, wobec przetwarzania danych osobowych, gdyż podstawą prawną przetwarzania danych osobowych jest art. 6 ust. 1 lit. c RODO. </w:t>
      </w:r>
    </w:p>
    <w:p w14:paraId="33717C12" w14:textId="77777777" w:rsidR="0087789F" w:rsidRPr="0087789F" w:rsidRDefault="0087789F" w:rsidP="0087789F">
      <w:pPr>
        <w:suppressAutoHyphens/>
        <w:spacing w:line="276" w:lineRule="auto"/>
        <w:ind w:left="709"/>
        <w:jc w:val="both"/>
        <w:rPr>
          <w:rFonts w:asciiTheme="majorHAnsi" w:eastAsia="Calibri" w:hAnsiTheme="majorHAnsi" w:cs="Garamond"/>
          <w:b/>
          <w:i/>
          <w:sz w:val="20"/>
          <w:szCs w:val="20"/>
          <w:lang w:val="x-none" w:eastAsia="ar-SA"/>
        </w:rPr>
      </w:pPr>
    </w:p>
    <w:p w14:paraId="23B18BB8" w14:textId="77777777" w:rsidR="0087789F" w:rsidRPr="0087789F" w:rsidRDefault="0087789F" w:rsidP="0087789F">
      <w:pPr>
        <w:suppressAutoHyphens/>
        <w:ind w:left="425"/>
        <w:jc w:val="both"/>
        <w:rPr>
          <w:rFonts w:asciiTheme="majorHAnsi" w:eastAsia="Calibri" w:hAnsiTheme="majorHAnsi" w:cs="Garamond"/>
          <w:b/>
          <w:sz w:val="20"/>
          <w:szCs w:val="20"/>
          <w:vertAlign w:val="superscript"/>
          <w:lang w:val="x-none" w:eastAsia="ar-SA"/>
        </w:rPr>
      </w:pPr>
      <w:r w:rsidRPr="0087789F">
        <w:rPr>
          <w:rFonts w:asciiTheme="majorHAnsi" w:eastAsia="Calibri" w:hAnsiTheme="majorHAnsi" w:cs="Garamond"/>
          <w:b/>
          <w:sz w:val="20"/>
          <w:szCs w:val="20"/>
          <w:vertAlign w:val="superscript"/>
          <w:lang w:val="x-none" w:eastAsia="ar-SA"/>
        </w:rPr>
        <w:t>*</w:t>
      </w:r>
      <w:r w:rsidRPr="0087789F">
        <w:rPr>
          <w:rFonts w:asciiTheme="majorHAnsi" w:eastAsia="Calibri" w:hAnsiTheme="majorHAnsi" w:cs="Garamond"/>
          <w:b/>
          <w:sz w:val="20"/>
          <w:szCs w:val="20"/>
          <w:lang w:val="x-none" w:eastAsia="ar-SA"/>
        </w:rPr>
        <w:t>Wyjaśnienie:</w:t>
      </w:r>
      <w:r w:rsidRPr="0087789F">
        <w:rPr>
          <w:rFonts w:asciiTheme="majorHAnsi" w:eastAsia="Calibri" w:hAnsiTheme="majorHAnsi" w:cs="Garamond"/>
          <w:sz w:val="20"/>
          <w:szCs w:val="20"/>
          <w:lang w:val="x-none" w:eastAsia="ar-SA"/>
        </w:rPr>
        <w:t xml:space="preserve"> skorzystanie z prawa do sprostowania nie może skutkować zmianą wyniku postępowania</w:t>
      </w:r>
      <w:r w:rsidRPr="0087789F">
        <w:rPr>
          <w:rFonts w:asciiTheme="majorHAnsi" w:eastAsia="Calibri" w:hAnsiTheme="majorHAnsi" w:cs="Garamond"/>
          <w:sz w:val="20"/>
          <w:szCs w:val="20"/>
          <w:lang w:eastAsia="ar-SA"/>
        </w:rPr>
        <w:t xml:space="preserve"> </w:t>
      </w:r>
      <w:r w:rsidRPr="0087789F">
        <w:rPr>
          <w:rFonts w:asciiTheme="majorHAnsi" w:eastAsia="Calibri" w:hAnsiTheme="majorHAnsi" w:cs="Garamond"/>
          <w:sz w:val="20"/>
          <w:szCs w:val="20"/>
          <w:lang w:val="x-none" w:eastAsia="ar-SA"/>
        </w:rPr>
        <w:t>o udzielenie zamówienia publicznego ani zmianą postanowień umowy w zakresie niezgodnym z ustawą oraz nie może naruszać integralności protokołu oraz jego załączników.</w:t>
      </w:r>
    </w:p>
    <w:p w14:paraId="6D49C8C4" w14:textId="77777777" w:rsidR="0087789F" w:rsidRPr="0087789F" w:rsidRDefault="0087789F" w:rsidP="0087789F">
      <w:pPr>
        <w:suppressAutoHyphens/>
        <w:ind w:left="425"/>
        <w:jc w:val="both"/>
        <w:rPr>
          <w:rFonts w:asciiTheme="majorHAnsi" w:eastAsia="Calibri" w:hAnsiTheme="majorHAnsi" w:cs="Garamond"/>
          <w:sz w:val="20"/>
          <w:szCs w:val="20"/>
          <w:lang w:eastAsia="ar-SA"/>
        </w:rPr>
      </w:pPr>
      <w:r w:rsidRPr="0087789F">
        <w:rPr>
          <w:rFonts w:asciiTheme="majorHAnsi" w:eastAsia="Calibri" w:hAnsiTheme="majorHAnsi" w:cs="Garamond"/>
          <w:b/>
          <w:sz w:val="20"/>
          <w:szCs w:val="20"/>
          <w:vertAlign w:val="superscript"/>
          <w:lang w:val="x-none" w:eastAsia="ar-SA"/>
        </w:rPr>
        <w:t>**</w:t>
      </w:r>
      <w:r w:rsidRPr="0087789F">
        <w:rPr>
          <w:rFonts w:asciiTheme="majorHAnsi" w:eastAsia="Calibri" w:hAnsiTheme="majorHAnsi" w:cs="Garamond"/>
          <w:b/>
          <w:sz w:val="20"/>
          <w:szCs w:val="20"/>
          <w:lang w:val="x-none" w:eastAsia="ar-SA"/>
        </w:rPr>
        <w:t>Wyjaśnienie:</w:t>
      </w:r>
      <w:r w:rsidRPr="0087789F">
        <w:rPr>
          <w:rFonts w:asciiTheme="majorHAnsi" w:eastAsia="Calibri" w:hAnsiTheme="majorHAnsi" w:cs="Garamond"/>
          <w:sz w:val="20"/>
          <w:szCs w:val="20"/>
          <w:lang w:val="x-none" w:eastAsia="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7789F">
        <w:rPr>
          <w:rFonts w:asciiTheme="majorHAnsi" w:eastAsia="Calibri" w:hAnsiTheme="majorHAnsi" w:cs="Garamond"/>
          <w:sz w:val="20"/>
          <w:szCs w:val="20"/>
          <w:lang w:eastAsia="ar-SA"/>
        </w:rPr>
        <w:t>.</w:t>
      </w:r>
    </w:p>
    <w:p w14:paraId="6DD5FBBD" w14:textId="3AE88985" w:rsidR="001B0583" w:rsidRDefault="001B0583" w:rsidP="00042756">
      <w:pPr>
        <w:suppressAutoHyphens/>
        <w:spacing w:after="40"/>
        <w:jc w:val="both"/>
        <w:rPr>
          <w:rFonts w:ascii="Calibri" w:hAnsi="Calibri" w:cs="Segoe UI"/>
          <w:sz w:val="20"/>
          <w:szCs w:val="20"/>
        </w:rPr>
      </w:pPr>
    </w:p>
    <w:p w14:paraId="616DB21A" w14:textId="77777777" w:rsidR="001B0583" w:rsidRPr="001B0583" w:rsidRDefault="001B0583" w:rsidP="001B0583">
      <w:pPr>
        <w:rPr>
          <w:rFonts w:ascii="Calibri" w:hAnsi="Calibri" w:cs="Segoe UI"/>
          <w:sz w:val="20"/>
          <w:szCs w:val="20"/>
        </w:rPr>
      </w:pPr>
    </w:p>
    <w:p w14:paraId="35CFCA2B" w14:textId="77777777" w:rsidR="001B0583" w:rsidRPr="001B0583" w:rsidRDefault="001B0583" w:rsidP="001B0583">
      <w:pPr>
        <w:rPr>
          <w:rFonts w:ascii="Calibri" w:hAnsi="Calibri" w:cs="Segoe UI"/>
          <w:sz w:val="20"/>
          <w:szCs w:val="20"/>
        </w:rPr>
      </w:pPr>
    </w:p>
    <w:p w14:paraId="296E1D5D" w14:textId="77777777" w:rsidR="001B0583" w:rsidRPr="001B0583" w:rsidRDefault="001B0583" w:rsidP="001B0583">
      <w:pPr>
        <w:rPr>
          <w:rFonts w:ascii="Calibri" w:hAnsi="Calibri" w:cs="Segoe UI"/>
          <w:sz w:val="20"/>
          <w:szCs w:val="20"/>
        </w:rPr>
      </w:pPr>
    </w:p>
    <w:p w14:paraId="621DE69C" w14:textId="77777777" w:rsidR="001B0583" w:rsidRPr="001B0583" w:rsidRDefault="001B0583" w:rsidP="001B0583">
      <w:pPr>
        <w:rPr>
          <w:rFonts w:ascii="Calibri" w:hAnsi="Calibri" w:cs="Segoe UI"/>
          <w:sz w:val="20"/>
          <w:szCs w:val="20"/>
        </w:rPr>
      </w:pPr>
    </w:p>
    <w:p w14:paraId="0DE82CC1" w14:textId="77777777" w:rsidR="001B0583" w:rsidRPr="001B0583" w:rsidRDefault="001B0583" w:rsidP="001B0583">
      <w:pPr>
        <w:rPr>
          <w:rFonts w:ascii="Calibri" w:hAnsi="Calibri" w:cs="Segoe UI"/>
          <w:sz w:val="20"/>
          <w:szCs w:val="20"/>
        </w:rPr>
      </w:pPr>
    </w:p>
    <w:p w14:paraId="512C644D" w14:textId="77777777" w:rsidR="001B0583" w:rsidRPr="001B0583" w:rsidRDefault="001B0583" w:rsidP="001B0583">
      <w:pPr>
        <w:rPr>
          <w:rFonts w:ascii="Calibri" w:hAnsi="Calibri" w:cs="Segoe UI"/>
          <w:sz w:val="20"/>
          <w:szCs w:val="20"/>
        </w:rPr>
      </w:pPr>
    </w:p>
    <w:p w14:paraId="2DBF0B60" w14:textId="77777777" w:rsidR="001B0583" w:rsidRPr="001B0583" w:rsidRDefault="001B0583" w:rsidP="001B0583">
      <w:pPr>
        <w:rPr>
          <w:rFonts w:ascii="Calibri" w:hAnsi="Calibri" w:cs="Segoe UI"/>
          <w:sz w:val="20"/>
          <w:szCs w:val="20"/>
        </w:rPr>
      </w:pPr>
    </w:p>
    <w:p w14:paraId="296CF4A8" w14:textId="77777777" w:rsidR="001B0583" w:rsidRPr="001B0583" w:rsidRDefault="001B0583" w:rsidP="001B0583">
      <w:pPr>
        <w:rPr>
          <w:rFonts w:ascii="Calibri" w:hAnsi="Calibri" w:cs="Segoe UI"/>
          <w:sz w:val="20"/>
          <w:szCs w:val="20"/>
        </w:rPr>
      </w:pPr>
    </w:p>
    <w:p w14:paraId="1B14326B" w14:textId="77777777" w:rsidR="001B0583" w:rsidRPr="001B0583" w:rsidRDefault="001B0583" w:rsidP="001B0583">
      <w:pPr>
        <w:rPr>
          <w:rFonts w:ascii="Calibri" w:hAnsi="Calibri" w:cs="Segoe UI"/>
          <w:sz w:val="20"/>
          <w:szCs w:val="20"/>
        </w:rPr>
      </w:pPr>
    </w:p>
    <w:p w14:paraId="31F878DA" w14:textId="77777777" w:rsidR="001B0583" w:rsidRPr="001B0583" w:rsidRDefault="001B0583" w:rsidP="001B0583">
      <w:pPr>
        <w:rPr>
          <w:rFonts w:ascii="Calibri" w:hAnsi="Calibri" w:cs="Segoe UI"/>
          <w:sz w:val="20"/>
          <w:szCs w:val="20"/>
        </w:rPr>
      </w:pPr>
    </w:p>
    <w:p w14:paraId="6D495EE0" w14:textId="77777777" w:rsidR="001B0583" w:rsidRPr="001B0583" w:rsidRDefault="001B0583" w:rsidP="001B0583">
      <w:pPr>
        <w:rPr>
          <w:rFonts w:ascii="Calibri" w:hAnsi="Calibri" w:cs="Segoe UI"/>
          <w:sz w:val="20"/>
          <w:szCs w:val="20"/>
        </w:rPr>
      </w:pPr>
    </w:p>
    <w:p w14:paraId="7D94D187" w14:textId="77777777" w:rsidR="001B0583" w:rsidRPr="001B0583" w:rsidRDefault="001B0583" w:rsidP="001B0583">
      <w:pPr>
        <w:rPr>
          <w:rFonts w:ascii="Calibri" w:hAnsi="Calibri" w:cs="Segoe UI"/>
          <w:sz w:val="20"/>
          <w:szCs w:val="20"/>
        </w:rPr>
      </w:pPr>
    </w:p>
    <w:p w14:paraId="4DBC174A" w14:textId="77777777" w:rsidR="001B0583" w:rsidRPr="001B0583" w:rsidRDefault="001B0583" w:rsidP="001B0583">
      <w:pPr>
        <w:rPr>
          <w:rFonts w:ascii="Calibri" w:hAnsi="Calibri" w:cs="Segoe UI"/>
          <w:sz w:val="20"/>
          <w:szCs w:val="20"/>
        </w:rPr>
      </w:pPr>
    </w:p>
    <w:p w14:paraId="0F09EB0C" w14:textId="77777777" w:rsidR="001B0583" w:rsidRPr="001B0583" w:rsidRDefault="001B0583" w:rsidP="001B0583">
      <w:pPr>
        <w:rPr>
          <w:rFonts w:ascii="Calibri" w:hAnsi="Calibri" w:cs="Segoe UI"/>
          <w:sz w:val="20"/>
          <w:szCs w:val="20"/>
        </w:rPr>
      </w:pPr>
    </w:p>
    <w:p w14:paraId="0C516C64" w14:textId="77777777" w:rsidR="001B0583" w:rsidRPr="001B0583" w:rsidRDefault="001B0583" w:rsidP="001B0583">
      <w:pPr>
        <w:rPr>
          <w:rFonts w:ascii="Calibri" w:hAnsi="Calibri" w:cs="Segoe UI"/>
          <w:sz w:val="20"/>
          <w:szCs w:val="20"/>
        </w:rPr>
      </w:pPr>
    </w:p>
    <w:p w14:paraId="6F81911D" w14:textId="77777777" w:rsidR="001B0583" w:rsidRPr="001B0583" w:rsidRDefault="001B0583" w:rsidP="001B0583">
      <w:pPr>
        <w:rPr>
          <w:rFonts w:ascii="Calibri" w:hAnsi="Calibri" w:cs="Segoe UI"/>
          <w:sz w:val="20"/>
          <w:szCs w:val="20"/>
        </w:rPr>
      </w:pPr>
    </w:p>
    <w:p w14:paraId="65D56646" w14:textId="77777777" w:rsidR="001B0583" w:rsidRPr="001B0583" w:rsidRDefault="001B0583" w:rsidP="001B0583">
      <w:pPr>
        <w:rPr>
          <w:rFonts w:ascii="Calibri" w:hAnsi="Calibri" w:cs="Segoe UI"/>
          <w:sz w:val="20"/>
          <w:szCs w:val="20"/>
        </w:rPr>
      </w:pPr>
    </w:p>
    <w:p w14:paraId="04AFF5BC" w14:textId="77777777" w:rsidR="001B0583" w:rsidRPr="001B0583" w:rsidRDefault="001B0583" w:rsidP="001B0583">
      <w:pPr>
        <w:rPr>
          <w:rFonts w:ascii="Calibri" w:hAnsi="Calibri" w:cs="Segoe UI"/>
          <w:sz w:val="20"/>
          <w:szCs w:val="20"/>
        </w:rPr>
      </w:pPr>
    </w:p>
    <w:p w14:paraId="692ED43B" w14:textId="25A0AAAA" w:rsidR="001B0583" w:rsidRPr="001B0583" w:rsidRDefault="001B0583" w:rsidP="001B0583">
      <w:pPr>
        <w:tabs>
          <w:tab w:val="left" w:pos="5484"/>
        </w:tabs>
        <w:rPr>
          <w:rFonts w:ascii="Calibri" w:hAnsi="Calibri" w:cs="Segoe UI"/>
          <w:sz w:val="20"/>
          <w:szCs w:val="20"/>
        </w:rPr>
      </w:pPr>
      <w:r>
        <w:rPr>
          <w:rFonts w:ascii="Calibri" w:hAnsi="Calibri" w:cs="Segoe UI"/>
          <w:sz w:val="20"/>
          <w:szCs w:val="20"/>
        </w:rPr>
        <w:tab/>
      </w:r>
    </w:p>
    <w:p w14:paraId="05F088F7" w14:textId="4490D38B" w:rsidR="001B0583" w:rsidRDefault="001B0583" w:rsidP="001B0583">
      <w:pPr>
        <w:rPr>
          <w:rFonts w:ascii="Calibri" w:hAnsi="Calibri" w:cs="Segoe UI"/>
          <w:sz w:val="20"/>
          <w:szCs w:val="20"/>
        </w:rPr>
      </w:pPr>
    </w:p>
    <w:p w14:paraId="03105BDC" w14:textId="77777777" w:rsidR="0005768F" w:rsidRPr="001B0583" w:rsidRDefault="0005768F" w:rsidP="001B0583">
      <w:pPr>
        <w:rPr>
          <w:rFonts w:ascii="Calibri" w:hAnsi="Calibri" w:cs="Segoe UI"/>
          <w:sz w:val="20"/>
          <w:szCs w:val="20"/>
        </w:rPr>
        <w:sectPr w:rsidR="0005768F" w:rsidRPr="001B0583" w:rsidSect="005E3059">
          <w:headerReference w:type="default" r:id="rId16"/>
          <w:pgSz w:w="11906" w:h="16838"/>
          <w:pgMar w:top="1417" w:right="1417" w:bottom="1417" w:left="1417" w:header="708" w:footer="708" w:gutter="0"/>
          <w:cols w:space="708"/>
          <w:docGrid w:linePitch="360"/>
        </w:sectPr>
      </w:pPr>
    </w:p>
    <w:p w14:paraId="1D1C38DA" w14:textId="09CC5451" w:rsidR="00E37F70"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17C098CD" w:rsidR="00E37F70" w:rsidRPr="009F4795" w:rsidRDefault="00E37F70" w:rsidP="00427453">
            <w:pPr>
              <w:pStyle w:val="Tekstprzypisudolnego"/>
              <w:spacing w:after="40"/>
              <w:jc w:val="right"/>
              <w:rPr>
                <w:rFonts w:ascii="Calibri" w:hAnsi="Calibri" w:cs="Segoe UI"/>
                <w:b/>
              </w:rPr>
            </w:pPr>
            <w:r>
              <w:rPr>
                <w:rFonts w:ascii="Calibri" w:hAnsi="Calibri" w:cs="Segoe UI"/>
              </w:rPr>
              <w:br w:type="page"/>
            </w:r>
            <w:r w:rsidR="001B0583">
              <w:rPr>
                <w:rFonts w:ascii="Calibri" w:hAnsi="Calibri" w:cs="Segoe UI"/>
                <w:b/>
              </w:rPr>
              <w:t>Załącznik nr 2</w:t>
            </w:r>
            <w:r w:rsidRPr="009F4795">
              <w:rPr>
                <w:rFonts w:ascii="Calibri" w:hAnsi="Calibri" w:cs="Segoe UI"/>
                <w:b/>
              </w:rPr>
              <w:t xml:space="preserve">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7FE9EE01" w14:textId="77315721" w:rsidR="00E37F70" w:rsidRPr="009F4795" w:rsidRDefault="00E37F70" w:rsidP="001B0583">
            <w:pPr>
              <w:pStyle w:val="Tekstprzypisudolnego"/>
              <w:spacing w:after="40"/>
              <w:jc w:val="center"/>
              <w:rPr>
                <w:rFonts w:ascii="Calibri" w:hAnsi="Calibri" w:cs="Segoe UI"/>
                <w:b/>
              </w:rPr>
            </w:pPr>
            <w:r w:rsidRPr="009F4795">
              <w:rPr>
                <w:rFonts w:ascii="Calibri" w:hAnsi="Calibri" w:cs="Segoe UI"/>
                <w:b/>
              </w:rPr>
              <w:t>OFERTA</w:t>
            </w: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25F16C3F" w:rsidR="00E37F70" w:rsidRPr="009F4795" w:rsidRDefault="00E37F70" w:rsidP="00427453">
            <w:pPr>
              <w:pStyle w:val="Tekstprzypisudolnego"/>
              <w:spacing w:after="40"/>
              <w:ind w:left="4692" w:firstLine="20"/>
              <w:rPr>
                <w:rFonts w:ascii="Calibri" w:hAnsi="Calibri" w:cs="Segoe UI"/>
              </w:rPr>
            </w:pPr>
            <w:r>
              <w:rPr>
                <w:rFonts w:ascii="Calibri" w:hAnsi="Calibri" w:cs="Segoe UI"/>
              </w:rPr>
              <w:t>________________________</w:t>
            </w:r>
          </w:p>
          <w:p w14:paraId="21EC01EE" w14:textId="0952F6D0" w:rsidR="00E37F70" w:rsidRPr="00673AF4" w:rsidRDefault="00E37F70" w:rsidP="0005768F">
            <w:pPr>
              <w:pStyle w:val="Tekstprzypisudolnego"/>
              <w:spacing w:after="40"/>
              <w:jc w:val="both"/>
              <w:rPr>
                <w:rFonts w:ascii="Calibri" w:hAnsi="Calibri" w:cs="Arial"/>
                <w:b/>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sidR="0087789F" w:rsidRPr="0087789F">
              <w:rPr>
                <w:rFonts w:ascii="Calibri" w:hAnsi="Calibri" w:cs="Arial"/>
                <w:b/>
              </w:rPr>
              <w:t>Dzierżawa napędów dla potrzeb Bloku Operacyjnego Ortopedycznego</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6A7A89">
            <w:pPr>
              <w:pStyle w:val="Akapitzlist"/>
              <w:numPr>
                <w:ilvl w:val="0"/>
                <w:numId w:val="27"/>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Dane teleadresowe na które należy przekazywać korespondencję związaną z niniejszym postępowaniem: faks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5E3059">
        <w:trPr>
          <w:trHeight w:val="1969"/>
        </w:trPr>
        <w:tc>
          <w:tcPr>
            <w:tcW w:w="9214" w:type="dxa"/>
            <w:gridSpan w:val="2"/>
            <w:shd w:val="clear" w:color="auto" w:fill="auto"/>
          </w:tcPr>
          <w:p w14:paraId="1580077D" w14:textId="77777777" w:rsidR="00E37F70" w:rsidRDefault="00E37F70" w:rsidP="006A7A89">
            <w:pPr>
              <w:numPr>
                <w:ilvl w:val="0"/>
                <w:numId w:val="27"/>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59D8853B" w:rsidR="00E37F70" w:rsidRPr="00E374C7" w:rsidRDefault="005E3059" w:rsidP="00427453">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E37F70" w:rsidRPr="009F4795" w14:paraId="7696D822" w14:textId="77777777" w:rsidTr="001B0583">
        <w:trPr>
          <w:trHeight w:val="978"/>
        </w:trPr>
        <w:tc>
          <w:tcPr>
            <w:tcW w:w="9214" w:type="dxa"/>
            <w:gridSpan w:val="2"/>
            <w:shd w:val="clear" w:color="auto" w:fill="auto"/>
          </w:tcPr>
          <w:p w14:paraId="502EDCA7" w14:textId="77777777" w:rsidR="00E37F70" w:rsidRPr="00B67092" w:rsidRDefault="00E37F70" w:rsidP="006A7A89">
            <w:pPr>
              <w:numPr>
                <w:ilvl w:val="0"/>
                <w:numId w:val="27"/>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2AA390AC" w14:textId="5CD51FC9" w:rsidR="007E6BAE"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p w14:paraId="2BA8590E" w14:textId="4ED344AE" w:rsidR="00980D2C" w:rsidRPr="00980D2C" w:rsidRDefault="00980D2C" w:rsidP="00427453">
            <w:pPr>
              <w:spacing w:after="40"/>
              <w:contextualSpacing/>
              <w:rPr>
                <w:rFonts w:ascii="Calibri" w:eastAsia="Calibri" w:hAnsi="Calibri"/>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E37F70" w:rsidRPr="00315882" w14:paraId="2D3DEE95" w14:textId="77777777" w:rsidTr="005E3059">
              <w:trPr>
                <w:trHeight w:val="684"/>
              </w:trPr>
              <w:tc>
                <w:tcPr>
                  <w:tcW w:w="5699" w:type="dxa"/>
                  <w:shd w:val="clear" w:color="auto" w:fill="BFBFBF"/>
                  <w:vAlign w:val="center"/>
                </w:tcPr>
                <w:p w14:paraId="47B59045" w14:textId="1FEA9BCE" w:rsidR="00E37F70" w:rsidRPr="00127EE1" w:rsidRDefault="00980D2C" w:rsidP="00980D2C">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w:t>
                  </w:r>
                  <w:r w:rsidRPr="00127EE1">
                    <w:rPr>
                      <w:rFonts w:ascii="Calibri" w:hAnsi="Calibri" w:cs="Segoe UI"/>
                      <w:b/>
                      <w:sz w:val="20"/>
                      <w:szCs w:val="20"/>
                    </w:rPr>
                    <w:t xml:space="preserve">TTO PLN </w:t>
                  </w:r>
                </w:p>
              </w:tc>
              <w:tc>
                <w:tcPr>
                  <w:tcW w:w="3284" w:type="dxa"/>
                </w:tcPr>
                <w:p w14:paraId="1B6C852E" w14:textId="77777777" w:rsidR="00E37F70" w:rsidRPr="00315882" w:rsidRDefault="00E37F70" w:rsidP="00427453">
                  <w:pPr>
                    <w:spacing w:after="40"/>
                    <w:contextualSpacing/>
                    <w:jc w:val="both"/>
                    <w:rPr>
                      <w:rFonts w:ascii="Calibri" w:hAnsi="Calibri" w:cs="Segoe UI"/>
                      <w:b/>
                      <w:sz w:val="20"/>
                      <w:szCs w:val="20"/>
                      <w:highlight w:val="red"/>
                    </w:rPr>
                  </w:pPr>
                </w:p>
              </w:tc>
            </w:tr>
            <w:tr w:rsidR="0005768F" w:rsidRPr="00315882" w14:paraId="2EF72577" w14:textId="77777777" w:rsidTr="009E1DB0">
              <w:trPr>
                <w:trHeight w:val="684"/>
              </w:trPr>
              <w:tc>
                <w:tcPr>
                  <w:tcW w:w="5699" w:type="dxa"/>
                  <w:shd w:val="clear" w:color="auto" w:fill="BFBFBF"/>
                  <w:vAlign w:val="center"/>
                </w:tcPr>
                <w:p w14:paraId="724E725E" w14:textId="4EF1C6BF" w:rsidR="0005768F" w:rsidRPr="00127EE1" w:rsidRDefault="00980D2C" w:rsidP="009E1DB0">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w:t>
                  </w:r>
                </w:p>
              </w:tc>
              <w:tc>
                <w:tcPr>
                  <w:tcW w:w="3284" w:type="dxa"/>
                </w:tcPr>
                <w:p w14:paraId="46867303" w14:textId="77777777" w:rsidR="0005768F" w:rsidRPr="00315882" w:rsidRDefault="0005768F" w:rsidP="009E1DB0">
                  <w:pPr>
                    <w:spacing w:after="40"/>
                    <w:contextualSpacing/>
                    <w:jc w:val="both"/>
                    <w:rPr>
                      <w:rFonts w:ascii="Calibri" w:hAnsi="Calibri" w:cs="Segoe UI"/>
                      <w:b/>
                      <w:sz w:val="20"/>
                      <w:szCs w:val="20"/>
                      <w:highlight w:val="red"/>
                    </w:rPr>
                  </w:pPr>
                </w:p>
              </w:tc>
            </w:tr>
            <w:tr w:rsidR="0005768F" w:rsidRPr="00315882" w14:paraId="617DDEB2" w14:textId="77777777" w:rsidTr="009E1DB0">
              <w:trPr>
                <w:trHeight w:val="684"/>
              </w:trPr>
              <w:tc>
                <w:tcPr>
                  <w:tcW w:w="5699" w:type="dxa"/>
                  <w:shd w:val="clear" w:color="auto" w:fill="BFBFBF"/>
                  <w:vAlign w:val="center"/>
                </w:tcPr>
                <w:p w14:paraId="5A6504DF" w14:textId="0667FEFD" w:rsidR="0005768F" w:rsidRPr="00127EE1" w:rsidRDefault="00980D2C" w:rsidP="009E1DB0">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7078B327" w14:textId="77777777" w:rsidR="0005768F" w:rsidRPr="00315882" w:rsidRDefault="0005768F" w:rsidP="009E1DB0">
                  <w:pPr>
                    <w:spacing w:after="40"/>
                    <w:contextualSpacing/>
                    <w:jc w:val="both"/>
                    <w:rPr>
                      <w:rFonts w:ascii="Calibri" w:hAnsi="Calibri" w:cs="Segoe UI"/>
                      <w:b/>
                      <w:sz w:val="20"/>
                      <w:szCs w:val="20"/>
                      <w:highlight w:val="red"/>
                    </w:rPr>
                  </w:pPr>
                </w:p>
              </w:tc>
            </w:tr>
          </w:tbl>
          <w:p w14:paraId="3BF69ECC" w14:textId="5A26EA37" w:rsidR="00E37F70" w:rsidRDefault="00E37F70" w:rsidP="00E83B79">
            <w:pPr>
              <w:spacing w:after="40"/>
              <w:contextualSpacing/>
              <w:rPr>
                <w:rFonts w:ascii="Calibri" w:hAnsi="Calibri" w:cs="Segoe UI"/>
                <w:b/>
                <w:sz w:val="20"/>
                <w:szCs w:val="20"/>
              </w:rPr>
            </w:pPr>
          </w:p>
          <w:p w14:paraId="5236E45C" w14:textId="77777777" w:rsidR="00E37F70" w:rsidRDefault="00E37F70" w:rsidP="00427453">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p w14:paraId="7F36DBAF" w14:textId="77777777" w:rsidR="001B0583" w:rsidRPr="00951AAB" w:rsidRDefault="001B0583" w:rsidP="00980D2C">
            <w:pPr>
              <w:ind w:firstLine="360"/>
              <w:jc w:val="both"/>
              <w:rPr>
                <w:rFonts w:ascii="Calibri" w:hAnsi="Calibri" w:cs="Segoe UI"/>
                <w:sz w:val="16"/>
                <w:szCs w:val="16"/>
              </w:rPr>
            </w:pP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6A7A89">
            <w:pPr>
              <w:pStyle w:val="Akapitzlist"/>
              <w:numPr>
                <w:ilvl w:val="0"/>
                <w:numId w:val="27"/>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OŚWIADCZENIA:</w:t>
            </w:r>
          </w:p>
          <w:p w14:paraId="424EE7C8" w14:textId="788FD425" w:rsidR="00E37F70" w:rsidRPr="00AE73DF" w:rsidRDefault="00E37F70" w:rsidP="006A7A89">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AE73DF">
              <w:rPr>
                <w:rFonts w:ascii="Calibri" w:hAnsi="Calibri" w:cs="Segoe UI"/>
                <w:sz w:val="20"/>
                <w:szCs w:val="20"/>
              </w:rPr>
              <w:t>zamówienie zostanie zrealizowane w termin</w:t>
            </w:r>
            <w:r>
              <w:rPr>
                <w:rFonts w:ascii="Calibri" w:hAnsi="Calibri" w:cs="Segoe UI"/>
                <w:sz w:val="20"/>
                <w:szCs w:val="20"/>
              </w:rPr>
              <w:t>ach okreś</w:t>
            </w:r>
            <w:r w:rsidRPr="00AE73DF">
              <w:rPr>
                <w:rFonts w:ascii="Calibri" w:hAnsi="Calibri" w:cs="Segoe UI"/>
                <w:sz w:val="20"/>
                <w:szCs w:val="20"/>
              </w:rPr>
              <w:t xml:space="preserve">lonych w SIWZ oraz </w:t>
            </w:r>
            <w:r w:rsidR="00B05B48">
              <w:rPr>
                <w:rFonts w:ascii="Calibri" w:hAnsi="Calibri" w:cs="Segoe UI"/>
                <w:sz w:val="20"/>
                <w:szCs w:val="20"/>
              </w:rPr>
              <w:t>w</w:t>
            </w:r>
            <w:r w:rsidRPr="00AE73DF">
              <w:rPr>
                <w:rFonts w:ascii="Calibri" w:hAnsi="Calibri" w:cs="Segoe UI"/>
                <w:sz w:val="20"/>
                <w:szCs w:val="20"/>
              </w:rPr>
              <w:t>e wzorze umowy;</w:t>
            </w:r>
          </w:p>
          <w:p w14:paraId="7DA92AB2" w14:textId="77777777" w:rsidR="00E37F70" w:rsidRPr="00501FC7" w:rsidRDefault="00E37F70" w:rsidP="006A7A89">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lastRenderedPageBreak/>
              <w:t>zapoznaliśmy się ze Specyfikacją Istotnych Warunków Zamówienia oraz wzorem umowy i nie wnosimy do nich zastrzeżeń oraz przyjmujemy warunki w nich zawarte;</w:t>
            </w:r>
          </w:p>
          <w:p w14:paraId="5DD7DD42" w14:textId="2B47F26B" w:rsidR="00E37F70" w:rsidRPr="00501FC7" w:rsidRDefault="00E37F70" w:rsidP="006A7A89">
            <w:pPr>
              <w:pStyle w:val="Tekstpodstawowywcity2"/>
              <w:numPr>
                <w:ilvl w:val="0"/>
                <w:numId w:val="26"/>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uważamy się za związanych niniejszą ofertą na okres </w:t>
            </w:r>
            <w:r w:rsidR="0005768F">
              <w:rPr>
                <w:rFonts w:ascii="Calibri" w:hAnsi="Calibri" w:cs="Segoe UI"/>
                <w:b/>
                <w:sz w:val="20"/>
                <w:szCs w:val="20"/>
              </w:rPr>
              <w:t>30</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z tym dniem);</w:t>
            </w:r>
          </w:p>
          <w:p w14:paraId="518698CE" w14:textId="77777777" w:rsidR="00042756" w:rsidRDefault="00E37F70" w:rsidP="007F1B4C">
            <w:pPr>
              <w:numPr>
                <w:ilvl w:val="0"/>
                <w:numId w:val="26"/>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 xml:space="preserve">akceptujemy, iż zapłata </w:t>
            </w:r>
            <w:r w:rsidR="007E6BAE">
              <w:rPr>
                <w:rFonts w:ascii="Calibri" w:hAnsi="Calibri" w:cs="Segoe UI"/>
                <w:sz w:val="20"/>
                <w:szCs w:val="20"/>
              </w:rPr>
              <w:t xml:space="preserve">nastąpi w terminie </w:t>
            </w:r>
            <w:r w:rsidR="007F1B4C">
              <w:rPr>
                <w:rFonts w:ascii="Calibri" w:hAnsi="Calibri" w:cs="Segoe UI"/>
                <w:b/>
                <w:sz w:val="20"/>
                <w:szCs w:val="20"/>
              </w:rPr>
              <w:t>wskazanym we wzorze umowy</w:t>
            </w:r>
            <w:r w:rsidR="0005768F">
              <w:rPr>
                <w:rFonts w:ascii="Calibri" w:hAnsi="Calibri" w:cs="Segoe UI"/>
                <w:sz w:val="20"/>
                <w:szCs w:val="20"/>
              </w:rPr>
              <w:t>;</w:t>
            </w:r>
          </w:p>
          <w:p w14:paraId="14B3B584" w14:textId="39FF1358" w:rsidR="007F1B4C" w:rsidRPr="00D8395B" w:rsidRDefault="007F1B4C" w:rsidP="007F1B4C">
            <w:pPr>
              <w:numPr>
                <w:ilvl w:val="0"/>
                <w:numId w:val="26"/>
              </w:numPr>
              <w:tabs>
                <w:tab w:val="left" w:pos="459"/>
              </w:tabs>
              <w:spacing w:after="40"/>
              <w:ind w:left="459" w:hanging="459"/>
              <w:jc w:val="both"/>
              <w:rPr>
                <w:rFonts w:ascii="Calibri" w:hAnsi="Calibri" w:cs="Segoe UI"/>
                <w:sz w:val="20"/>
                <w:szCs w:val="20"/>
              </w:rPr>
            </w:pPr>
            <w:r>
              <w:rPr>
                <w:rFonts w:ascii="Calibri" w:hAnsi="Calibri" w:cs="Segoe UI"/>
                <w:sz w:val="20"/>
                <w:szCs w:val="20"/>
              </w:rPr>
              <w:t xml:space="preserve">oferujemy okres gwarancji </w:t>
            </w:r>
            <w:r w:rsidRPr="007F1B4C">
              <w:rPr>
                <w:rFonts w:ascii="Calibri" w:hAnsi="Calibri" w:cs="Segoe UI"/>
                <w:b/>
                <w:sz w:val="20"/>
                <w:szCs w:val="20"/>
              </w:rPr>
              <w:t>………………….(min. 24)</w:t>
            </w:r>
            <w:r>
              <w:rPr>
                <w:rFonts w:ascii="Calibri" w:hAnsi="Calibri" w:cs="Segoe UI"/>
                <w:sz w:val="20"/>
                <w:szCs w:val="20"/>
              </w:rPr>
              <w:t xml:space="preserve"> miesięcy</w:t>
            </w:r>
          </w:p>
        </w:tc>
      </w:tr>
      <w:tr w:rsidR="00E37F70" w:rsidRPr="00E37F70" w14:paraId="77AD171C" w14:textId="77777777" w:rsidTr="001B0583">
        <w:trPr>
          <w:trHeight w:val="1919"/>
        </w:trPr>
        <w:tc>
          <w:tcPr>
            <w:tcW w:w="9214" w:type="dxa"/>
            <w:gridSpan w:val="2"/>
          </w:tcPr>
          <w:p w14:paraId="44F98AB0" w14:textId="77777777" w:rsidR="00E37F70" w:rsidRPr="009F4795" w:rsidRDefault="00E37F70" w:rsidP="006A7A89">
            <w:pPr>
              <w:pStyle w:val="Akapitzlist"/>
              <w:numPr>
                <w:ilvl w:val="0"/>
                <w:numId w:val="27"/>
              </w:numPr>
              <w:spacing w:after="40"/>
              <w:ind w:left="459" w:hanging="425"/>
              <w:contextualSpacing/>
              <w:rPr>
                <w:rFonts w:ascii="Calibri" w:hAnsi="Calibri" w:cs="Segoe UI"/>
                <w:b/>
                <w:sz w:val="20"/>
                <w:szCs w:val="20"/>
              </w:rPr>
            </w:pPr>
            <w:r w:rsidRPr="009F4795">
              <w:rPr>
                <w:rFonts w:ascii="Calibri" w:hAnsi="Calibri" w:cs="Segoe UI"/>
                <w:b/>
                <w:sz w:val="20"/>
                <w:szCs w:val="20"/>
              </w:rPr>
              <w:lastRenderedPageBreak/>
              <w:t>ZOBOWIĄZANIA W PRZYPADKU PRZYZNANIA ZAMÓWIENIA:</w:t>
            </w:r>
          </w:p>
          <w:p w14:paraId="344A5B8E" w14:textId="77777777" w:rsidR="00E37F70" w:rsidRPr="00A01F2E" w:rsidRDefault="00E37F70" w:rsidP="006A7A89">
            <w:pPr>
              <w:numPr>
                <w:ilvl w:val="0"/>
                <w:numId w:val="19"/>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6A7A89">
            <w:pPr>
              <w:numPr>
                <w:ilvl w:val="0"/>
                <w:numId w:val="19"/>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6A7A89">
            <w:pPr>
              <w:pStyle w:val="Akapitzlist"/>
              <w:numPr>
                <w:ilvl w:val="0"/>
                <w:numId w:val="19"/>
              </w:numPr>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E37F70" w:rsidRPr="00E37F70" w14:paraId="538503DE" w14:textId="77777777" w:rsidTr="001B0583">
        <w:trPr>
          <w:trHeight w:val="1921"/>
        </w:trPr>
        <w:tc>
          <w:tcPr>
            <w:tcW w:w="9214" w:type="dxa"/>
            <w:gridSpan w:val="2"/>
          </w:tcPr>
          <w:p w14:paraId="465C72ED" w14:textId="78EE5E6B" w:rsidR="00E37F70" w:rsidRPr="009F4795" w:rsidRDefault="00772FF3" w:rsidP="006A7A89">
            <w:pPr>
              <w:pStyle w:val="Akapitzlist"/>
              <w:numPr>
                <w:ilvl w:val="0"/>
                <w:numId w:val="27"/>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6A7A89">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6A7A89">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6A7A89">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6A7A89">
            <w:pPr>
              <w:numPr>
                <w:ilvl w:val="0"/>
                <w:numId w:val="25"/>
              </w:numPr>
              <w:spacing w:after="40"/>
              <w:ind w:left="459" w:hanging="425"/>
              <w:rPr>
                <w:rFonts w:ascii="Calibri" w:hAnsi="Calibri" w:cs="Segoe UI"/>
                <w:sz w:val="20"/>
                <w:szCs w:val="20"/>
              </w:rPr>
            </w:pPr>
            <w:r w:rsidRPr="009F4795">
              <w:rPr>
                <w:rFonts w:ascii="Calibri" w:hAnsi="Calibri" w:cs="Segoe UI"/>
                <w:sz w:val="20"/>
                <w:szCs w:val="20"/>
              </w:rPr>
              <w:t>.........................................................................................................................................................</w:t>
            </w:r>
          </w:p>
          <w:p w14:paraId="14065F5C" w14:textId="02DAED64" w:rsidR="00772FF3" w:rsidRPr="009F4795" w:rsidRDefault="00772FF3" w:rsidP="00427453">
            <w:pPr>
              <w:spacing w:after="40"/>
              <w:ind w:left="34"/>
              <w:rPr>
                <w:rFonts w:ascii="Calibri" w:hAnsi="Calibri" w:cs="Segoe UI"/>
                <w:sz w:val="20"/>
                <w:szCs w:val="20"/>
              </w:rPr>
            </w:pPr>
          </w:p>
        </w:tc>
      </w:tr>
      <w:tr w:rsidR="007E6BAE" w:rsidRPr="00E37F70" w14:paraId="5055858C" w14:textId="77777777" w:rsidTr="005E3059">
        <w:trPr>
          <w:trHeight w:val="280"/>
        </w:trPr>
        <w:tc>
          <w:tcPr>
            <w:tcW w:w="9214" w:type="dxa"/>
            <w:gridSpan w:val="2"/>
          </w:tcPr>
          <w:p w14:paraId="64891CAB" w14:textId="77777777" w:rsidR="007E6BAE" w:rsidRPr="005378CC" w:rsidRDefault="007E6BAE" w:rsidP="007E6BAE">
            <w:pPr>
              <w:jc w:val="both"/>
              <w:rPr>
                <w:rFonts w:asciiTheme="majorHAnsi" w:hAnsiTheme="majorHAnsi"/>
                <w:sz w:val="20"/>
                <w:szCs w:val="20"/>
              </w:rPr>
            </w:pPr>
            <w:r w:rsidRPr="005378CC">
              <w:rPr>
                <w:rFonts w:asciiTheme="majorHAnsi" w:hAnsiTheme="majorHAnsi"/>
                <w:sz w:val="20"/>
                <w:szCs w:val="20"/>
              </w:rPr>
              <w:t>Czy wykonawca jest małym lub średnim przedsiębiorstwem</w:t>
            </w:r>
            <w:r w:rsidRPr="005378CC">
              <w:rPr>
                <w:rFonts w:asciiTheme="majorHAnsi" w:hAnsiTheme="majorHAnsi"/>
                <w:b/>
                <w:sz w:val="20"/>
                <w:szCs w:val="20"/>
              </w:rPr>
              <w:t>***</w:t>
            </w:r>
            <w:r w:rsidRPr="005378CC">
              <w:rPr>
                <w:rFonts w:asciiTheme="majorHAnsi" w:hAnsiTheme="majorHAnsi"/>
                <w:sz w:val="20"/>
                <w:szCs w:val="20"/>
              </w:rPr>
              <w:t>?</w:t>
            </w:r>
          </w:p>
          <w:p w14:paraId="7B1DC26E" w14:textId="77777777" w:rsidR="007E6BAE" w:rsidRPr="00E83B79" w:rsidRDefault="007E6BAE" w:rsidP="00E83B79">
            <w:pPr>
              <w:pStyle w:val="Akapitzlist"/>
              <w:numPr>
                <w:ilvl w:val="0"/>
                <w:numId w:val="46"/>
              </w:numPr>
              <w:rPr>
                <w:rFonts w:asciiTheme="majorHAnsi" w:hAnsiTheme="majorHAnsi"/>
                <w:sz w:val="20"/>
                <w:szCs w:val="20"/>
              </w:rPr>
            </w:pPr>
            <w:r w:rsidRPr="00E83B79">
              <w:rPr>
                <w:rFonts w:asciiTheme="majorHAnsi" w:hAnsiTheme="majorHAnsi"/>
                <w:sz w:val="20"/>
                <w:szCs w:val="20"/>
              </w:rPr>
              <w:t xml:space="preserve">Tak </w:t>
            </w:r>
          </w:p>
          <w:p w14:paraId="3FB8EEE5" w14:textId="77777777" w:rsidR="007E6BAE" w:rsidRPr="00E83B79" w:rsidRDefault="007E6BAE" w:rsidP="00E83B79">
            <w:pPr>
              <w:pStyle w:val="Akapitzlist"/>
              <w:numPr>
                <w:ilvl w:val="0"/>
                <w:numId w:val="46"/>
              </w:numPr>
              <w:rPr>
                <w:rFonts w:asciiTheme="majorHAnsi" w:hAnsiTheme="majorHAnsi"/>
                <w:sz w:val="20"/>
                <w:szCs w:val="20"/>
              </w:rPr>
            </w:pPr>
            <w:r w:rsidRPr="00E83B79">
              <w:rPr>
                <w:rFonts w:asciiTheme="majorHAnsi" w:hAnsiTheme="majorHAnsi"/>
                <w:sz w:val="20"/>
                <w:szCs w:val="20"/>
              </w:rPr>
              <w:t>Nie</w:t>
            </w:r>
          </w:p>
          <w:p w14:paraId="34B1A7A0" w14:textId="77777777" w:rsidR="007E6BAE" w:rsidRPr="005378CC" w:rsidRDefault="007E6BAE" w:rsidP="007E6BAE">
            <w:pPr>
              <w:pStyle w:val="Tekstprzypisudolnego"/>
              <w:rPr>
                <w:rFonts w:asciiTheme="majorHAnsi" w:hAnsiTheme="majorHAnsi" w:cs="Arial"/>
              </w:rPr>
            </w:pPr>
            <w:r w:rsidRPr="005378CC">
              <w:rPr>
                <w:rFonts w:asciiTheme="majorHAnsi" w:hAnsiTheme="majorHAnsi"/>
                <w:b/>
              </w:rPr>
              <w:t>***</w:t>
            </w:r>
            <w:r w:rsidRPr="005378CC">
              <w:rPr>
                <w:rStyle w:val="DeltaViewInsertion"/>
                <w:rFonts w:asciiTheme="majorHAnsi" w:hAnsiTheme="majorHAnsi" w:cs="Arial"/>
                <w:b w:val="0"/>
                <w:i w:val="0"/>
              </w:rPr>
              <w:t xml:space="preserve"> informacje wymagane wyłącznie do celów statystycznych</w:t>
            </w:r>
            <w:r w:rsidRPr="005378CC">
              <w:rPr>
                <w:rFonts w:asciiTheme="majorHAnsi" w:hAnsiTheme="majorHAnsi" w:cs="Arial"/>
              </w:rPr>
              <w:t xml:space="preserve"> </w:t>
            </w:r>
          </w:p>
          <w:p w14:paraId="1E787633" w14:textId="77777777" w:rsidR="007E6BAE" w:rsidRPr="005378CC" w:rsidRDefault="007E6BAE" w:rsidP="007E6BAE">
            <w:pPr>
              <w:pStyle w:val="Tekstprzypisudolnego"/>
              <w:ind w:left="284" w:hanging="284"/>
              <w:rPr>
                <w:rStyle w:val="DeltaViewInsertion"/>
                <w:rFonts w:asciiTheme="majorHAnsi" w:hAnsiTheme="majorHAnsi" w:cs="Arial"/>
                <w:b w:val="0"/>
                <w:i w:val="0"/>
              </w:rPr>
            </w:pPr>
            <w:r w:rsidRPr="005378CC">
              <w:rPr>
                <w:rFonts w:asciiTheme="majorHAnsi" w:hAnsiTheme="majorHAnsi" w:cs="Arial"/>
              </w:rPr>
              <w:tab/>
              <w:t xml:space="preserve">Por. </w:t>
            </w:r>
            <w:r w:rsidRPr="005378CC">
              <w:rPr>
                <w:rStyle w:val="DeltaViewInsertion"/>
                <w:rFonts w:asciiTheme="majorHAnsi" w:hAnsiTheme="majorHAnsi" w:cs="Arial"/>
                <w:b w:val="0"/>
                <w:i w:val="0"/>
              </w:rPr>
              <w:t xml:space="preserve">zalecenie Komisji z dnia 6 maja 2003 r. dotyczące definicji mikroprzedsiębiorstw oraz małych i średnich przedsiębiorstw (Dz.U. L 124 z 20.5.2003, s. 36). </w:t>
            </w:r>
          </w:p>
          <w:p w14:paraId="0E5B4A89" w14:textId="77777777" w:rsidR="007E6BAE" w:rsidRPr="005378CC" w:rsidRDefault="007E6BAE" w:rsidP="007E6BAE">
            <w:pPr>
              <w:pStyle w:val="Tekstprzypisudolnego"/>
              <w:ind w:left="284"/>
              <w:rPr>
                <w:rStyle w:val="DeltaViewInsertion"/>
                <w:rFonts w:asciiTheme="majorHAnsi" w:hAnsiTheme="majorHAnsi" w:cs="Arial"/>
                <w:b w:val="0"/>
                <w:i w:val="0"/>
              </w:rPr>
            </w:pPr>
            <w:r w:rsidRPr="005378CC">
              <w:rPr>
                <w:rStyle w:val="DeltaViewInsertion"/>
                <w:rFonts w:asciiTheme="majorHAnsi" w:hAnsiTheme="majorHAnsi" w:cs="Arial"/>
                <w:i w:val="0"/>
              </w:rPr>
              <w:t>Mikroprzedsiębiorstwo:</w:t>
            </w:r>
            <w:r w:rsidRPr="005378CC">
              <w:rPr>
                <w:rStyle w:val="DeltaViewInsertion"/>
                <w:rFonts w:asciiTheme="majorHAnsi" w:hAnsiTheme="majorHAnsi" w:cs="Arial"/>
                <w:b w:val="0"/>
                <w:i w:val="0"/>
              </w:rPr>
              <w:t xml:space="preserve"> przedsiębiorstwo, które </w:t>
            </w:r>
            <w:r w:rsidRPr="005378CC">
              <w:rPr>
                <w:rStyle w:val="DeltaViewInsertion"/>
                <w:rFonts w:asciiTheme="majorHAnsi" w:hAnsiTheme="majorHAnsi" w:cs="Arial"/>
                <w:i w:val="0"/>
              </w:rPr>
              <w:t>zatrudnia mniej niż 10 osób</w:t>
            </w:r>
            <w:r w:rsidRPr="005378CC">
              <w:rPr>
                <w:rStyle w:val="DeltaViewInsertion"/>
                <w:rFonts w:asciiTheme="majorHAnsi" w:hAnsiTheme="majorHAnsi" w:cs="Arial"/>
                <w:b w:val="0"/>
                <w:i w:val="0"/>
              </w:rPr>
              <w:t xml:space="preserve"> i którego roczny obrót lub roczna suma bilansowa </w:t>
            </w:r>
            <w:r w:rsidRPr="005378CC">
              <w:rPr>
                <w:rStyle w:val="DeltaViewInsertion"/>
                <w:rFonts w:asciiTheme="majorHAnsi" w:hAnsiTheme="majorHAnsi" w:cs="Arial"/>
                <w:i w:val="0"/>
              </w:rPr>
              <w:t>nie przekracza 2 milionów EUR</w:t>
            </w:r>
            <w:r w:rsidRPr="005378CC">
              <w:rPr>
                <w:rStyle w:val="DeltaViewInsertion"/>
                <w:rFonts w:asciiTheme="majorHAnsi" w:hAnsiTheme="majorHAnsi" w:cs="Arial"/>
                <w:b w:val="0"/>
                <w:i w:val="0"/>
              </w:rPr>
              <w:t>.</w:t>
            </w:r>
          </w:p>
          <w:p w14:paraId="5F473299" w14:textId="77777777" w:rsidR="007E6BAE" w:rsidRPr="005378CC" w:rsidRDefault="007E6BAE" w:rsidP="007E6BAE">
            <w:pPr>
              <w:pStyle w:val="Tekstprzypisudolnego"/>
              <w:ind w:left="284"/>
              <w:rPr>
                <w:rStyle w:val="DeltaViewInsertion"/>
                <w:rFonts w:asciiTheme="majorHAnsi" w:hAnsiTheme="majorHAnsi" w:cs="Arial"/>
                <w:b w:val="0"/>
                <w:i w:val="0"/>
              </w:rPr>
            </w:pPr>
            <w:r w:rsidRPr="005378CC">
              <w:rPr>
                <w:rStyle w:val="DeltaViewInsertion"/>
                <w:rFonts w:asciiTheme="majorHAnsi" w:hAnsiTheme="majorHAnsi" w:cs="Arial"/>
                <w:i w:val="0"/>
              </w:rPr>
              <w:t>Małe przedsiębiorstwo:</w:t>
            </w:r>
            <w:r w:rsidRPr="005378CC">
              <w:rPr>
                <w:rStyle w:val="DeltaViewInsertion"/>
                <w:rFonts w:asciiTheme="majorHAnsi" w:hAnsiTheme="majorHAnsi" w:cs="Arial"/>
                <w:b w:val="0"/>
                <w:i w:val="0"/>
              </w:rPr>
              <w:t xml:space="preserve"> przedsiębiorstwo, które </w:t>
            </w:r>
            <w:r w:rsidRPr="005378CC">
              <w:rPr>
                <w:rStyle w:val="DeltaViewInsertion"/>
                <w:rFonts w:asciiTheme="majorHAnsi" w:hAnsiTheme="majorHAnsi" w:cs="Arial"/>
                <w:i w:val="0"/>
              </w:rPr>
              <w:t>zatrudnia mniej niż 50 osób</w:t>
            </w:r>
            <w:r w:rsidRPr="005378CC">
              <w:rPr>
                <w:rStyle w:val="DeltaViewInsertion"/>
                <w:rFonts w:asciiTheme="majorHAnsi" w:hAnsiTheme="majorHAnsi" w:cs="Arial"/>
                <w:b w:val="0"/>
                <w:i w:val="0"/>
              </w:rPr>
              <w:t xml:space="preserve"> i którego roczny obrót lub roczna suma bilansowa </w:t>
            </w:r>
            <w:r w:rsidRPr="005378CC">
              <w:rPr>
                <w:rStyle w:val="DeltaViewInsertion"/>
                <w:rFonts w:asciiTheme="majorHAnsi" w:hAnsiTheme="majorHAnsi" w:cs="Arial"/>
                <w:i w:val="0"/>
              </w:rPr>
              <w:t>nie przekracza 10 milionów EUR</w:t>
            </w:r>
            <w:r w:rsidRPr="005378CC">
              <w:rPr>
                <w:rStyle w:val="DeltaViewInsertion"/>
                <w:rFonts w:asciiTheme="majorHAnsi" w:hAnsiTheme="majorHAnsi" w:cs="Arial"/>
                <w:b w:val="0"/>
                <w:i w:val="0"/>
              </w:rPr>
              <w:t>.</w:t>
            </w:r>
          </w:p>
          <w:p w14:paraId="554EEFE2" w14:textId="496D06B3" w:rsidR="007E6BAE" w:rsidRPr="00980D2C" w:rsidRDefault="007E6BAE" w:rsidP="007E6BAE">
            <w:pPr>
              <w:spacing w:after="40"/>
              <w:contextualSpacing/>
              <w:rPr>
                <w:rFonts w:ascii="Calibri" w:hAnsi="Calibri" w:cs="Segoe UI"/>
                <w:b/>
                <w:sz w:val="20"/>
                <w:szCs w:val="20"/>
              </w:rPr>
            </w:pPr>
            <w:r w:rsidRPr="00980D2C">
              <w:rPr>
                <w:rStyle w:val="DeltaViewInsertion"/>
                <w:rFonts w:asciiTheme="majorHAnsi" w:hAnsiTheme="majorHAnsi" w:cs="Arial"/>
                <w:i w:val="0"/>
                <w:sz w:val="20"/>
                <w:szCs w:val="20"/>
              </w:rPr>
              <w:t>Średnie przedsiębiorstwa: przedsiębiorstwa, które nie są mikroprzedsiębiorstwami ani małymi przedsiębiorstwami</w:t>
            </w:r>
            <w:r w:rsidRPr="00980D2C">
              <w:rPr>
                <w:rFonts w:asciiTheme="majorHAnsi" w:hAnsiTheme="majorHAnsi" w:cs="Arial"/>
                <w:sz w:val="20"/>
                <w:szCs w:val="20"/>
              </w:rPr>
              <w:t xml:space="preserve"> i które </w:t>
            </w:r>
            <w:r w:rsidRPr="00980D2C">
              <w:rPr>
                <w:rFonts w:asciiTheme="majorHAnsi" w:hAnsiTheme="majorHAnsi" w:cs="Arial"/>
                <w:b/>
                <w:sz w:val="20"/>
                <w:szCs w:val="20"/>
              </w:rPr>
              <w:t>zatrudniają mniej niż 250 osób</w:t>
            </w:r>
            <w:r w:rsidRPr="00980D2C">
              <w:rPr>
                <w:rFonts w:asciiTheme="majorHAnsi" w:hAnsiTheme="majorHAnsi" w:cs="Arial"/>
                <w:sz w:val="20"/>
                <w:szCs w:val="20"/>
              </w:rPr>
              <w:t xml:space="preserve"> i których </w:t>
            </w:r>
            <w:r w:rsidRPr="00980D2C">
              <w:rPr>
                <w:rFonts w:asciiTheme="majorHAnsi" w:hAnsiTheme="majorHAnsi" w:cs="Arial"/>
                <w:b/>
                <w:sz w:val="20"/>
                <w:szCs w:val="20"/>
              </w:rPr>
              <w:t>roczny obrót nie przekracza 50 milionów EUR</w:t>
            </w:r>
            <w:r w:rsidRPr="00980D2C">
              <w:rPr>
                <w:rFonts w:asciiTheme="majorHAnsi" w:hAnsiTheme="majorHAnsi" w:cs="Arial"/>
                <w:sz w:val="20"/>
                <w:szCs w:val="20"/>
              </w:rPr>
              <w:t xml:space="preserve"> </w:t>
            </w:r>
            <w:r w:rsidRPr="00980D2C">
              <w:rPr>
                <w:rFonts w:asciiTheme="majorHAnsi" w:hAnsiTheme="majorHAnsi" w:cs="Arial"/>
                <w:b/>
                <w:i/>
                <w:sz w:val="20"/>
                <w:szCs w:val="20"/>
              </w:rPr>
              <w:t>lub</w:t>
            </w:r>
            <w:r w:rsidRPr="00980D2C">
              <w:rPr>
                <w:rFonts w:asciiTheme="majorHAnsi" w:hAnsiTheme="majorHAnsi" w:cs="Arial"/>
                <w:sz w:val="20"/>
                <w:szCs w:val="20"/>
              </w:rPr>
              <w:t xml:space="preserve"> </w:t>
            </w:r>
            <w:r w:rsidRPr="00980D2C">
              <w:rPr>
                <w:rFonts w:asciiTheme="majorHAnsi" w:hAnsiTheme="majorHAnsi" w:cs="Arial"/>
                <w:b/>
                <w:sz w:val="20"/>
                <w:szCs w:val="20"/>
              </w:rPr>
              <w:t>roczna suma bilansowa nie przekracza 43 milionów EUR</w:t>
            </w: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6A7A89">
            <w:pPr>
              <w:pStyle w:val="Akapitzlist"/>
              <w:numPr>
                <w:ilvl w:val="0"/>
                <w:numId w:val="27"/>
              </w:numPr>
              <w:spacing w:after="40"/>
              <w:ind w:left="459" w:hanging="459"/>
              <w:contextualSpacing/>
              <w:rPr>
                <w:rFonts w:ascii="Calibri" w:hAnsi="Calibri" w:cs="Segoe UI"/>
                <w:b/>
                <w:sz w:val="20"/>
                <w:szCs w:val="20"/>
              </w:rPr>
            </w:pPr>
            <w:r w:rsidRPr="009F4795">
              <w:rPr>
                <w:rFonts w:ascii="Calibri" w:hAnsi="Calibri" w:cs="Segoe UI"/>
                <w:b/>
                <w:sz w:val="20"/>
                <w:szCs w:val="20"/>
              </w:rPr>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6A7A89">
            <w:pPr>
              <w:numPr>
                <w:ilvl w:val="0"/>
                <w:numId w:val="42"/>
              </w:numPr>
              <w:spacing w:after="40"/>
              <w:ind w:left="459" w:hanging="425"/>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6A7A89">
            <w:pPr>
              <w:numPr>
                <w:ilvl w:val="0"/>
                <w:numId w:val="42"/>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6A7A89">
            <w:pPr>
              <w:numPr>
                <w:ilvl w:val="0"/>
                <w:numId w:val="42"/>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Pr="009F4795" w:rsidRDefault="00772FF3" w:rsidP="006A7A89">
            <w:pPr>
              <w:numPr>
                <w:ilvl w:val="0"/>
                <w:numId w:val="42"/>
              </w:numPr>
              <w:spacing w:after="40"/>
              <w:ind w:left="459" w:hanging="425"/>
              <w:rPr>
                <w:rFonts w:ascii="Calibri" w:hAnsi="Calibri" w:cs="Segoe UI"/>
                <w:sz w:val="20"/>
                <w:szCs w:val="20"/>
              </w:rPr>
            </w:pPr>
            <w:r w:rsidRPr="009F4795">
              <w:rPr>
                <w:rFonts w:ascii="Calibri" w:hAnsi="Calibri" w:cs="Segoe UI"/>
                <w:sz w:val="20"/>
                <w:szCs w:val="20"/>
              </w:rPr>
              <w:t>.........................................................................................................................................................</w:t>
            </w:r>
          </w:p>
          <w:p w14:paraId="60A36A87" w14:textId="63518BE9" w:rsidR="00772FF3" w:rsidRPr="009F4795" w:rsidRDefault="00772FF3" w:rsidP="00772FF3">
            <w:pPr>
              <w:spacing w:after="40"/>
              <w:ind w:left="34"/>
              <w:rPr>
                <w:rFonts w:ascii="Calibri" w:hAnsi="Calibri" w:cs="Segoe UI"/>
                <w:b/>
                <w:sz w:val="20"/>
                <w:szCs w:val="20"/>
              </w:rPr>
            </w:pPr>
            <w:r w:rsidRPr="009F4795">
              <w:rPr>
                <w:rFonts w:ascii="Calibri" w:hAnsi="Calibri" w:cs="Segoe UI"/>
                <w:sz w:val="20"/>
                <w:szCs w:val="20"/>
              </w:rPr>
              <w:t>Oferta została złożona na .............. kolejno ponumerowanych stronach.</w:t>
            </w:r>
          </w:p>
        </w:tc>
      </w:tr>
      <w:tr w:rsidR="00E37F70" w:rsidRPr="00E37F70" w14:paraId="08CB575D" w14:textId="77777777" w:rsidTr="001B0583">
        <w:trPr>
          <w:trHeight w:val="1403"/>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516264B7" w14:textId="77777777" w:rsidR="00980D2C" w:rsidRDefault="00980D2C" w:rsidP="00427453">
            <w:pPr>
              <w:spacing w:after="40"/>
              <w:ind w:left="4680" w:hanging="4965"/>
              <w:jc w:val="center"/>
              <w:rPr>
                <w:rFonts w:ascii="Calibri" w:hAnsi="Calibri" w:cs="Segoe UI"/>
                <w:sz w:val="16"/>
                <w:szCs w:val="16"/>
              </w:rPr>
            </w:pPr>
          </w:p>
          <w:p w14:paraId="46BEB18C" w14:textId="77777777" w:rsidR="00980D2C" w:rsidRDefault="00980D2C" w:rsidP="00427453">
            <w:pPr>
              <w:spacing w:after="40"/>
              <w:ind w:left="4680" w:hanging="4965"/>
              <w:jc w:val="center"/>
              <w:rPr>
                <w:rFonts w:ascii="Calibri" w:hAnsi="Calibri" w:cs="Segoe UI"/>
                <w:sz w:val="16"/>
                <w:szCs w:val="16"/>
              </w:rPr>
            </w:pPr>
          </w:p>
          <w:p w14:paraId="1CAE255F" w14:textId="77777777" w:rsidR="00980D2C" w:rsidRDefault="00980D2C" w:rsidP="00427453">
            <w:pPr>
              <w:spacing w:after="40"/>
              <w:ind w:left="4680" w:hanging="4965"/>
              <w:jc w:val="center"/>
              <w:rPr>
                <w:rFonts w:ascii="Calibri" w:hAnsi="Calibri" w:cs="Segoe UI"/>
                <w:sz w:val="16"/>
                <w:szCs w:val="16"/>
              </w:rPr>
            </w:pPr>
          </w:p>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21CAE94" w:rsidR="00980D2C" w:rsidRPr="00980D2C" w:rsidRDefault="00E37F70" w:rsidP="00980D2C">
            <w:pPr>
              <w:spacing w:after="40"/>
              <w:jc w:val="center"/>
              <w:rPr>
                <w:rFonts w:ascii="Calibri" w:hAnsi="Calibri" w:cs="Segoe UI"/>
                <w:sz w:val="16"/>
                <w:szCs w:val="16"/>
              </w:rPr>
            </w:pPr>
            <w:r w:rsidRPr="009F4795">
              <w:rPr>
                <w:rFonts w:ascii="Calibri" w:hAnsi="Calibri" w:cs="Segoe UI"/>
                <w:sz w:val="16"/>
                <w:szCs w:val="16"/>
              </w:rPr>
              <w:t>Data i podpis upoważnionego przedstawiciela Wykonawcy</w:t>
            </w:r>
          </w:p>
        </w:tc>
      </w:tr>
    </w:tbl>
    <w:p w14:paraId="3DBA19A7" w14:textId="77777777" w:rsidR="00E37F70" w:rsidRDefault="00E37F70" w:rsidP="00427453">
      <w:pPr>
        <w:spacing w:after="40"/>
        <w:rPr>
          <w:rFonts w:ascii="Calibri" w:hAnsi="Calibri" w:cs="Segoe UI"/>
          <w:sz w:val="20"/>
          <w:szCs w:val="20"/>
        </w:rPr>
      </w:pPr>
    </w:p>
    <w:p w14:paraId="52FEFC11" w14:textId="77777777" w:rsidR="00BC65FF" w:rsidRDefault="00BC65FF" w:rsidP="00427453">
      <w:pPr>
        <w:spacing w:after="40"/>
        <w:rPr>
          <w:rFonts w:ascii="Calibri" w:hAnsi="Calibri" w:cs="Segoe UI"/>
          <w:sz w:val="20"/>
          <w:szCs w:val="20"/>
        </w:rPr>
      </w:pPr>
    </w:p>
    <w:p w14:paraId="1B1905D6" w14:textId="77777777" w:rsidR="00BC65FF" w:rsidRDefault="00BC65FF" w:rsidP="00427453">
      <w:pPr>
        <w:spacing w:after="40"/>
        <w:rPr>
          <w:rFonts w:ascii="Calibri" w:hAnsi="Calibri" w:cs="Segoe UI"/>
          <w:sz w:val="20"/>
          <w:szCs w:val="20"/>
        </w:rPr>
      </w:pPr>
    </w:p>
    <w:p w14:paraId="2A01A2E2" w14:textId="77777777" w:rsidR="00BC65FF" w:rsidRDefault="00BC65FF" w:rsidP="00427453">
      <w:pPr>
        <w:spacing w:after="40"/>
        <w:rPr>
          <w:rFonts w:ascii="Calibri" w:hAnsi="Calibri" w:cs="Segoe UI"/>
          <w:sz w:val="20"/>
          <w:szCs w:val="20"/>
        </w:rPr>
      </w:pPr>
    </w:p>
    <w:p w14:paraId="0E4B0C5D" w14:textId="77777777" w:rsidR="0078466C" w:rsidRDefault="0078466C" w:rsidP="00427453">
      <w:pPr>
        <w:spacing w:after="40"/>
        <w:rPr>
          <w:rFonts w:ascii="Calibri" w:hAnsi="Calibri" w:cs="Segoe UI"/>
          <w:sz w:val="20"/>
          <w:szCs w:val="20"/>
        </w:rPr>
      </w:pPr>
    </w:p>
    <w:p w14:paraId="7D7585B2" w14:textId="77777777" w:rsidR="00BC65FF" w:rsidRDefault="00BC65FF" w:rsidP="00427453">
      <w:pPr>
        <w:spacing w:after="40"/>
        <w:rPr>
          <w:rFonts w:ascii="Calibri" w:hAnsi="Calibri" w:cs="Segoe UI"/>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BC65FF" w:rsidRPr="004C33E9" w14:paraId="3D30163B" w14:textId="77777777" w:rsidTr="00BC65FF">
        <w:tc>
          <w:tcPr>
            <w:tcW w:w="9498" w:type="dxa"/>
            <w:shd w:val="clear" w:color="auto" w:fill="D9D9D9"/>
            <w:vAlign w:val="center"/>
          </w:tcPr>
          <w:p w14:paraId="1A2F2409" w14:textId="08403CE0" w:rsidR="00BC65FF" w:rsidRDefault="00BC65FF" w:rsidP="00BC65FF">
            <w:pPr>
              <w:pStyle w:val="Tekstprzypisudolnego"/>
              <w:spacing w:after="40"/>
              <w:jc w:val="center"/>
              <w:rPr>
                <w:rFonts w:ascii="Calibri" w:hAnsi="Calibri" w:cs="Segoe UI"/>
                <w:b/>
              </w:rPr>
            </w:pPr>
            <w:r>
              <w:rPr>
                <w:rFonts w:ascii="Calibri" w:hAnsi="Calibri" w:cs="Segoe UI"/>
                <w:b/>
              </w:rPr>
              <w:br w:type="page"/>
            </w:r>
          </w:p>
          <w:p w14:paraId="1D861DC0" w14:textId="77777777" w:rsidR="00BC65FF" w:rsidRPr="004C33E9" w:rsidRDefault="00BC65FF" w:rsidP="00115484">
            <w:pPr>
              <w:pStyle w:val="Tekstprzypisudolnego"/>
              <w:spacing w:after="40"/>
              <w:jc w:val="right"/>
              <w:rPr>
                <w:rFonts w:ascii="Calibri" w:hAnsi="Calibri" w:cs="Segoe UI"/>
                <w:b/>
              </w:rPr>
            </w:pPr>
            <w:r>
              <w:rPr>
                <w:rFonts w:ascii="Calibri" w:hAnsi="Calibri" w:cs="Segoe UI"/>
                <w:b/>
              </w:rPr>
              <w:t>Załącznik nr 3</w:t>
            </w:r>
            <w:r w:rsidRPr="004C33E9">
              <w:rPr>
                <w:rFonts w:ascii="Calibri" w:hAnsi="Calibri" w:cs="Segoe UI"/>
                <w:b/>
              </w:rPr>
              <w:t xml:space="preserve"> do SIWZ</w:t>
            </w:r>
          </w:p>
        </w:tc>
      </w:tr>
      <w:tr w:rsidR="00BC65FF" w:rsidRPr="004C33E9" w14:paraId="20E18F39" w14:textId="77777777" w:rsidTr="00BC65FF">
        <w:trPr>
          <w:trHeight w:val="460"/>
        </w:trPr>
        <w:tc>
          <w:tcPr>
            <w:tcW w:w="9498" w:type="dxa"/>
            <w:shd w:val="clear" w:color="auto" w:fill="D9D9D9"/>
            <w:vAlign w:val="center"/>
          </w:tcPr>
          <w:p w14:paraId="78D1BA36" w14:textId="77777777" w:rsidR="00BC65FF" w:rsidRPr="004C33E9" w:rsidRDefault="00BC65FF" w:rsidP="00115484">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 / I SPEŁNIENIA WARUNKÓW UDZIAŁU W POSTĘPOWANIU</w:t>
            </w:r>
          </w:p>
        </w:tc>
      </w:tr>
    </w:tbl>
    <w:p w14:paraId="59A4B5D8" w14:textId="77777777" w:rsidR="00BC65FF" w:rsidRPr="004C33E9" w:rsidRDefault="00BC65FF" w:rsidP="00427453">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E37F70" w:rsidRPr="004C33E9" w14:paraId="1A5646A9" w14:textId="77777777" w:rsidTr="002B7AFF">
        <w:trPr>
          <w:trHeight w:val="429"/>
        </w:trPr>
        <w:tc>
          <w:tcPr>
            <w:tcW w:w="9465" w:type="dxa"/>
            <w:gridSpan w:val="2"/>
            <w:vAlign w:val="center"/>
          </w:tcPr>
          <w:p w14:paraId="2776F9B4" w14:textId="08A36293" w:rsidR="00E37F70" w:rsidRPr="004C33E9" w:rsidRDefault="00E37F70" w:rsidP="00934B46">
            <w:pPr>
              <w:spacing w:after="40"/>
              <w:jc w:val="both"/>
              <w:rPr>
                <w:rFonts w:ascii="Calibri" w:hAnsi="Calibri" w:cs="Segoe UI"/>
                <w:b/>
                <w:sz w:val="20"/>
                <w:szCs w:val="20"/>
              </w:rPr>
            </w:pPr>
            <w:r w:rsidRPr="004C33E9">
              <w:rPr>
                <w:rFonts w:ascii="Calibri" w:hAnsi="Calibri" w:cs="Segoe UI"/>
                <w:b/>
                <w:sz w:val="20"/>
                <w:szCs w:val="20"/>
              </w:rPr>
              <w:t xml:space="preserve">Przystępując do postępowania na </w:t>
            </w:r>
            <w:r w:rsidR="0087789F" w:rsidRPr="0087789F">
              <w:rPr>
                <w:rFonts w:ascii="Calibri" w:hAnsi="Calibri" w:cs="Arial"/>
                <w:b/>
                <w:sz w:val="20"/>
                <w:szCs w:val="20"/>
              </w:rPr>
              <w:t>Dzierżawa napędów dla potrzeb Bloku Operacyjnego Ortopedycznego</w:t>
            </w:r>
          </w:p>
        </w:tc>
      </w:tr>
      <w:tr w:rsidR="00E37F70" w:rsidRPr="004C33E9" w14:paraId="7983591D" w14:textId="77777777" w:rsidTr="002B7AFF">
        <w:trPr>
          <w:trHeight w:val="429"/>
        </w:trPr>
        <w:tc>
          <w:tcPr>
            <w:tcW w:w="9465" w:type="dxa"/>
            <w:gridSpan w:val="2"/>
            <w:vAlign w:val="center"/>
          </w:tcPr>
          <w:p w14:paraId="7AE173D1"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działając w imieniu Wykonawcy:…………………………………………………………………………………………………………………………</w:t>
            </w:r>
          </w:p>
          <w:p w14:paraId="3625227F"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w:t>
            </w:r>
          </w:p>
          <w:p w14:paraId="49A9287E" w14:textId="77777777" w:rsidR="00E37F70" w:rsidRPr="004C33E9" w:rsidRDefault="00E37F70" w:rsidP="00427453">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E37F70" w:rsidRPr="004C33E9" w14:paraId="4AE342D7" w14:textId="77777777" w:rsidTr="002B7AFF">
        <w:trPr>
          <w:trHeight w:val="803"/>
        </w:trPr>
        <w:tc>
          <w:tcPr>
            <w:tcW w:w="9465" w:type="dxa"/>
            <w:gridSpan w:val="2"/>
            <w:vAlign w:val="center"/>
          </w:tcPr>
          <w:p w14:paraId="3EFEAA97" w14:textId="47CEC614" w:rsidR="00E37F70" w:rsidRPr="004C33E9" w:rsidRDefault="00E37F70" w:rsidP="00427453">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00CE44C8" w:rsidRPr="004C33E9">
              <w:rPr>
                <w:rFonts w:ascii="Calibri" w:hAnsi="Calibri" w:cs="Segoe UI"/>
                <w:b/>
                <w:color w:val="008000"/>
                <w:sz w:val="20"/>
                <w:szCs w:val="20"/>
              </w:rPr>
              <w:t xml:space="preserve"> </w:t>
            </w:r>
            <w:r w:rsidR="00CE44C8" w:rsidRPr="00840A71">
              <w:rPr>
                <w:rFonts w:ascii="Calibri" w:hAnsi="Calibri" w:cs="Segoe UI"/>
                <w:b/>
                <w:sz w:val="20"/>
                <w:szCs w:val="20"/>
              </w:rPr>
              <w:t>i spełniam warunki udziału w postępowaniu</w:t>
            </w:r>
            <w:r w:rsidR="000E6BF2" w:rsidRPr="00840A71">
              <w:rPr>
                <w:rFonts w:ascii="Calibri" w:hAnsi="Calibri" w:cs="Segoe UI"/>
                <w:b/>
                <w:sz w:val="20"/>
                <w:szCs w:val="20"/>
              </w:rPr>
              <w:t>.</w:t>
            </w:r>
          </w:p>
        </w:tc>
      </w:tr>
      <w:tr w:rsidR="002B7AFF" w:rsidRPr="004C33E9" w14:paraId="18D1F95F" w14:textId="77777777" w:rsidTr="00BD7A3C">
        <w:trPr>
          <w:trHeight w:val="3540"/>
        </w:trPr>
        <w:tc>
          <w:tcPr>
            <w:tcW w:w="9465" w:type="dxa"/>
            <w:gridSpan w:val="2"/>
            <w:vAlign w:val="bottom"/>
          </w:tcPr>
          <w:p w14:paraId="6A5F482A" w14:textId="3D45988A" w:rsidR="002B7AFF" w:rsidRPr="00EE25EC" w:rsidRDefault="002B7AFF" w:rsidP="00F62534">
            <w:pPr>
              <w:spacing w:after="40"/>
              <w:jc w:val="center"/>
              <w:rPr>
                <w:rFonts w:ascii="Calibri" w:hAnsi="Calibri" w:cs="Segoe UI"/>
                <w:i/>
                <w:sz w:val="16"/>
                <w:szCs w:val="16"/>
              </w:rPr>
            </w:pPr>
            <w:r w:rsidRPr="00EE25EC">
              <w:rPr>
                <w:rFonts w:ascii="Calibri" w:hAnsi="Calibri" w:cs="Segoe UI"/>
                <w:sz w:val="16"/>
                <w:szCs w:val="16"/>
              </w:rPr>
              <w:t xml:space="preserve"> </w:t>
            </w:r>
          </w:p>
          <w:p w14:paraId="6FC716FC" w14:textId="50E2ED5D" w:rsidR="002B7AFF" w:rsidRPr="00EE25EC" w:rsidRDefault="002B7AFF" w:rsidP="002B7AFF">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64606572" w14:textId="4C127A46" w:rsidR="002B7AFF" w:rsidRPr="00EE25EC" w:rsidRDefault="002B7AFF" w:rsidP="00427453">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68B82506" w14:textId="7B714399"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433B3E6A" w14:textId="2930F12C"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5A1009F" w14:textId="6E8B2F17"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A3F6ED1" w14:textId="7D6A630F"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6C9A7AEA" w14:textId="105B5C71"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567209F" w14:textId="773F9DC5" w:rsidR="002B7AFF" w:rsidRPr="00EE25EC" w:rsidRDefault="002B7AFF" w:rsidP="00427453">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2AAD9A22" w14:textId="77777777" w:rsidR="002B7AFF" w:rsidRPr="00EE25EC" w:rsidRDefault="002B7AFF" w:rsidP="00427453">
            <w:pPr>
              <w:spacing w:after="40"/>
              <w:jc w:val="center"/>
              <w:rPr>
                <w:rFonts w:ascii="Calibri" w:hAnsi="Calibri" w:cs="Segoe UI"/>
                <w:sz w:val="16"/>
                <w:szCs w:val="16"/>
              </w:rPr>
            </w:pPr>
            <w:r w:rsidRPr="00EE25EC">
              <w:rPr>
                <w:rFonts w:ascii="Calibri" w:hAnsi="Calibri" w:cs="Segoe UI"/>
                <w:sz w:val="16"/>
                <w:szCs w:val="16"/>
              </w:rPr>
              <w:t xml:space="preserve"> </w:t>
            </w:r>
          </w:p>
          <w:p w14:paraId="6F187874" w14:textId="6067FBAB" w:rsidR="00BD7A3C" w:rsidRPr="00EE25EC" w:rsidRDefault="00BD7A3C" w:rsidP="00427453">
            <w:pPr>
              <w:spacing w:after="40"/>
              <w:jc w:val="center"/>
              <w:rPr>
                <w:rFonts w:ascii="Calibri" w:hAnsi="Calibri" w:cs="Segoe UI"/>
                <w:i/>
                <w:sz w:val="16"/>
                <w:szCs w:val="16"/>
              </w:rPr>
            </w:pPr>
          </w:p>
        </w:tc>
      </w:tr>
      <w:tr w:rsidR="00BD7A3C" w:rsidRPr="004C33E9" w14:paraId="7E12BA85" w14:textId="77777777" w:rsidTr="00F62534">
        <w:trPr>
          <w:trHeight w:val="700"/>
        </w:trPr>
        <w:tc>
          <w:tcPr>
            <w:tcW w:w="9465" w:type="dxa"/>
            <w:gridSpan w:val="2"/>
            <w:vAlign w:val="bottom"/>
          </w:tcPr>
          <w:p w14:paraId="2F8A8098" w14:textId="4552EEAD" w:rsidR="00BD7A3C" w:rsidRPr="00EE25EC" w:rsidRDefault="00F62534" w:rsidP="00427453">
            <w:pPr>
              <w:spacing w:after="40"/>
              <w:jc w:val="center"/>
              <w:rPr>
                <w:rFonts w:ascii="Calibri" w:hAnsi="Calibri" w:cs="Arial"/>
                <w:sz w:val="20"/>
                <w:szCs w:val="20"/>
              </w:rPr>
            </w:pPr>
            <w:r w:rsidRPr="00EE25EC">
              <w:rPr>
                <w:rFonts w:ascii="Calibri" w:hAnsi="Calibri" w:cs="Arial"/>
                <w:sz w:val="20"/>
                <w:szCs w:val="20"/>
              </w:rPr>
              <w:t>Oświadczenie dotyczące podmiotu, na którego zasoby powołuje się wykonawca</w:t>
            </w:r>
          </w:p>
          <w:p w14:paraId="13E1173F" w14:textId="77777777" w:rsidR="00F62534" w:rsidRPr="00EE25EC" w:rsidRDefault="00F62534" w:rsidP="00427453">
            <w:pPr>
              <w:spacing w:after="40"/>
              <w:jc w:val="center"/>
              <w:rPr>
                <w:rFonts w:ascii="Calibri" w:hAnsi="Calibri" w:cs="Segoe UI"/>
                <w:sz w:val="20"/>
                <w:szCs w:val="20"/>
              </w:rPr>
            </w:pPr>
          </w:p>
          <w:p w14:paraId="5B244841" w14:textId="588F7DFC" w:rsidR="00BD7A3C" w:rsidRPr="00EE25EC" w:rsidRDefault="00F62534" w:rsidP="00F62534">
            <w:pPr>
              <w:spacing w:after="40"/>
              <w:jc w:val="both"/>
              <w:rPr>
                <w:rFonts w:ascii="Calibri" w:hAnsi="Calibri" w:cs="Segoe UI"/>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2A6BA12B" w14:textId="77777777" w:rsidR="00F62534" w:rsidRPr="00EE25EC" w:rsidRDefault="00F62534" w:rsidP="00427453">
            <w:pPr>
              <w:spacing w:after="40"/>
              <w:jc w:val="center"/>
              <w:rPr>
                <w:rFonts w:ascii="Calibri" w:hAnsi="Calibri" w:cs="Segoe UI"/>
                <w:sz w:val="16"/>
                <w:szCs w:val="16"/>
              </w:rPr>
            </w:pPr>
          </w:p>
        </w:tc>
      </w:tr>
      <w:tr w:rsidR="00F62534" w:rsidRPr="004C33E9" w14:paraId="44D6AA9B" w14:textId="77777777" w:rsidTr="00BD7A3C">
        <w:trPr>
          <w:trHeight w:val="274"/>
        </w:trPr>
        <w:tc>
          <w:tcPr>
            <w:tcW w:w="9465" w:type="dxa"/>
            <w:gridSpan w:val="2"/>
            <w:vAlign w:val="bottom"/>
          </w:tcPr>
          <w:p w14:paraId="594AB316" w14:textId="59C0D0E2" w:rsidR="00F62534" w:rsidRPr="00EE25EC" w:rsidRDefault="00F62534" w:rsidP="00427453">
            <w:pPr>
              <w:spacing w:after="40"/>
              <w:jc w:val="center"/>
              <w:rPr>
                <w:rFonts w:ascii="Calibri" w:hAnsi="Calibri" w:cs="Arial"/>
                <w:sz w:val="20"/>
                <w:szCs w:val="20"/>
              </w:rPr>
            </w:pPr>
            <w:r w:rsidRPr="00EE25EC">
              <w:rPr>
                <w:rFonts w:ascii="Calibri" w:hAnsi="Calibri" w:cs="Arial"/>
                <w:sz w:val="20"/>
                <w:szCs w:val="20"/>
              </w:rPr>
              <w:t>Oświadczenie dotyczące podwykonawcy niebędącego podmiotem, na którego zasoby powołuje się wykonawca</w:t>
            </w:r>
          </w:p>
          <w:p w14:paraId="278BD411" w14:textId="77777777" w:rsidR="00F62534" w:rsidRPr="00EE25EC" w:rsidRDefault="00F62534" w:rsidP="00427453">
            <w:pPr>
              <w:spacing w:after="40"/>
              <w:jc w:val="center"/>
              <w:rPr>
                <w:rFonts w:ascii="Calibri" w:hAnsi="Calibri" w:cs="Arial"/>
                <w:sz w:val="20"/>
                <w:szCs w:val="20"/>
              </w:rPr>
            </w:pPr>
          </w:p>
          <w:p w14:paraId="1013FE2D" w14:textId="5A296887" w:rsidR="00F62534" w:rsidRPr="00EE25EC" w:rsidRDefault="00F62534" w:rsidP="00F62534">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1142A593" w14:textId="7276987D" w:rsidR="00F62534" w:rsidRPr="00EE25EC" w:rsidRDefault="00F62534" w:rsidP="00F62534">
            <w:pPr>
              <w:spacing w:after="40"/>
              <w:jc w:val="both"/>
              <w:rPr>
                <w:rFonts w:ascii="Calibri" w:hAnsi="Calibri" w:cs="Arial"/>
                <w:sz w:val="20"/>
                <w:szCs w:val="20"/>
              </w:rPr>
            </w:pPr>
          </w:p>
        </w:tc>
      </w:tr>
      <w:tr w:rsidR="002B7AFF" w:rsidRPr="004C33E9" w14:paraId="58D382D5" w14:textId="77777777" w:rsidTr="002B7AFF">
        <w:trPr>
          <w:trHeight w:val="1140"/>
        </w:trPr>
        <w:tc>
          <w:tcPr>
            <w:tcW w:w="4420" w:type="dxa"/>
            <w:vAlign w:val="bottom"/>
          </w:tcPr>
          <w:p w14:paraId="0B762F45" w14:textId="77777777" w:rsidR="002B7AFF" w:rsidRPr="004C33E9" w:rsidRDefault="002B7AFF" w:rsidP="00BD7A3C">
            <w:pPr>
              <w:spacing w:after="40"/>
              <w:jc w:val="center"/>
              <w:rPr>
                <w:rFonts w:ascii="Calibri" w:hAnsi="Calibri" w:cs="Segoe UI"/>
                <w:sz w:val="16"/>
                <w:szCs w:val="16"/>
              </w:rPr>
            </w:pPr>
            <w:r w:rsidRPr="004C33E9">
              <w:rPr>
                <w:rFonts w:ascii="Calibri" w:hAnsi="Calibri" w:cs="Segoe UI"/>
                <w:sz w:val="16"/>
                <w:szCs w:val="16"/>
              </w:rPr>
              <w:t>……………………………………………………….</w:t>
            </w:r>
          </w:p>
          <w:p w14:paraId="53767737" w14:textId="50002915" w:rsidR="002B7AFF" w:rsidRPr="004C33E9" w:rsidRDefault="002B7AFF" w:rsidP="00427453">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3134DB41" w14:textId="77777777" w:rsidR="002B7AFF" w:rsidRPr="004C33E9" w:rsidRDefault="002B7AFF" w:rsidP="00BD7A3C">
            <w:pPr>
              <w:spacing w:after="40"/>
              <w:ind w:left="4680" w:hanging="4965"/>
              <w:jc w:val="center"/>
              <w:rPr>
                <w:rFonts w:ascii="Calibri" w:hAnsi="Calibri" w:cs="Segoe UI"/>
                <w:sz w:val="16"/>
                <w:szCs w:val="16"/>
              </w:rPr>
            </w:pPr>
            <w:r w:rsidRPr="004C33E9">
              <w:rPr>
                <w:rFonts w:ascii="Calibri" w:hAnsi="Calibri" w:cs="Segoe UI"/>
                <w:sz w:val="16"/>
                <w:szCs w:val="16"/>
              </w:rPr>
              <w:t>.....................................................................................</w:t>
            </w:r>
          </w:p>
          <w:p w14:paraId="02C84A35" w14:textId="53CC112C" w:rsidR="002B7AFF" w:rsidRPr="004C33E9" w:rsidRDefault="002B7AFF" w:rsidP="00427453">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4FC3E4F5" w14:textId="58C1E422" w:rsidR="00D05F80" w:rsidRPr="000E6BF2" w:rsidRDefault="00D05F80" w:rsidP="00042756">
      <w:pPr>
        <w:tabs>
          <w:tab w:val="left" w:pos="5760"/>
        </w:tabs>
        <w:spacing w:after="40"/>
        <w:jc w:val="both"/>
        <w:rPr>
          <w:color w:val="008000"/>
        </w:rPr>
      </w:pPr>
    </w:p>
    <w:sectPr w:rsidR="00D05F80" w:rsidRPr="000E6BF2" w:rsidSect="005E305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F0162" w14:textId="77777777" w:rsidR="00A755BF" w:rsidRDefault="00A755BF">
      <w:r>
        <w:separator/>
      </w:r>
    </w:p>
  </w:endnote>
  <w:endnote w:type="continuationSeparator" w:id="0">
    <w:p w14:paraId="60BD5D43" w14:textId="77777777" w:rsidR="00A755BF" w:rsidRDefault="00A7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A37025" w:rsidRPr="00C5421E" w:rsidRDefault="00A37025"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A37025" w:rsidRPr="009433E1" w:rsidRDefault="00A37025"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48143A">
      <w:rPr>
        <w:rStyle w:val="Numerstrony"/>
        <w:rFonts w:ascii="Arial Narrow" w:hAnsi="Arial Narrow"/>
        <w:noProof/>
      </w:rPr>
      <w:t>13</w:t>
    </w:r>
    <w:r w:rsidRPr="009433E1">
      <w:rPr>
        <w:rStyle w:val="Numerstrony"/>
        <w:rFonts w:ascii="Arial Narrow" w:hAnsi="Arial Narrow"/>
      </w:rPr>
      <w:fldChar w:fldCharType="end"/>
    </w:r>
  </w:p>
  <w:p w14:paraId="0F5560EE" w14:textId="77777777" w:rsidR="00A37025" w:rsidRDefault="00A37025"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A37025" w:rsidRDefault="00A37025" w:rsidP="005E3059">
    <w:pPr>
      <w:pStyle w:val="Stopka"/>
      <w:framePr w:wrap="around" w:vAnchor="text" w:hAnchor="margin" w:xAlign="center" w:y="1"/>
      <w:ind w:right="360"/>
      <w:rPr>
        <w:rStyle w:val="Numerstrony"/>
      </w:rPr>
    </w:pPr>
  </w:p>
  <w:p w14:paraId="5E758F75" w14:textId="77777777" w:rsidR="00A37025" w:rsidRDefault="00A37025"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4A53E" w14:textId="77777777" w:rsidR="00A755BF" w:rsidRDefault="00A755BF">
      <w:r>
        <w:separator/>
      </w:r>
    </w:p>
  </w:footnote>
  <w:footnote w:type="continuationSeparator" w:id="0">
    <w:p w14:paraId="3F432962" w14:textId="77777777" w:rsidR="00A755BF" w:rsidRDefault="00A75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A37025" w:rsidRPr="00277010" w:rsidRDefault="00A37025" w:rsidP="005E3059">
    <w:pPr>
      <w:pStyle w:val="Nagwek"/>
      <w:rPr>
        <w:lang w:val="en-US"/>
      </w:rPr>
    </w:pPr>
  </w:p>
  <w:p w14:paraId="45E8F355" w14:textId="77777777" w:rsidR="00A37025" w:rsidRPr="00B475D7" w:rsidRDefault="00A37025"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A37025" w:rsidRDefault="00A370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0E844A7A"/>
    <w:name w:val="WW8Num29"/>
    <w:lvl w:ilvl="0">
      <w:start w:val="1"/>
      <w:numFmt w:val="decimal"/>
      <w:lvlText w:val="%1."/>
      <w:lvlJc w:val="left"/>
      <w:pPr>
        <w:tabs>
          <w:tab w:val="num" w:pos="360"/>
        </w:tabs>
        <w:ind w:left="360" w:hanging="360"/>
      </w:pPr>
      <w:rPr>
        <w:rFonts w:ascii="Garamond" w:hAnsi="Garamond" w:cs="Garamond"/>
        <w:bCs/>
        <w:color w:val="auto"/>
        <w:sz w:val="22"/>
        <w:szCs w:val="22"/>
      </w:rPr>
    </w:lvl>
  </w:abstractNum>
  <w:abstractNum w:abstractNumId="7">
    <w:nsid w:val="00000021"/>
    <w:multiLevelType w:val="singleLevel"/>
    <w:tmpl w:val="00000021"/>
    <w:name w:val="WW8Num35"/>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nsid w:val="00000048"/>
    <w:multiLevelType w:val="singleLevel"/>
    <w:tmpl w:val="00000048"/>
    <w:lvl w:ilvl="0">
      <w:start w:val="1"/>
      <w:numFmt w:val="lowerLetter"/>
      <w:lvlText w:val="%1)"/>
      <w:lvlJc w:val="left"/>
      <w:pPr>
        <w:tabs>
          <w:tab w:val="num" w:pos="708"/>
        </w:tabs>
        <w:ind w:left="720" w:hanging="360"/>
      </w:pPr>
      <w:rPr>
        <w:rFonts w:ascii="Garamond" w:hAnsi="Garamond" w:cs="Times New Roman" w:hint="default"/>
        <w:b w:val="0"/>
        <w:i w:val="0"/>
        <w:color w:val="auto"/>
      </w:rPr>
    </w:lvl>
  </w:abstractNum>
  <w:abstractNum w:abstractNumId="9">
    <w:nsid w:val="0000004A"/>
    <w:multiLevelType w:val="multilevel"/>
    <w:tmpl w:val="0000004A"/>
    <w:lvl w:ilvl="0">
      <w:start w:val="1"/>
      <w:numFmt w:val="lowerLetter"/>
      <w:lvlText w:val="%1)"/>
      <w:lvlJc w:val="left"/>
      <w:pPr>
        <w:tabs>
          <w:tab w:val="num" w:pos="708"/>
        </w:tabs>
        <w:ind w:left="720" w:hanging="360"/>
      </w:pPr>
      <w:rPr>
        <w:rFonts w:ascii="Garamond" w:hAnsi="Garamond" w:cs="Times New Roman" w:hint="default"/>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4F"/>
    <w:multiLevelType w:val="multilevel"/>
    <w:tmpl w:val="0000004F"/>
    <w:lvl w:ilvl="0">
      <w:start w:val="1"/>
      <w:numFmt w:val="decimal"/>
      <w:lvlText w:val="%1."/>
      <w:lvlJc w:val="left"/>
      <w:pPr>
        <w:tabs>
          <w:tab w:val="num" w:pos="928"/>
        </w:tabs>
        <w:ind w:left="928" w:hanging="360"/>
      </w:pPr>
      <w:rPr>
        <w:rFonts w:ascii="Garamond" w:hAnsi="Garamond" w:cs="Times New Roman"/>
        <w:b w:val="0"/>
        <w:sz w:val="22"/>
        <w:szCs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6">
    <w:nsid w:val="113B39B7"/>
    <w:multiLevelType w:val="hybridMultilevel"/>
    <w:tmpl w:val="7F22A32E"/>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C35FE1"/>
    <w:multiLevelType w:val="hybridMultilevel"/>
    <w:tmpl w:val="DA36C7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D2677BF"/>
    <w:multiLevelType w:val="hybridMultilevel"/>
    <w:tmpl w:val="3B16303C"/>
    <w:lvl w:ilvl="0" w:tplc="3E56EB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1">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0B0B72"/>
    <w:multiLevelType w:val="singleLevel"/>
    <w:tmpl w:val="04150011"/>
    <w:lvl w:ilvl="0">
      <w:start w:val="1"/>
      <w:numFmt w:val="decimal"/>
      <w:lvlText w:val="%1)"/>
      <w:lvlJc w:val="left"/>
      <w:pPr>
        <w:ind w:left="2340" w:hanging="360"/>
      </w:pPr>
    </w:lvl>
  </w:abstractNum>
  <w:abstractNum w:abstractNumId="23">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4">
    <w:nsid w:val="20DE2B57"/>
    <w:multiLevelType w:val="hybridMultilevel"/>
    <w:tmpl w:val="669CF128"/>
    <w:lvl w:ilvl="0" w:tplc="CCC401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3C73A84"/>
    <w:multiLevelType w:val="singleLevel"/>
    <w:tmpl w:val="04150011"/>
    <w:lvl w:ilvl="0">
      <w:start w:val="1"/>
      <w:numFmt w:val="decimal"/>
      <w:lvlText w:val="%1)"/>
      <w:lvlJc w:val="left"/>
      <w:pPr>
        <w:ind w:left="2340" w:hanging="360"/>
      </w:pPr>
    </w:lvl>
  </w:abstractNum>
  <w:abstractNum w:abstractNumId="28">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1">
    <w:nsid w:val="2A8E417E"/>
    <w:multiLevelType w:val="hybridMultilevel"/>
    <w:tmpl w:val="59E2986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B8C518A"/>
    <w:multiLevelType w:val="singleLevel"/>
    <w:tmpl w:val="54DA8DE8"/>
    <w:lvl w:ilvl="0">
      <w:start w:val="1"/>
      <w:numFmt w:val="decimal"/>
      <w:lvlText w:val="%1."/>
      <w:lvlJc w:val="left"/>
      <w:pPr>
        <w:tabs>
          <w:tab w:val="num" w:pos="360"/>
        </w:tabs>
        <w:ind w:left="360" w:hanging="360"/>
      </w:pPr>
      <w:rPr>
        <w:rFonts w:hint="default"/>
      </w:rPr>
    </w:lvl>
  </w:abstractNum>
  <w:abstractNum w:abstractNumId="34">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5">
    <w:nsid w:val="353F7F18"/>
    <w:multiLevelType w:val="hybridMultilevel"/>
    <w:tmpl w:val="98D0D2F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9CD3B5A"/>
    <w:multiLevelType w:val="hybridMultilevel"/>
    <w:tmpl w:val="F70E7934"/>
    <w:lvl w:ilvl="0" w:tplc="5DB66C7A">
      <w:start w:val="1"/>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tabs>
          <w:tab w:val="num" w:pos="1042"/>
        </w:tabs>
        <w:ind w:left="1042" w:hanging="360"/>
      </w:pPr>
    </w:lvl>
    <w:lvl w:ilvl="2" w:tplc="0415001B" w:tentative="1">
      <w:start w:val="1"/>
      <w:numFmt w:val="lowerRoman"/>
      <w:lvlText w:val="%3."/>
      <w:lvlJc w:val="right"/>
      <w:pPr>
        <w:tabs>
          <w:tab w:val="num" w:pos="1762"/>
        </w:tabs>
        <w:ind w:left="1762" w:hanging="180"/>
      </w:pPr>
    </w:lvl>
    <w:lvl w:ilvl="3" w:tplc="0415000F" w:tentative="1">
      <w:start w:val="1"/>
      <w:numFmt w:val="decimal"/>
      <w:lvlText w:val="%4."/>
      <w:lvlJc w:val="left"/>
      <w:pPr>
        <w:tabs>
          <w:tab w:val="num" w:pos="2482"/>
        </w:tabs>
        <w:ind w:left="2482" w:hanging="360"/>
      </w:pPr>
    </w:lvl>
    <w:lvl w:ilvl="4" w:tplc="04150019" w:tentative="1">
      <w:start w:val="1"/>
      <w:numFmt w:val="lowerLetter"/>
      <w:lvlText w:val="%5."/>
      <w:lvlJc w:val="left"/>
      <w:pPr>
        <w:tabs>
          <w:tab w:val="num" w:pos="3202"/>
        </w:tabs>
        <w:ind w:left="3202" w:hanging="360"/>
      </w:pPr>
    </w:lvl>
    <w:lvl w:ilvl="5" w:tplc="0415001B" w:tentative="1">
      <w:start w:val="1"/>
      <w:numFmt w:val="lowerRoman"/>
      <w:lvlText w:val="%6."/>
      <w:lvlJc w:val="right"/>
      <w:pPr>
        <w:tabs>
          <w:tab w:val="num" w:pos="3922"/>
        </w:tabs>
        <w:ind w:left="3922" w:hanging="180"/>
      </w:pPr>
    </w:lvl>
    <w:lvl w:ilvl="6" w:tplc="0415000F" w:tentative="1">
      <w:start w:val="1"/>
      <w:numFmt w:val="decimal"/>
      <w:lvlText w:val="%7."/>
      <w:lvlJc w:val="left"/>
      <w:pPr>
        <w:tabs>
          <w:tab w:val="num" w:pos="4642"/>
        </w:tabs>
        <w:ind w:left="4642" w:hanging="360"/>
      </w:p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3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9F54777"/>
    <w:multiLevelType w:val="hybridMultilevel"/>
    <w:tmpl w:val="E5D4A212"/>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F70383"/>
    <w:multiLevelType w:val="hybridMultilevel"/>
    <w:tmpl w:val="623E3C0A"/>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1">
    <w:nsid w:val="6CE560C3"/>
    <w:multiLevelType w:val="hybridMultilevel"/>
    <w:tmpl w:val="A8601B3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3">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55F12A0"/>
    <w:multiLevelType w:val="hybridMultilevel"/>
    <w:tmpl w:val="1D2447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8830A2"/>
    <w:multiLevelType w:val="hybridMultilevel"/>
    <w:tmpl w:val="FB885CAA"/>
    <w:lvl w:ilvl="0" w:tplc="40D8E9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39"/>
  </w:num>
  <w:num w:numId="3">
    <w:abstractNumId w:val="2"/>
  </w:num>
  <w:num w:numId="4">
    <w:abstractNumId w:val="1"/>
  </w:num>
  <w:num w:numId="5">
    <w:abstractNumId w:val="0"/>
  </w:num>
  <w:num w:numId="6">
    <w:abstractNumId w:val="50"/>
  </w:num>
  <w:num w:numId="7">
    <w:abstractNumId w:val="13"/>
  </w:num>
  <w:num w:numId="8">
    <w:abstractNumId w:val="16"/>
  </w:num>
  <w:num w:numId="9">
    <w:abstractNumId w:val="15"/>
  </w:num>
  <w:num w:numId="10">
    <w:abstractNumId w:val="23"/>
  </w:num>
  <w:num w:numId="11">
    <w:abstractNumId w:val="35"/>
  </w:num>
  <w:num w:numId="12">
    <w:abstractNumId w:val="28"/>
  </w:num>
  <w:num w:numId="13">
    <w:abstractNumId w:val="18"/>
  </w:num>
  <w:num w:numId="14">
    <w:abstractNumId w:val="44"/>
  </w:num>
  <w:num w:numId="15">
    <w:abstractNumId w:val="29"/>
  </w:num>
  <w:num w:numId="16">
    <w:abstractNumId w:val="37"/>
  </w:num>
  <w:num w:numId="17">
    <w:abstractNumId w:val="14"/>
  </w:num>
  <w:num w:numId="18">
    <w:abstractNumId w:val="34"/>
  </w:num>
  <w:num w:numId="19">
    <w:abstractNumId w:val="49"/>
  </w:num>
  <w:num w:numId="20">
    <w:abstractNumId w:val="47"/>
  </w:num>
  <w:num w:numId="21">
    <w:abstractNumId w:val="43"/>
  </w:num>
  <w:num w:numId="22">
    <w:abstractNumId w:val="40"/>
  </w:num>
  <w:num w:numId="23">
    <w:abstractNumId w:val="42"/>
  </w:num>
  <w:num w:numId="24">
    <w:abstractNumId w:val="46"/>
  </w:num>
  <w:num w:numId="25">
    <w:abstractNumId w:val="22"/>
  </w:num>
  <w:num w:numId="26">
    <w:abstractNumId w:val="32"/>
  </w:num>
  <w:num w:numId="27">
    <w:abstractNumId w:val="21"/>
  </w:num>
  <w:num w:numId="28">
    <w:abstractNumId w:val="30"/>
  </w:num>
  <w:num w:numId="29">
    <w:abstractNumId w:val="51"/>
  </w:num>
  <w:num w:numId="30">
    <w:abstractNumId w:val="48"/>
  </w:num>
  <w:num w:numId="31">
    <w:abstractNumId w:val="20"/>
  </w:num>
  <w:num w:numId="32">
    <w:abstractNumId w:val="25"/>
  </w:num>
  <w:num w:numId="33">
    <w:abstractNumId w:val="36"/>
  </w:num>
  <w:num w:numId="34">
    <w:abstractNumId w:val="41"/>
  </w:num>
  <w:num w:numId="35">
    <w:abstractNumId w:val="45"/>
    <w:lvlOverride w:ilvl="0">
      <w:startOverride w:val="1"/>
    </w:lvlOverride>
  </w:num>
  <w:num w:numId="36">
    <w:abstractNumId w:val="38"/>
    <w:lvlOverride w:ilvl="0">
      <w:startOverride w:val="1"/>
    </w:lvlOverride>
  </w:num>
  <w:num w:numId="37">
    <w:abstractNumId w:val="26"/>
  </w:num>
  <w:num w:numId="38">
    <w:abstractNumId w:val="52"/>
  </w:num>
  <w:num w:numId="39">
    <w:abstractNumId w:val="31"/>
  </w:num>
  <w:num w:numId="40">
    <w:abstractNumId w:val="17"/>
  </w:num>
  <w:num w:numId="41">
    <w:abstractNumId w:val="55"/>
  </w:num>
  <w:num w:numId="42">
    <w:abstractNumId w:val="27"/>
  </w:num>
  <w:num w:numId="43">
    <w:abstractNumId w:val="24"/>
  </w:num>
  <w:num w:numId="44">
    <w:abstractNumId w:val="33"/>
  </w:num>
  <w:num w:numId="45">
    <w:abstractNumId w:val="54"/>
  </w:num>
  <w:num w:numId="46">
    <w:abstractNumId w:val="19"/>
  </w:num>
  <w:num w:numId="47">
    <w:abstractNumId w:val="10"/>
  </w:num>
  <w:num w:numId="48">
    <w:abstractNumId w:val="6"/>
  </w:num>
  <w:num w:numId="49">
    <w:abstractNumId w:val="7"/>
  </w:num>
  <w:num w:numId="50">
    <w:abstractNumId w:val="8"/>
  </w:num>
  <w:num w:numId="51">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149CE"/>
    <w:rsid w:val="00042756"/>
    <w:rsid w:val="0005768F"/>
    <w:rsid w:val="000731B6"/>
    <w:rsid w:val="00075D28"/>
    <w:rsid w:val="00080477"/>
    <w:rsid w:val="00095E13"/>
    <w:rsid w:val="000A4D1B"/>
    <w:rsid w:val="000B72AC"/>
    <w:rsid w:val="000E6BF2"/>
    <w:rsid w:val="000E6D8E"/>
    <w:rsid w:val="000F4428"/>
    <w:rsid w:val="00143D87"/>
    <w:rsid w:val="00145DFF"/>
    <w:rsid w:val="00171A59"/>
    <w:rsid w:val="00175734"/>
    <w:rsid w:val="001B0583"/>
    <w:rsid w:val="001E6C7C"/>
    <w:rsid w:val="001F16FE"/>
    <w:rsid w:val="001F2392"/>
    <w:rsid w:val="00207D0F"/>
    <w:rsid w:val="00207FEF"/>
    <w:rsid w:val="00226C84"/>
    <w:rsid w:val="002271F8"/>
    <w:rsid w:val="00231C96"/>
    <w:rsid w:val="0026701E"/>
    <w:rsid w:val="002967F6"/>
    <w:rsid w:val="002A41F1"/>
    <w:rsid w:val="002A77C1"/>
    <w:rsid w:val="002B5AD9"/>
    <w:rsid w:val="002B7AFF"/>
    <w:rsid w:val="002D251D"/>
    <w:rsid w:val="002F131E"/>
    <w:rsid w:val="002F36D7"/>
    <w:rsid w:val="002F79E7"/>
    <w:rsid w:val="00302547"/>
    <w:rsid w:val="00322343"/>
    <w:rsid w:val="003809A8"/>
    <w:rsid w:val="003A6D8D"/>
    <w:rsid w:val="003C15FC"/>
    <w:rsid w:val="003D07A8"/>
    <w:rsid w:val="003D5D82"/>
    <w:rsid w:val="003F7E28"/>
    <w:rsid w:val="004028DA"/>
    <w:rsid w:val="00404D7B"/>
    <w:rsid w:val="0040790B"/>
    <w:rsid w:val="00407CE1"/>
    <w:rsid w:val="004165D6"/>
    <w:rsid w:val="00427453"/>
    <w:rsid w:val="00444056"/>
    <w:rsid w:val="0044512B"/>
    <w:rsid w:val="0044798C"/>
    <w:rsid w:val="0045589E"/>
    <w:rsid w:val="00467581"/>
    <w:rsid w:val="00477EE2"/>
    <w:rsid w:val="0048143A"/>
    <w:rsid w:val="00491F35"/>
    <w:rsid w:val="00494147"/>
    <w:rsid w:val="004A4535"/>
    <w:rsid w:val="004B5705"/>
    <w:rsid w:val="004C33E9"/>
    <w:rsid w:val="004C6F95"/>
    <w:rsid w:val="004D080C"/>
    <w:rsid w:val="004E597D"/>
    <w:rsid w:val="004E6C3A"/>
    <w:rsid w:val="004F7CEE"/>
    <w:rsid w:val="00512997"/>
    <w:rsid w:val="00515D17"/>
    <w:rsid w:val="00517CD6"/>
    <w:rsid w:val="00523A86"/>
    <w:rsid w:val="00524BE0"/>
    <w:rsid w:val="00552FBA"/>
    <w:rsid w:val="005570D9"/>
    <w:rsid w:val="00563E71"/>
    <w:rsid w:val="0059738D"/>
    <w:rsid w:val="005C69C0"/>
    <w:rsid w:val="005E3059"/>
    <w:rsid w:val="005F21AE"/>
    <w:rsid w:val="00627978"/>
    <w:rsid w:val="006306C1"/>
    <w:rsid w:val="006473CB"/>
    <w:rsid w:val="006660CE"/>
    <w:rsid w:val="00671DDB"/>
    <w:rsid w:val="00672733"/>
    <w:rsid w:val="00673AF4"/>
    <w:rsid w:val="0068399D"/>
    <w:rsid w:val="00692E58"/>
    <w:rsid w:val="00694D31"/>
    <w:rsid w:val="006961E3"/>
    <w:rsid w:val="006A63FE"/>
    <w:rsid w:val="006A7A89"/>
    <w:rsid w:val="006B155C"/>
    <w:rsid w:val="006F7466"/>
    <w:rsid w:val="00701C68"/>
    <w:rsid w:val="0070740F"/>
    <w:rsid w:val="00713BFA"/>
    <w:rsid w:val="007243C2"/>
    <w:rsid w:val="007266D9"/>
    <w:rsid w:val="007568AF"/>
    <w:rsid w:val="00772FF3"/>
    <w:rsid w:val="00781C3A"/>
    <w:rsid w:val="0078404D"/>
    <w:rsid w:val="0078466C"/>
    <w:rsid w:val="00785604"/>
    <w:rsid w:val="007A4E10"/>
    <w:rsid w:val="007B6766"/>
    <w:rsid w:val="007C3129"/>
    <w:rsid w:val="007D5A18"/>
    <w:rsid w:val="007E6BAE"/>
    <w:rsid w:val="007E7F70"/>
    <w:rsid w:val="007F1B4C"/>
    <w:rsid w:val="00810C96"/>
    <w:rsid w:val="00817224"/>
    <w:rsid w:val="00825AB2"/>
    <w:rsid w:val="00840A71"/>
    <w:rsid w:val="00851B42"/>
    <w:rsid w:val="00856346"/>
    <w:rsid w:val="00865B6D"/>
    <w:rsid w:val="0087789F"/>
    <w:rsid w:val="00882EF1"/>
    <w:rsid w:val="008846A9"/>
    <w:rsid w:val="0089511D"/>
    <w:rsid w:val="00896005"/>
    <w:rsid w:val="008A36DB"/>
    <w:rsid w:val="009008F0"/>
    <w:rsid w:val="009239B4"/>
    <w:rsid w:val="00934B46"/>
    <w:rsid w:val="00937CD1"/>
    <w:rsid w:val="00970C36"/>
    <w:rsid w:val="00980D2C"/>
    <w:rsid w:val="009928F7"/>
    <w:rsid w:val="009B2BE1"/>
    <w:rsid w:val="009B7B93"/>
    <w:rsid w:val="009C31ED"/>
    <w:rsid w:val="009E1DB0"/>
    <w:rsid w:val="009E2460"/>
    <w:rsid w:val="00A030E3"/>
    <w:rsid w:val="00A05FA4"/>
    <w:rsid w:val="00A34889"/>
    <w:rsid w:val="00A37025"/>
    <w:rsid w:val="00A47DFF"/>
    <w:rsid w:val="00A5463B"/>
    <w:rsid w:val="00A611A1"/>
    <w:rsid w:val="00A65CBC"/>
    <w:rsid w:val="00A7115E"/>
    <w:rsid w:val="00A755BF"/>
    <w:rsid w:val="00A804CC"/>
    <w:rsid w:val="00A86215"/>
    <w:rsid w:val="00A92079"/>
    <w:rsid w:val="00A946C5"/>
    <w:rsid w:val="00A94774"/>
    <w:rsid w:val="00AA680A"/>
    <w:rsid w:val="00AC03E0"/>
    <w:rsid w:val="00AC406D"/>
    <w:rsid w:val="00AD3394"/>
    <w:rsid w:val="00AE5EEB"/>
    <w:rsid w:val="00AE6FDB"/>
    <w:rsid w:val="00B011C3"/>
    <w:rsid w:val="00B05B48"/>
    <w:rsid w:val="00B2217B"/>
    <w:rsid w:val="00B24B49"/>
    <w:rsid w:val="00B44E07"/>
    <w:rsid w:val="00B600DC"/>
    <w:rsid w:val="00B63971"/>
    <w:rsid w:val="00B97E4A"/>
    <w:rsid w:val="00BA512E"/>
    <w:rsid w:val="00BB0D48"/>
    <w:rsid w:val="00BC349D"/>
    <w:rsid w:val="00BC47F3"/>
    <w:rsid w:val="00BC5A75"/>
    <w:rsid w:val="00BC65FF"/>
    <w:rsid w:val="00BD11A4"/>
    <w:rsid w:val="00BD28FB"/>
    <w:rsid w:val="00BD5D76"/>
    <w:rsid w:val="00BD7A3C"/>
    <w:rsid w:val="00C00E74"/>
    <w:rsid w:val="00C01278"/>
    <w:rsid w:val="00C012D1"/>
    <w:rsid w:val="00C15F45"/>
    <w:rsid w:val="00C35FD2"/>
    <w:rsid w:val="00C36A74"/>
    <w:rsid w:val="00C36EA3"/>
    <w:rsid w:val="00C57950"/>
    <w:rsid w:val="00CC3070"/>
    <w:rsid w:val="00CC5E5A"/>
    <w:rsid w:val="00CE44C8"/>
    <w:rsid w:val="00CE6DB9"/>
    <w:rsid w:val="00D05F80"/>
    <w:rsid w:val="00D07418"/>
    <w:rsid w:val="00D07DE2"/>
    <w:rsid w:val="00D25645"/>
    <w:rsid w:val="00D3723A"/>
    <w:rsid w:val="00D435D9"/>
    <w:rsid w:val="00D43715"/>
    <w:rsid w:val="00D52E0C"/>
    <w:rsid w:val="00D54954"/>
    <w:rsid w:val="00D54CB9"/>
    <w:rsid w:val="00D60108"/>
    <w:rsid w:val="00D66C61"/>
    <w:rsid w:val="00D70041"/>
    <w:rsid w:val="00D8395B"/>
    <w:rsid w:val="00D83989"/>
    <w:rsid w:val="00D86B79"/>
    <w:rsid w:val="00DA64E9"/>
    <w:rsid w:val="00DB18B0"/>
    <w:rsid w:val="00DC41EC"/>
    <w:rsid w:val="00DF3869"/>
    <w:rsid w:val="00E14C83"/>
    <w:rsid w:val="00E23EB0"/>
    <w:rsid w:val="00E26153"/>
    <w:rsid w:val="00E37F70"/>
    <w:rsid w:val="00E52C3B"/>
    <w:rsid w:val="00E65A66"/>
    <w:rsid w:val="00E83B79"/>
    <w:rsid w:val="00EB4309"/>
    <w:rsid w:val="00EB7C04"/>
    <w:rsid w:val="00EC0BB1"/>
    <w:rsid w:val="00ED413D"/>
    <w:rsid w:val="00EE25EC"/>
    <w:rsid w:val="00EF4D12"/>
    <w:rsid w:val="00F07416"/>
    <w:rsid w:val="00F171C1"/>
    <w:rsid w:val="00F23B84"/>
    <w:rsid w:val="00F27829"/>
    <w:rsid w:val="00F30409"/>
    <w:rsid w:val="00F4061B"/>
    <w:rsid w:val="00F53CCA"/>
    <w:rsid w:val="00F62534"/>
    <w:rsid w:val="00F65A6D"/>
    <w:rsid w:val="00F755FF"/>
    <w:rsid w:val="00F7689B"/>
    <w:rsid w:val="00F77180"/>
    <w:rsid w:val="00F90BE8"/>
    <w:rsid w:val="00F916AF"/>
    <w:rsid w:val="00F97E3A"/>
    <w:rsid w:val="00FA3840"/>
    <w:rsid w:val="00FB05DF"/>
    <w:rsid w:val="00FB7D99"/>
    <w:rsid w:val="00FC366F"/>
    <w:rsid w:val="00FC5DA2"/>
    <w:rsid w:val="00FD1755"/>
    <w:rsid w:val="00FF09BE"/>
    <w:rsid w:val="00FF4B98"/>
    <w:rsid w:val="00FF590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5"/>
      </w:numPr>
      <w:spacing w:before="120" w:after="120"/>
      <w:jc w:val="both"/>
    </w:pPr>
    <w:rPr>
      <w:rFonts w:eastAsia="Calibri"/>
      <w:szCs w:val="22"/>
      <w:lang w:eastAsia="en-GB"/>
    </w:rPr>
  </w:style>
  <w:style w:type="paragraph" w:customStyle="1" w:styleId="Tiret1">
    <w:name w:val="Tiret 1"/>
    <w:basedOn w:val="Normalny"/>
    <w:rsid w:val="00D05F80"/>
    <w:pPr>
      <w:numPr>
        <w:numId w:val="3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3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3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3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3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5"/>
      </w:numPr>
      <w:spacing w:before="120" w:after="120"/>
      <w:jc w:val="both"/>
    </w:pPr>
    <w:rPr>
      <w:rFonts w:eastAsia="Calibri"/>
      <w:szCs w:val="22"/>
      <w:lang w:eastAsia="en-GB"/>
    </w:rPr>
  </w:style>
  <w:style w:type="paragraph" w:customStyle="1" w:styleId="Tiret1">
    <w:name w:val="Tiret 1"/>
    <w:basedOn w:val="Normalny"/>
    <w:rsid w:val="00D05F80"/>
    <w:pPr>
      <w:numPr>
        <w:numId w:val="3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3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3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3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3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ka.Derwisz@szpital.kolobrzeg.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zetargi.szpital.kolobrzeg.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pital.kolobrzeg.pl" TargetMode="External"/><Relationship Id="rId5" Type="http://schemas.openxmlformats.org/officeDocument/2006/relationships/settings" Target="settings.xml"/><Relationship Id="rId15" Type="http://schemas.openxmlformats.org/officeDocument/2006/relationships/hyperlink" Target="http://www.szpital.kolobrzeg.p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Monika.Derwisz@szpital.kolobrzeg.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1EF24-3598-4F0B-BB66-29286408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5918</Words>
  <Characters>35510</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Monika Derwisz</cp:lastModifiedBy>
  <cp:revision>5</cp:revision>
  <cp:lastPrinted>2020-10-13T11:18:00Z</cp:lastPrinted>
  <dcterms:created xsi:type="dcterms:W3CDTF">2020-10-09T11:27:00Z</dcterms:created>
  <dcterms:modified xsi:type="dcterms:W3CDTF">2020-10-13T11:24:00Z</dcterms:modified>
</cp:coreProperties>
</file>